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67ED" w:rsidRPr="001667AB" w:rsidRDefault="001767ED" w:rsidP="001767ED">
      <w:pPr>
        <w:pStyle w:val="1"/>
        <w:rPr>
          <w:rFonts w:ascii="Times New Roman" w:hAnsi="Times New Roman" w:cs="Times New Roman"/>
          <w:sz w:val="28"/>
          <w:szCs w:val="28"/>
        </w:rPr>
      </w:pPr>
      <w:r w:rsidRPr="001667AB">
        <w:rPr>
          <w:rFonts w:ascii="Times New Roman" w:hAnsi="Times New Roman" w:cs="Times New Roman"/>
          <w:sz w:val="28"/>
          <w:szCs w:val="28"/>
        </w:rPr>
        <w:t>Additional file 2</w:t>
      </w:r>
    </w:p>
    <w:p w:rsidR="001767ED" w:rsidRPr="00EA6B6D" w:rsidRDefault="001767ED" w:rsidP="001767ED">
      <w:pPr>
        <w:rPr>
          <w:rFonts w:ascii="Times New Roman" w:hAnsi="Times New Roman" w:cs="Times New Roman"/>
        </w:rPr>
      </w:pPr>
      <w:r w:rsidRPr="002E6C51">
        <w:rPr>
          <w:rFonts w:ascii="Times New Roman" w:hAnsi="Times New Roman" w:cs="Times New Roman"/>
          <w:b/>
          <w:bCs/>
          <w:kern w:val="0"/>
          <w:sz w:val="24"/>
        </w:rPr>
        <w:t>Plasmid construction</w:t>
      </w:r>
    </w:p>
    <w:p w:rsidR="001767ED" w:rsidRDefault="001767ED" w:rsidP="001767E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CD5611">
        <w:rPr>
          <w:rFonts w:ascii="Times New Roman" w:hAnsi="Times New Roman" w:cs="Times New Roman"/>
          <w:sz w:val="24"/>
          <w:szCs w:val="24"/>
        </w:rPr>
        <w:t xml:space="preserve">The plasmid for </w:t>
      </w:r>
      <w:proofErr w:type="spellStart"/>
      <w:r w:rsidRPr="00D8504D">
        <w:rPr>
          <w:rFonts w:ascii="Times New Roman" w:hAnsi="Times New Roman" w:cs="Times New Roman"/>
          <w:i/>
          <w:sz w:val="24"/>
          <w:szCs w:val="24"/>
        </w:rPr>
        <w:t>KmYME</w:t>
      </w:r>
      <w:proofErr w:type="spellEnd"/>
      <w:r w:rsidRPr="00CD5611">
        <w:rPr>
          <w:rFonts w:ascii="Times New Roman" w:hAnsi="Times New Roman" w:cs="Times New Roman"/>
          <w:sz w:val="24"/>
          <w:szCs w:val="24"/>
        </w:rPr>
        <w:t xml:space="preserve"> disruption cassette was constructed as following.</w:t>
      </w:r>
      <w:r w:rsidRPr="00CD5611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D8504D">
        <w:rPr>
          <w:rFonts w:ascii="Times New Roman" w:hAnsi="Times New Roman" w:cs="Times New Roman"/>
          <w:i/>
          <w:sz w:val="24"/>
          <w:szCs w:val="24"/>
        </w:rPr>
        <w:t>KmYME</w:t>
      </w:r>
      <w:proofErr w:type="spellEnd"/>
      <w:r w:rsidRPr="00CD5611">
        <w:rPr>
          <w:rFonts w:ascii="Times New Roman" w:hAnsi="Times New Roman" w:cs="Times New Roman"/>
          <w:sz w:val="24"/>
          <w:szCs w:val="24"/>
        </w:rPr>
        <w:t xml:space="preserve"> </w:t>
      </w:r>
      <w:r w:rsidRPr="002E6C51">
        <w:rPr>
          <w:rFonts w:ascii="Times New Roman" w:hAnsi="Times New Roman" w:cs="Times New Roman"/>
          <w:sz w:val="24"/>
          <w:szCs w:val="24"/>
        </w:rPr>
        <w:t xml:space="preserve">Open reading frame (ORF) was ampliﬁed from the genomic DNA of </w:t>
      </w:r>
      <w:r w:rsidRPr="002E6C51">
        <w:rPr>
          <w:rFonts w:ascii="Times New Roman" w:hAnsi="Times New Roman" w:cs="Times New Roman"/>
          <w:i/>
          <w:sz w:val="24"/>
          <w:szCs w:val="24"/>
        </w:rPr>
        <w:t xml:space="preserve">K. </w:t>
      </w:r>
      <w:proofErr w:type="spellStart"/>
      <w:r w:rsidRPr="002E6C51">
        <w:rPr>
          <w:rFonts w:ascii="Times New Roman" w:hAnsi="Times New Roman" w:cs="Times New Roman"/>
          <w:i/>
          <w:sz w:val="24"/>
          <w:szCs w:val="24"/>
        </w:rPr>
        <w:t>marxianus</w:t>
      </w:r>
      <w:proofErr w:type="spellEnd"/>
      <w:r w:rsidRPr="00CD5611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CD5611">
        <w:rPr>
          <w:rFonts w:ascii="Times New Roman" w:hAnsi="Times New Roman" w:cs="Times New Roman"/>
          <w:sz w:val="24"/>
          <w:szCs w:val="24"/>
        </w:rPr>
        <w:t xml:space="preserve">NBRC1777 with primer </w:t>
      </w:r>
      <w:r w:rsidRPr="0039544C">
        <w:rPr>
          <w:rFonts w:ascii="Times New Roman" w:hAnsi="Times New Roman" w:cs="Times New Roman"/>
          <w:sz w:val="24"/>
          <w:szCs w:val="24"/>
        </w:rPr>
        <w:t xml:space="preserve">pairs </w:t>
      </w:r>
      <w:proofErr w:type="spellStart"/>
      <w:r w:rsidRPr="00C629D1">
        <w:rPr>
          <w:rFonts w:ascii="Times New Roman" w:hAnsi="Times New Roman" w:cs="Times New Roman"/>
          <w:sz w:val="24"/>
          <w:szCs w:val="24"/>
        </w:rPr>
        <w:t>KmYME</w:t>
      </w:r>
      <w:proofErr w:type="spellEnd"/>
      <w:r w:rsidRPr="0039544C">
        <w:rPr>
          <w:rFonts w:ascii="Times New Roman" w:hAnsi="Times New Roman" w:cs="Times New Roman"/>
          <w:sz w:val="24"/>
          <w:szCs w:val="24"/>
        </w:rPr>
        <w:t xml:space="preserve">-F and </w:t>
      </w:r>
      <w:proofErr w:type="spellStart"/>
      <w:r w:rsidRPr="00C629D1">
        <w:rPr>
          <w:rFonts w:ascii="Times New Roman" w:hAnsi="Times New Roman" w:cs="Times New Roman"/>
          <w:sz w:val="24"/>
          <w:szCs w:val="24"/>
        </w:rPr>
        <w:t>KmYME</w:t>
      </w:r>
      <w:proofErr w:type="spellEnd"/>
      <w:r w:rsidRPr="0039544C">
        <w:rPr>
          <w:rFonts w:ascii="Times New Roman" w:hAnsi="Times New Roman" w:cs="Times New Roman"/>
          <w:sz w:val="24"/>
          <w:szCs w:val="24"/>
        </w:rPr>
        <w:t xml:space="preserve">-R (Additional file 2: Table S1) and inserted into </w:t>
      </w:r>
      <w:proofErr w:type="spellStart"/>
      <w:r w:rsidRPr="0039544C">
        <w:rPr>
          <w:rFonts w:ascii="Times New Roman" w:hAnsi="Times New Roman" w:cs="Times New Roman"/>
          <w:sz w:val="24"/>
          <w:szCs w:val="24"/>
        </w:rPr>
        <w:t>pGEM</w:t>
      </w:r>
      <w:proofErr w:type="spellEnd"/>
      <w:r w:rsidRPr="0039544C">
        <w:rPr>
          <w:rFonts w:ascii="Times New Roman" w:hAnsi="Times New Roman" w:cs="Times New Roman"/>
          <w:sz w:val="24"/>
          <w:szCs w:val="24"/>
        </w:rPr>
        <w:t>-T easy (</w:t>
      </w:r>
      <w:proofErr w:type="spellStart"/>
      <w:r w:rsidRPr="0039544C">
        <w:rPr>
          <w:rFonts w:ascii="Times New Roman" w:hAnsi="Times New Roman" w:cs="Times New Roman"/>
          <w:sz w:val="24"/>
          <w:szCs w:val="24"/>
        </w:rPr>
        <w:t>Promega</w:t>
      </w:r>
      <w:proofErr w:type="spellEnd"/>
      <w:r w:rsidRPr="0039544C">
        <w:rPr>
          <w:rFonts w:ascii="Times New Roman" w:hAnsi="Times New Roman" w:cs="Times New Roman"/>
          <w:sz w:val="24"/>
          <w:szCs w:val="24"/>
        </w:rPr>
        <w:t xml:space="preserve"> </w:t>
      </w:r>
      <w:r w:rsidRPr="0039544C">
        <w:rPr>
          <w:rFonts w:ascii="Times New Roman" w:hAnsi="Times New Roman" w:cs="Times New Roman"/>
          <w:color w:val="000000" w:themeColor="text1"/>
          <w:sz w:val="24"/>
          <w:szCs w:val="24"/>
        </w:rPr>
        <w:t>Corporation</w:t>
      </w:r>
      <w:r w:rsidRPr="0039544C">
        <w:rPr>
          <w:rFonts w:ascii="Times New Roman" w:hAnsi="Times New Roman" w:cs="Times New Roman"/>
          <w:sz w:val="24"/>
          <w:szCs w:val="24"/>
        </w:rPr>
        <w:t xml:space="preserve">, </w:t>
      </w:r>
      <w:r w:rsidRPr="0039544C">
        <w:rPr>
          <w:rFonts w:ascii="Times New Roman" w:hAnsi="Times New Roman" w:cs="Times New Roman"/>
          <w:color w:val="000000" w:themeColor="text1"/>
          <w:sz w:val="24"/>
          <w:szCs w:val="24"/>
        </w:rPr>
        <w:t>Madison,</w:t>
      </w:r>
      <w:r w:rsidRPr="0039544C">
        <w:rPr>
          <w:rFonts w:ascii="Times New Roman" w:hAnsi="Times New Roman" w:cs="Times New Roman"/>
          <w:sz w:val="24"/>
          <w:szCs w:val="24"/>
        </w:rPr>
        <w:t xml:space="preserve"> WI, USA) to obtain pWD001. Then, the resultant plasmid pWD001 was linearized to remove a </w:t>
      </w:r>
      <w:r>
        <w:rPr>
          <w:rFonts w:ascii="Times New Roman" w:hAnsi="Times New Roman" w:cs="Times New Roman" w:hint="eastAsia"/>
          <w:sz w:val="24"/>
          <w:szCs w:val="24"/>
        </w:rPr>
        <w:t>120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bp</w:t>
      </w:r>
      <w:proofErr w:type="spellEnd"/>
      <w:r w:rsidRPr="0039544C">
        <w:rPr>
          <w:rFonts w:ascii="Times New Roman" w:hAnsi="Times New Roman" w:cs="Times New Roman"/>
          <w:sz w:val="24"/>
          <w:szCs w:val="24"/>
        </w:rPr>
        <w:t xml:space="preserve"> sequence of </w:t>
      </w:r>
      <w:proofErr w:type="spellStart"/>
      <w:r w:rsidRPr="00D8504D">
        <w:rPr>
          <w:rFonts w:ascii="Times New Roman" w:hAnsi="Times New Roman" w:cs="Times New Roman"/>
          <w:i/>
          <w:sz w:val="24"/>
          <w:szCs w:val="24"/>
        </w:rPr>
        <w:t>KmYME</w:t>
      </w:r>
      <w:proofErr w:type="spellEnd"/>
      <w:r w:rsidRPr="0039544C">
        <w:rPr>
          <w:rFonts w:ascii="Times New Roman" w:hAnsi="Times New Roman" w:cs="Times New Roman"/>
          <w:sz w:val="24"/>
          <w:szCs w:val="24"/>
        </w:rPr>
        <w:t xml:space="preserve"> ORF </w:t>
      </w:r>
      <w:r>
        <w:rPr>
          <w:rFonts w:ascii="Times New Roman" w:hAnsi="Times New Roman" w:cs="Times New Roman"/>
          <w:sz w:val="24"/>
          <w:szCs w:val="24"/>
        </w:rPr>
        <w:t>by</w:t>
      </w:r>
      <w:r w:rsidRPr="0039544C">
        <w:rPr>
          <w:rFonts w:ascii="Times New Roman" w:hAnsi="Times New Roman" w:cs="Times New Roman"/>
          <w:sz w:val="24"/>
          <w:szCs w:val="24"/>
        </w:rPr>
        <w:t xml:space="preserve"> PCR using primer pairs </w:t>
      </w:r>
      <w:r w:rsidRPr="00C629D1">
        <w:rPr>
          <w:rFonts w:ascii="Times New Roman" w:hAnsi="Times New Roman" w:cs="Times New Roman"/>
          <w:sz w:val="24"/>
          <w:szCs w:val="24"/>
        </w:rPr>
        <w:t>KmYME</w:t>
      </w:r>
      <w:r w:rsidRPr="0039544C">
        <w:rPr>
          <w:rFonts w:ascii="Times New Roman" w:hAnsi="Times New Roman" w:cs="Times New Roman"/>
          <w:sz w:val="24"/>
          <w:szCs w:val="24"/>
        </w:rPr>
        <w:t xml:space="preserve">-F2 and </w:t>
      </w:r>
      <w:r w:rsidRPr="00C629D1">
        <w:rPr>
          <w:rFonts w:ascii="Times New Roman" w:hAnsi="Times New Roman" w:cs="Times New Roman"/>
          <w:sz w:val="24"/>
          <w:szCs w:val="24"/>
        </w:rPr>
        <w:t>KmYME</w:t>
      </w:r>
      <w:r w:rsidRPr="0039544C">
        <w:rPr>
          <w:rFonts w:ascii="Times New Roman" w:hAnsi="Times New Roman" w:cs="Times New Roman"/>
          <w:sz w:val="24"/>
          <w:szCs w:val="24"/>
        </w:rPr>
        <w:t>-R2</w:t>
      </w:r>
      <w:r>
        <w:rPr>
          <w:rFonts w:ascii="Times New Roman" w:hAnsi="Times New Roman" w:cs="Times New Roman" w:hint="eastAsia"/>
          <w:sz w:val="24"/>
          <w:szCs w:val="24"/>
        </w:rPr>
        <w:t xml:space="preserve"> (</w:t>
      </w:r>
      <w:r w:rsidRPr="0039544C">
        <w:rPr>
          <w:rFonts w:ascii="Times New Roman" w:hAnsi="Times New Roman" w:cs="Times New Roman"/>
          <w:sz w:val="24"/>
          <w:szCs w:val="24"/>
        </w:rPr>
        <w:t xml:space="preserve">Additional file 2: </w:t>
      </w:r>
      <w:r>
        <w:rPr>
          <w:rFonts w:ascii="Times New Roman" w:hAnsi="Times New Roman" w:cs="Times New Roman"/>
          <w:sz w:val="24"/>
          <w:szCs w:val="24"/>
        </w:rPr>
        <w:t>Table S1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39544C">
        <w:rPr>
          <w:rFonts w:ascii="Times New Roman" w:hAnsi="Times New Roman" w:cs="Times New Roman"/>
          <w:sz w:val="24"/>
          <w:szCs w:val="24"/>
        </w:rPr>
        <w:t>Fig. S1</w:t>
      </w:r>
      <w:r>
        <w:rPr>
          <w:rFonts w:ascii="Times New Roman" w:hAnsi="Times New Roman" w:cs="Times New Roman" w:hint="eastAsia"/>
          <w:sz w:val="24"/>
          <w:szCs w:val="24"/>
        </w:rPr>
        <w:t>)</w:t>
      </w:r>
      <w:r w:rsidRPr="0039544C">
        <w:rPr>
          <w:rFonts w:ascii="Times New Roman" w:hAnsi="Times New Roman" w:cs="Times New Roman"/>
          <w:sz w:val="24"/>
          <w:szCs w:val="24"/>
        </w:rPr>
        <w:t xml:space="preserve">. A </w:t>
      </w:r>
      <w:r w:rsidRPr="0039544C">
        <w:rPr>
          <w:rFonts w:ascii="Times New Roman" w:hAnsi="Times New Roman" w:cs="Times New Roman"/>
          <w:i/>
          <w:sz w:val="24"/>
          <w:szCs w:val="24"/>
        </w:rPr>
        <w:t>ScURA3</w:t>
      </w:r>
      <w:r w:rsidRPr="0039544C">
        <w:rPr>
          <w:rFonts w:ascii="Times New Roman" w:hAnsi="Times New Roman" w:cs="Times New Roman"/>
          <w:sz w:val="24"/>
          <w:szCs w:val="24"/>
        </w:rPr>
        <w:t xml:space="preserve"> gene expression cassette was </w:t>
      </w:r>
      <w:proofErr w:type="gramStart"/>
      <w:r w:rsidRPr="0039544C">
        <w:rPr>
          <w:rFonts w:ascii="Times New Roman" w:hAnsi="Times New Roman" w:cs="Times New Roman"/>
          <w:sz w:val="24"/>
          <w:szCs w:val="24"/>
        </w:rPr>
        <w:t>amplified</w:t>
      </w:r>
      <w:proofErr w:type="gramEnd"/>
      <w:r w:rsidRPr="0039544C">
        <w:rPr>
          <w:rFonts w:ascii="Times New Roman" w:hAnsi="Times New Roman" w:cs="Times New Roman"/>
          <w:sz w:val="24"/>
          <w:szCs w:val="24"/>
        </w:rPr>
        <w:t xml:space="preserve"> with primer pairs ScURA3-SMAI-FULL-F and ScURA3-SMAI-FULL-R (</w:t>
      </w:r>
      <w:r w:rsidRPr="00F61E49">
        <w:rPr>
          <w:rFonts w:ascii="Times New Roman" w:hAnsi="Times New Roman" w:cs="Times New Roman"/>
          <w:sz w:val="24"/>
          <w:szCs w:val="24"/>
        </w:rPr>
        <w:t>Additional file 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F61E49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D5611">
        <w:rPr>
          <w:rFonts w:ascii="Times New Roman" w:hAnsi="Times New Roman" w:cs="Times New Roman"/>
          <w:sz w:val="24"/>
          <w:szCs w:val="24"/>
        </w:rPr>
        <w:t xml:space="preserve">Table </w:t>
      </w:r>
      <w:r>
        <w:rPr>
          <w:rFonts w:ascii="Times New Roman" w:hAnsi="Times New Roman" w:cs="Times New Roman"/>
          <w:sz w:val="24"/>
          <w:szCs w:val="24"/>
        </w:rPr>
        <w:t>S1</w:t>
      </w:r>
      <w:r w:rsidRPr="0039544C">
        <w:rPr>
          <w:rFonts w:ascii="Times New Roman" w:hAnsi="Times New Roman" w:cs="Times New Roman"/>
          <w:sz w:val="24"/>
          <w:szCs w:val="24"/>
        </w:rPr>
        <w:t xml:space="preserve">) using genomic DNA of </w:t>
      </w:r>
      <w:r w:rsidRPr="0039544C">
        <w:rPr>
          <w:rFonts w:ascii="Times New Roman" w:hAnsi="Times New Roman" w:cs="Times New Roman"/>
          <w:i/>
          <w:sz w:val="24"/>
          <w:szCs w:val="24"/>
        </w:rPr>
        <w:t>S. cerevisiae</w:t>
      </w:r>
      <w:r w:rsidRPr="0039544C">
        <w:rPr>
          <w:rFonts w:ascii="Times New Roman" w:hAnsi="Times New Roman" w:cs="Times New Roman"/>
          <w:sz w:val="24"/>
          <w:szCs w:val="24"/>
        </w:rPr>
        <w:t xml:space="preserve"> W303 1A as temperate. After the ScURA3 fragment was digested by</w:t>
      </w:r>
      <w:r w:rsidRPr="0039544C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39544C">
        <w:rPr>
          <w:rFonts w:ascii="Times New Roman" w:hAnsi="Times New Roman" w:cs="Times New Roman"/>
          <w:i/>
          <w:sz w:val="24"/>
          <w:szCs w:val="24"/>
        </w:rPr>
        <w:t>Sma</w:t>
      </w:r>
      <w:r w:rsidRPr="0039544C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39544C">
        <w:rPr>
          <w:rFonts w:ascii="Times New Roman" w:hAnsi="Times New Roman" w:cs="Times New Roman"/>
          <w:sz w:val="24"/>
          <w:szCs w:val="24"/>
        </w:rPr>
        <w:t xml:space="preserve">, it was inserted into linearized pWD001 to obtain plasmid pWD002 </w:t>
      </w:r>
      <w:r>
        <w:rPr>
          <w:rFonts w:ascii="Times New Roman" w:hAnsi="Times New Roman" w:cs="Times New Roman"/>
          <w:sz w:val="24"/>
          <w:szCs w:val="24"/>
        </w:rPr>
        <w:t>in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39544C">
        <w:rPr>
          <w:rFonts w:ascii="Times New Roman" w:hAnsi="Times New Roman" w:cs="Times New Roman"/>
          <w:sz w:val="24"/>
          <w:szCs w:val="24"/>
        </w:rPr>
        <w:t xml:space="preserve">which part of </w:t>
      </w:r>
      <w:proofErr w:type="spellStart"/>
      <w:r w:rsidRPr="00C629D1">
        <w:rPr>
          <w:rFonts w:ascii="Times New Roman" w:hAnsi="Times New Roman" w:cs="Times New Roman"/>
          <w:sz w:val="24"/>
          <w:szCs w:val="24"/>
        </w:rPr>
        <w:t>KmYME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ORF</w:t>
      </w:r>
      <w:r w:rsidRPr="0039544C">
        <w:rPr>
          <w:rFonts w:ascii="Times New Roman" w:hAnsi="Times New Roman" w:cs="Times New Roman"/>
          <w:sz w:val="24"/>
          <w:szCs w:val="24"/>
        </w:rPr>
        <w:t xml:space="preserve"> was substituted by </w:t>
      </w:r>
      <w:r w:rsidRPr="00934A62">
        <w:rPr>
          <w:rFonts w:ascii="Times New Roman" w:hAnsi="Times New Roman" w:cs="Times New Roman"/>
          <w:i/>
          <w:sz w:val="24"/>
          <w:szCs w:val="24"/>
        </w:rPr>
        <w:t>ScURA3</w:t>
      </w:r>
      <w:r w:rsidRPr="0039544C">
        <w:rPr>
          <w:rFonts w:ascii="Times New Roman" w:hAnsi="Times New Roman" w:cs="Times New Roman"/>
          <w:sz w:val="24"/>
          <w:szCs w:val="24"/>
        </w:rPr>
        <w:t xml:space="preserve"> expression cassette. </w:t>
      </w:r>
      <w:proofErr w:type="gramStart"/>
      <w:r w:rsidRPr="0039544C">
        <w:rPr>
          <w:rFonts w:ascii="Times New Roman" w:hAnsi="Times New Roman" w:cs="Times New Roman"/>
          <w:sz w:val="24"/>
          <w:szCs w:val="24"/>
        </w:rPr>
        <w:t>pWD002</w:t>
      </w:r>
      <w:proofErr w:type="gramEnd"/>
      <w:r w:rsidRPr="0039544C">
        <w:rPr>
          <w:rFonts w:ascii="Times New Roman" w:hAnsi="Times New Roman" w:cs="Times New Roman"/>
          <w:sz w:val="24"/>
          <w:szCs w:val="24"/>
        </w:rPr>
        <w:t xml:space="preserve"> was used to amplify the disruption cassette of </w:t>
      </w:r>
      <w:proofErr w:type="spellStart"/>
      <w:r w:rsidRPr="00D8504D">
        <w:rPr>
          <w:rFonts w:ascii="Times New Roman" w:hAnsi="Times New Roman" w:cs="Times New Roman"/>
          <w:i/>
          <w:sz w:val="24"/>
          <w:szCs w:val="24"/>
        </w:rPr>
        <w:t>KmYME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 xml:space="preserve">Additional file 2: </w:t>
      </w:r>
      <w:r w:rsidRPr="0039544C">
        <w:rPr>
          <w:rFonts w:ascii="Times New Roman" w:hAnsi="Times New Roman" w:cs="Times New Roman"/>
          <w:sz w:val="24"/>
          <w:szCs w:val="24"/>
        </w:rPr>
        <w:t>Fig. S1</w:t>
      </w:r>
      <w:r>
        <w:rPr>
          <w:rFonts w:ascii="Times New Roman" w:hAnsi="Times New Roman" w:cs="Times New Roman" w:hint="eastAsia"/>
          <w:sz w:val="24"/>
          <w:szCs w:val="24"/>
        </w:rPr>
        <w:t>)</w:t>
      </w:r>
      <w:r w:rsidRPr="0039544C">
        <w:rPr>
          <w:rFonts w:ascii="Times New Roman" w:hAnsi="Times New Roman" w:cs="Times New Roman"/>
          <w:sz w:val="24"/>
          <w:szCs w:val="24"/>
        </w:rPr>
        <w:t xml:space="preserve">. </w:t>
      </w:r>
      <w:r w:rsidRPr="0039544C">
        <w:rPr>
          <w:rFonts w:ascii="Times New Roman" w:eastAsia="宋体" w:hAnsi="Times New Roman" w:cs="Times New Roman"/>
          <w:color w:val="000000"/>
          <w:sz w:val="24"/>
          <w:szCs w:val="24"/>
        </w:rPr>
        <w:t xml:space="preserve">The </w:t>
      </w:r>
      <w:r w:rsidRPr="0039544C">
        <w:rPr>
          <w:rFonts w:ascii="Times New Roman" w:hAnsi="Times New Roman" w:cs="Times New Roman"/>
          <w:sz w:val="24"/>
          <w:szCs w:val="24"/>
        </w:rPr>
        <w:t xml:space="preserve">plasmid pWD024 and pWD025 </w:t>
      </w:r>
      <w:r>
        <w:rPr>
          <w:rFonts w:ascii="Times New Roman" w:hAnsi="Times New Roman" w:cs="Times New Roman" w:hint="eastAsia"/>
          <w:sz w:val="24"/>
          <w:szCs w:val="24"/>
        </w:rPr>
        <w:t xml:space="preserve">for </w:t>
      </w:r>
      <w:r w:rsidRPr="0039544C">
        <w:rPr>
          <w:rFonts w:ascii="Times New Roman" w:hAnsi="Times New Roman" w:cs="Times New Roman"/>
          <w:sz w:val="24"/>
          <w:szCs w:val="24"/>
        </w:rPr>
        <w:t>disruption cassettes</w:t>
      </w:r>
      <w:r w:rsidRPr="00D8504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206AEA">
        <w:rPr>
          <w:rFonts w:ascii="Times New Roman" w:hAnsi="Times New Roman" w:cs="Times New Roman" w:hint="eastAsia"/>
          <w:sz w:val="24"/>
          <w:szCs w:val="24"/>
        </w:rPr>
        <w:t xml:space="preserve">of </w:t>
      </w:r>
      <w:proofErr w:type="spellStart"/>
      <w:r w:rsidRPr="00D8504D">
        <w:rPr>
          <w:rFonts w:ascii="Times New Roman" w:hAnsi="Times New Roman" w:cs="Times New Roman"/>
          <w:i/>
          <w:sz w:val="24"/>
          <w:szCs w:val="24"/>
        </w:rPr>
        <w:t>KmYME</w:t>
      </w:r>
      <w:proofErr w:type="spellEnd"/>
      <w:r w:rsidRPr="0039544C">
        <w:rPr>
          <w:rFonts w:ascii="Times New Roman" w:eastAsia="宋体" w:hAnsi="Times New Roman" w:cs="Times New Roman"/>
          <w:color w:val="000000"/>
          <w:sz w:val="24"/>
          <w:szCs w:val="24"/>
        </w:rPr>
        <w:t xml:space="preserve"> homologous genes</w:t>
      </w:r>
      <w:r>
        <w:rPr>
          <w:rFonts w:ascii="Times New Roman" w:eastAsia="宋体" w:hAnsi="Times New Roman" w:cs="Times New Roman" w:hint="eastAsia"/>
          <w:color w:val="000000"/>
          <w:sz w:val="24"/>
          <w:szCs w:val="24"/>
        </w:rPr>
        <w:t xml:space="preserve"> in </w:t>
      </w:r>
      <w:r w:rsidRPr="00206AEA">
        <w:rPr>
          <w:rFonts w:ascii="Times New Roman" w:eastAsia="宋体" w:hAnsi="Times New Roman" w:cs="Times New Roman" w:hint="eastAsia"/>
          <w:i/>
          <w:color w:val="000000"/>
          <w:sz w:val="24"/>
          <w:szCs w:val="24"/>
        </w:rPr>
        <w:t>S. cerevisiae</w:t>
      </w:r>
      <w:r w:rsidRPr="0039544C">
        <w:rPr>
          <w:rFonts w:ascii="Times New Roman" w:eastAsia="宋体" w:hAnsi="Times New Roman" w:cs="Times New Roman"/>
          <w:i/>
          <w:color w:val="000000"/>
          <w:sz w:val="24"/>
          <w:szCs w:val="24"/>
        </w:rPr>
        <w:t xml:space="preserve"> </w:t>
      </w:r>
      <w:r w:rsidRPr="00206AEA">
        <w:rPr>
          <w:rFonts w:ascii="Times New Roman" w:eastAsia="宋体" w:hAnsi="Times New Roman" w:cs="Times New Roman" w:hint="eastAsia"/>
          <w:color w:val="000000"/>
          <w:sz w:val="24"/>
          <w:szCs w:val="24"/>
        </w:rPr>
        <w:t>(</w:t>
      </w:r>
      <w:r w:rsidRPr="0039544C">
        <w:rPr>
          <w:rFonts w:ascii="Times New Roman" w:eastAsia="宋体" w:hAnsi="Times New Roman" w:cs="Times New Roman"/>
          <w:i/>
          <w:color w:val="000000"/>
          <w:sz w:val="24"/>
          <w:szCs w:val="24"/>
        </w:rPr>
        <w:t>NP_011545</w:t>
      </w:r>
      <w:r w:rsidRPr="0039544C">
        <w:rPr>
          <w:rFonts w:ascii="Times New Roman" w:hAnsi="Times New Roman" w:cs="Times New Roman"/>
          <w:color w:val="000000"/>
          <w:sz w:val="24"/>
          <w:szCs w:val="24"/>
        </w:rPr>
        <w:t xml:space="preserve"> and</w:t>
      </w:r>
      <w:r w:rsidRPr="0039544C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 </w:t>
      </w:r>
      <w:r w:rsidRPr="0039544C">
        <w:rPr>
          <w:rFonts w:ascii="Times New Roman" w:eastAsia="宋体" w:hAnsi="Times New Roman" w:cs="Times New Roman"/>
          <w:i/>
          <w:color w:val="000000"/>
          <w:sz w:val="24"/>
          <w:szCs w:val="24"/>
        </w:rPr>
        <w:t>NP_011529</w:t>
      </w:r>
      <w:r w:rsidRPr="00206AEA">
        <w:rPr>
          <w:rFonts w:ascii="Times New Roman" w:eastAsia="宋体" w:hAnsi="Times New Roman" w:cs="Times New Roman" w:hint="eastAsia"/>
          <w:color w:val="000000"/>
          <w:sz w:val="24"/>
          <w:szCs w:val="24"/>
        </w:rPr>
        <w:t>)</w:t>
      </w:r>
      <w:r w:rsidRPr="0039544C">
        <w:rPr>
          <w:rFonts w:ascii="Times New Roman" w:hAnsi="Times New Roman" w:cs="Times New Roman"/>
          <w:sz w:val="24"/>
          <w:szCs w:val="24"/>
        </w:rPr>
        <w:t xml:space="preserve"> were constructed similar </w:t>
      </w:r>
      <w:r>
        <w:rPr>
          <w:rFonts w:ascii="Times New Roman" w:hAnsi="Times New Roman" w:cs="Times New Roman"/>
          <w:sz w:val="24"/>
          <w:szCs w:val="24"/>
        </w:rPr>
        <w:t>as</w:t>
      </w:r>
      <w:r w:rsidRPr="0039544C">
        <w:rPr>
          <w:rFonts w:ascii="Times New Roman" w:hAnsi="Times New Roman" w:cs="Times New Roman"/>
          <w:sz w:val="24"/>
          <w:szCs w:val="24"/>
        </w:rPr>
        <w:t xml:space="preserve"> pWD002.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1767ED" w:rsidRDefault="001767ED" w:rsidP="001767ED"/>
    <w:p w:rsidR="001767ED" w:rsidRPr="00CD5611" w:rsidRDefault="001767ED" w:rsidP="001767ED">
      <w:pPr>
        <w:spacing w:line="480" w:lineRule="auto"/>
        <w:ind w:firstLine="210"/>
        <w:rPr>
          <w:rFonts w:ascii="Times New Roman" w:hAnsi="Times New Roman" w:cs="Times New Roman"/>
          <w:sz w:val="24"/>
          <w:szCs w:val="24"/>
        </w:rPr>
      </w:pPr>
      <w:r w:rsidRPr="00F87E6E">
        <w:rPr>
          <w:noProof/>
        </w:rPr>
        <w:t xml:space="preserve"> </w:t>
      </w:r>
      <w:r>
        <w:rPr>
          <w:noProof/>
        </w:rPr>
        <w:lastRenderedPageBreak/>
        <w:drawing>
          <wp:inline distT="0" distB="0" distL="0" distR="0" wp14:anchorId="5D3C1BE9" wp14:editId="6607A2B1">
            <wp:extent cx="5276850" cy="2927350"/>
            <wp:effectExtent l="0" t="0" r="0" b="635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2927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767ED" w:rsidRDefault="001767ED" w:rsidP="001767E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CD5611">
        <w:rPr>
          <w:rFonts w:ascii="Times New Roman" w:hAnsi="Times New Roman" w:cs="Times New Roman"/>
          <w:sz w:val="24"/>
          <w:szCs w:val="24"/>
        </w:rPr>
        <w:t>Fig.</w:t>
      </w:r>
      <w:proofErr w:type="gramEnd"/>
      <w:r w:rsidRPr="00CD5611">
        <w:rPr>
          <w:rFonts w:ascii="Times New Roman" w:hAnsi="Times New Roman" w:cs="Times New Roman"/>
          <w:sz w:val="24"/>
          <w:szCs w:val="24"/>
        </w:rPr>
        <w:t xml:space="preserve"> S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CD5611">
        <w:rPr>
          <w:rFonts w:ascii="Times New Roman" w:hAnsi="Times New Roman" w:cs="Times New Roman"/>
          <w:sz w:val="24"/>
          <w:szCs w:val="24"/>
        </w:rPr>
        <w:t xml:space="preserve"> Construction of disruption cassette of </w:t>
      </w:r>
      <w:proofErr w:type="spellStart"/>
      <w:r>
        <w:rPr>
          <w:rFonts w:ascii="Times New Roman" w:hAnsi="Times New Roman" w:cs="Times New Roman" w:hint="eastAsia"/>
          <w:i/>
          <w:sz w:val="24"/>
          <w:szCs w:val="24"/>
        </w:rPr>
        <w:t>KmYME</w:t>
      </w:r>
      <w:proofErr w:type="spellEnd"/>
      <w:r w:rsidRPr="00CD5611">
        <w:rPr>
          <w:rFonts w:ascii="Times New Roman" w:hAnsi="Times New Roman" w:cs="Times New Roman"/>
          <w:sz w:val="24"/>
          <w:szCs w:val="24"/>
        </w:rPr>
        <w:t>. The</w:t>
      </w:r>
      <w:r w:rsidRPr="00957CDD">
        <w:rPr>
          <w:rFonts w:ascii="Times New Roman" w:hAnsi="Times New Roman" w:cs="Times New Roman"/>
          <w:sz w:val="24"/>
          <w:szCs w:val="24"/>
        </w:rPr>
        <w:t xml:space="preserve"> </w:t>
      </w:r>
      <w:r w:rsidR="0004368D">
        <w:rPr>
          <w:rFonts w:ascii="Times New Roman" w:hAnsi="Times New Roman" w:cs="Times New Roman" w:hint="eastAsia"/>
          <w:sz w:val="24"/>
          <w:szCs w:val="24"/>
        </w:rPr>
        <w:t>fragment</w:t>
      </w:r>
      <w:r w:rsidRPr="00957CD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containing</w:t>
      </w:r>
      <w:r w:rsidRPr="00CD561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 w:hint="eastAsia"/>
          <w:i/>
          <w:sz w:val="24"/>
          <w:szCs w:val="24"/>
        </w:rPr>
        <w:t>KmYME</w:t>
      </w:r>
      <w:proofErr w:type="spellEnd"/>
      <w:r w:rsidRPr="00CD5611">
        <w:rPr>
          <w:rFonts w:ascii="Times New Roman" w:hAnsi="Times New Roman" w:cs="Times New Roman"/>
          <w:sz w:val="24"/>
          <w:szCs w:val="24"/>
        </w:rPr>
        <w:t xml:space="preserve"> with</w:t>
      </w:r>
      <w:r>
        <w:rPr>
          <w:rFonts w:ascii="Times New Roman" w:hAnsi="Times New Roman" w:cs="Times New Roman" w:hint="eastAsia"/>
          <w:sz w:val="24"/>
          <w:szCs w:val="24"/>
        </w:rPr>
        <w:t xml:space="preserve"> part of </w:t>
      </w:r>
      <w:r w:rsidRPr="00CD5611">
        <w:rPr>
          <w:rFonts w:ascii="Times New Roman" w:hAnsi="Times New Roman" w:cs="Times New Roman"/>
          <w:sz w:val="24"/>
          <w:szCs w:val="24"/>
        </w:rPr>
        <w:t xml:space="preserve">ORF frame </w:t>
      </w:r>
      <w:r>
        <w:rPr>
          <w:rFonts w:ascii="Times New Roman" w:hAnsi="Times New Roman" w:cs="Times New Roman" w:hint="eastAsia"/>
          <w:sz w:val="24"/>
          <w:szCs w:val="24"/>
        </w:rPr>
        <w:t>removed</w:t>
      </w:r>
      <w:r w:rsidRPr="00CD5611">
        <w:rPr>
          <w:rFonts w:ascii="Times New Roman" w:hAnsi="Times New Roman" w:cs="Times New Roman"/>
          <w:sz w:val="24"/>
          <w:szCs w:val="24"/>
        </w:rPr>
        <w:t xml:space="preserve"> was amplified with PCR</w:t>
      </w:r>
      <w:r>
        <w:rPr>
          <w:rFonts w:ascii="Times New Roman" w:hAnsi="Times New Roman" w:cs="Times New Roman" w:hint="eastAsia"/>
          <w:sz w:val="24"/>
          <w:szCs w:val="24"/>
        </w:rPr>
        <w:t xml:space="preserve"> from pWD001</w:t>
      </w:r>
      <w:r w:rsidRPr="00CD5611">
        <w:rPr>
          <w:rFonts w:ascii="Times New Roman" w:hAnsi="Times New Roman" w:cs="Times New Roman"/>
          <w:sz w:val="24"/>
          <w:szCs w:val="24"/>
        </w:rPr>
        <w:t xml:space="preserve"> and ligated with a </w:t>
      </w:r>
      <w:r w:rsidRPr="00957CDD">
        <w:rPr>
          <w:rFonts w:ascii="Times New Roman" w:hAnsi="Times New Roman" w:cs="Times New Roman"/>
          <w:i/>
          <w:sz w:val="24"/>
          <w:szCs w:val="24"/>
        </w:rPr>
        <w:t xml:space="preserve">ScURA3 </w:t>
      </w:r>
      <w:r w:rsidRPr="00CD5611">
        <w:rPr>
          <w:rFonts w:ascii="Times New Roman" w:hAnsi="Times New Roman" w:cs="Times New Roman"/>
          <w:sz w:val="24"/>
          <w:szCs w:val="24"/>
        </w:rPr>
        <w:t>expression cassette. The</w:t>
      </w:r>
      <w:r>
        <w:rPr>
          <w:rFonts w:ascii="Times New Roman" w:hAnsi="Times New Roman" w:cs="Times New Roman" w:hint="eastAsia"/>
          <w:sz w:val="24"/>
          <w:szCs w:val="24"/>
        </w:rPr>
        <w:t xml:space="preserve"> resultant plasmid</w:t>
      </w:r>
      <w:r w:rsidRPr="00CD5611">
        <w:rPr>
          <w:rFonts w:ascii="Times New Roman" w:hAnsi="Times New Roman" w:cs="Times New Roman"/>
          <w:sz w:val="24"/>
          <w:szCs w:val="24"/>
        </w:rPr>
        <w:t xml:space="preserve"> pWD002 was used to amplify the </w:t>
      </w:r>
      <w:proofErr w:type="spellStart"/>
      <w:r>
        <w:rPr>
          <w:rFonts w:ascii="Times New Roman" w:hAnsi="Times New Roman" w:cs="Times New Roman" w:hint="eastAsia"/>
          <w:i/>
          <w:sz w:val="24"/>
          <w:szCs w:val="24"/>
        </w:rPr>
        <w:t>KmYME</w:t>
      </w:r>
      <w:proofErr w:type="spellEnd"/>
      <w:r w:rsidRPr="00CD5611">
        <w:rPr>
          <w:rFonts w:ascii="Times New Roman" w:hAnsi="Times New Roman" w:cs="Times New Roman"/>
          <w:sz w:val="24"/>
          <w:szCs w:val="24"/>
        </w:rPr>
        <w:t xml:space="preserve"> disruption cassette.</w:t>
      </w:r>
    </w:p>
    <w:p w:rsidR="001767ED" w:rsidRPr="00B33A4E" w:rsidRDefault="001767ED" w:rsidP="001767ED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1767ED" w:rsidRPr="0039544C" w:rsidRDefault="001767ED" w:rsidP="001767ED">
      <w:pPr>
        <w:spacing w:line="480" w:lineRule="auto"/>
        <w:ind w:firstLineChars="100" w:firstLine="240"/>
        <w:rPr>
          <w:rFonts w:ascii="Times New Roman" w:hAnsi="Times New Roman" w:cs="Times New Roman"/>
          <w:sz w:val="24"/>
          <w:szCs w:val="24"/>
        </w:rPr>
      </w:pPr>
      <w:r w:rsidRPr="0039544C">
        <w:rPr>
          <w:rFonts w:ascii="Times New Roman" w:hAnsi="Times New Roman" w:cs="Times New Roman"/>
          <w:sz w:val="24"/>
          <w:szCs w:val="24"/>
        </w:rPr>
        <w:t xml:space="preserve">The plasmid for </w:t>
      </w:r>
      <w:proofErr w:type="spellStart"/>
      <w:r w:rsidRPr="00D8504D">
        <w:rPr>
          <w:rFonts w:ascii="Times New Roman" w:hAnsi="Times New Roman" w:cs="Times New Roman"/>
          <w:i/>
          <w:sz w:val="24"/>
          <w:szCs w:val="24"/>
        </w:rPr>
        <w:t>KmYME</w:t>
      </w:r>
      <w:proofErr w:type="spellEnd"/>
      <w:r w:rsidRPr="0039544C">
        <w:rPr>
          <w:rFonts w:ascii="Times New Roman" w:hAnsi="Times New Roman" w:cs="Times New Roman"/>
          <w:sz w:val="24"/>
          <w:szCs w:val="24"/>
        </w:rPr>
        <w:t xml:space="preserve"> overexpression was constructed as following. Full length DNA of </w:t>
      </w:r>
      <w:proofErr w:type="spellStart"/>
      <w:r w:rsidRPr="00D8504D">
        <w:rPr>
          <w:rFonts w:ascii="Times New Roman" w:hAnsi="Times New Roman" w:cs="Times New Roman"/>
          <w:i/>
          <w:sz w:val="24"/>
          <w:szCs w:val="24"/>
        </w:rPr>
        <w:t>KmYME</w:t>
      </w:r>
      <w:proofErr w:type="spellEnd"/>
      <w:r w:rsidRPr="0039544C">
        <w:rPr>
          <w:rFonts w:ascii="Times New Roman" w:hAnsi="Times New Roman" w:cs="Times New Roman"/>
          <w:sz w:val="24"/>
          <w:szCs w:val="24"/>
        </w:rPr>
        <w:t xml:space="preserve"> ORF was ampliﬁed from pWD001 using the primer pairs </w:t>
      </w:r>
      <w:proofErr w:type="spellStart"/>
      <w:r w:rsidRPr="00C629D1">
        <w:rPr>
          <w:rFonts w:ascii="Times New Roman" w:hAnsi="Times New Roman" w:cs="Times New Roman"/>
          <w:sz w:val="24"/>
          <w:szCs w:val="24"/>
        </w:rPr>
        <w:t>KmYME</w:t>
      </w:r>
      <w:proofErr w:type="spellEnd"/>
      <w:r w:rsidRPr="0039544C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Pr="0039544C">
        <w:rPr>
          <w:rFonts w:ascii="Times New Roman" w:hAnsi="Times New Roman" w:cs="Times New Roman"/>
          <w:sz w:val="24"/>
          <w:szCs w:val="24"/>
        </w:rPr>
        <w:t>EcoRI</w:t>
      </w:r>
      <w:proofErr w:type="spellEnd"/>
      <w:r w:rsidRPr="0039544C">
        <w:rPr>
          <w:rFonts w:ascii="Times New Roman" w:hAnsi="Times New Roman" w:cs="Times New Roman"/>
          <w:sz w:val="24"/>
          <w:szCs w:val="24"/>
        </w:rPr>
        <w:t xml:space="preserve">-F and </w:t>
      </w:r>
      <w:proofErr w:type="spellStart"/>
      <w:r w:rsidRPr="00C629D1">
        <w:rPr>
          <w:rFonts w:ascii="Times New Roman" w:hAnsi="Times New Roman" w:cs="Times New Roman"/>
          <w:sz w:val="24"/>
          <w:szCs w:val="24"/>
        </w:rPr>
        <w:t>KmYME</w:t>
      </w:r>
      <w:proofErr w:type="spellEnd"/>
      <w:r w:rsidRPr="0039544C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Pr="0039544C">
        <w:rPr>
          <w:rFonts w:ascii="Times New Roman" w:hAnsi="Times New Roman" w:cs="Times New Roman"/>
          <w:sz w:val="24"/>
          <w:szCs w:val="24"/>
        </w:rPr>
        <w:t>NotI</w:t>
      </w:r>
      <w:proofErr w:type="spellEnd"/>
      <w:r w:rsidRPr="0039544C">
        <w:rPr>
          <w:rFonts w:ascii="Times New Roman" w:hAnsi="Times New Roman" w:cs="Times New Roman"/>
          <w:sz w:val="24"/>
          <w:szCs w:val="24"/>
        </w:rPr>
        <w:t xml:space="preserve">-R (Additional file 2: Table S1). Then the ORF was inserted into </w:t>
      </w:r>
      <w:r>
        <w:rPr>
          <w:rFonts w:ascii="Times New Roman" w:hAnsi="Times New Roman" w:cs="Times New Roman" w:hint="eastAsia"/>
          <w:sz w:val="24"/>
          <w:szCs w:val="24"/>
        </w:rPr>
        <w:t>plasmid Y</w:t>
      </w:r>
      <w:r w:rsidRPr="0039544C">
        <w:rPr>
          <w:rFonts w:ascii="Times New Roman" w:hAnsi="Times New Roman" w:cs="Times New Roman"/>
          <w:sz w:val="24"/>
          <w:szCs w:val="24"/>
        </w:rPr>
        <w:t xml:space="preserve">EGAP </w:t>
      </w:r>
      <w:r w:rsidRPr="00066E03">
        <w:rPr>
          <w:rFonts w:ascii="Times New Roman" w:hAnsi="Times New Roman" w:cs="Times New Roman"/>
          <w:sz w:val="24"/>
          <w:szCs w:val="24"/>
        </w:rPr>
        <w:fldChar w:fldCharType="begin"/>
      </w:r>
      <w:r w:rsidR="005A34B0">
        <w:rPr>
          <w:rFonts w:ascii="Times New Roman" w:hAnsi="Times New Roman" w:cs="Times New Roman"/>
          <w:sz w:val="24"/>
          <w:szCs w:val="24"/>
        </w:rPr>
        <w:instrText xml:space="preserve"> ADDIN EN.CITE &lt;EndNote&gt;&lt;Cite&gt;&lt;Author&gt;Hong&lt;/Author&gt;&lt;Year&gt;2001&lt;/Year&gt;&lt;RecNum&gt;180&lt;/RecNum&gt;&lt;DisplayText&gt;[1]&lt;/DisplayText&gt;&lt;record&gt;&lt;rec-number&gt;180&lt;/rec-number&gt;&lt;foreign-keys&gt;&lt;key app="EN" db-id="d55rp2zv4zare8eetdnpvvpqteew0azrw9re" timestamp="1542703380"&gt;180&lt;/key&gt;&lt;/foreign-keys&gt;&lt;ref-type name="Journal Article"&gt;17&lt;/ref-type&gt;&lt;contributors&gt;&lt;authors&gt;&lt;author&gt;Hong, Jiong&lt;/author&gt;&lt;author&gt;Tamaki, Hisanori&lt;/author&gt;&lt;author&gt;Akiba, Shunichi&lt;/author&gt;&lt;author&gt;Yamamoto, Kenji&lt;/author&gt;&lt;author&gt;Kumagai, Hidehiko&lt;/author&gt;&lt;/authors&gt;&lt;/contributors&gt;&lt;titles&gt;&lt;title&gt;&lt;style face="normal" font="default" size="100%"&gt;Cloning of a gene encoding a highly stable endo-β-1,4-glucanase from &lt;/style&gt;&lt;style face="italic" font="default" size="100%"&gt;Aspergillus niger&lt;/style&gt;&lt;style face="normal" font="default" size="100%"&gt; and its expression in yeast&lt;/style&gt;&lt;/title&gt;&lt;secondary-title&gt;Journal of Bioscience and Bioengineering&lt;/secondary-title&gt;&lt;/titles&gt;&lt;periodical&gt;&lt;full-title&gt;Journal of Bioscience and Bioengineering&lt;/full-title&gt;&lt;abbr-1&gt;J. Biosci. Bioeng.&lt;/abbr-1&gt;&lt;abbr-2&gt;J Biosci Bioeng&lt;/abbr-2&gt;&lt;/periodical&gt;&lt;pages&gt;434-441&lt;/pages&gt;&lt;volume&gt;92&lt;/volume&gt;&lt;number&gt;5&lt;/number&gt;&lt;keywords&gt;&lt;keyword&gt;cellulase&lt;/keyword&gt;&lt;keyword&gt;cDNA&lt;/keyword&gt;&lt;keyword&gt;endo-β-1&lt;/keyword&gt;&lt;keyword&gt;4-glucanase&lt;/keyword&gt;&lt;keyword&gt;expression&lt;/keyword&gt;&lt;/keywords&gt;&lt;dates&gt;&lt;year&gt;2001&lt;/year&gt;&lt;pub-dates&gt;&lt;date&gt;2001/01/01/&lt;/date&gt;&lt;/pub-dates&gt;&lt;/dates&gt;&lt;isbn&gt;1389-1723&lt;/isbn&gt;&lt;urls&gt;&lt;related-urls&gt;&lt;url&gt;http://www.sciencedirect.com/science/article/pii/S1389172301802929&lt;/url&gt;&lt;url&gt;https://ac.els-cdn.com/S1389172301802929/1-s2.0-S1389172301802929-main.pdf?_tid=e6525492-0e40-4332-90b7-51170de5a784&amp;amp;acdnat=1543223456_e6225ef3ca7a556d64c86c174810de27&lt;/url&gt;&lt;/related-urls&gt;&lt;/urls&gt;&lt;electronic-resource-num&gt;https://doi.org/10.1016/S1389-1723(01)80292-9&lt;/electronic-resource-num&gt;&lt;/record&gt;&lt;/Cite&gt;&lt;/EndNote&gt;</w:instrText>
      </w:r>
      <w:r w:rsidRPr="00066E03">
        <w:rPr>
          <w:rFonts w:ascii="Times New Roman" w:hAnsi="Times New Roman" w:cs="Times New Roman"/>
          <w:sz w:val="24"/>
          <w:szCs w:val="24"/>
        </w:rPr>
        <w:fldChar w:fldCharType="separate"/>
      </w:r>
      <w:r>
        <w:rPr>
          <w:rFonts w:ascii="Times New Roman" w:hAnsi="Times New Roman" w:cs="Times New Roman"/>
          <w:noProof/>
          <w:sz w:val="24"/>
          <w:szCs w:val="24"/>
        </w:rPr>
        <w:t>[1]</w:t>
      </w:r>
      <w:r w:rsidRPr="00066E03">
        <w:rPr>
          <w:rFonts w:ascii="Times New Roman" w:hAnsi="Times New Roman" w:cs="Times New Roman"/>
          <w:sz w:val="24"/>
          <w:szCs w:val="24"/>
        </w:rPr>
        <w:fldChar w:fldCharType="end"/>
      </w:r>
      <w:r w:rsidRPr="0039544C">
        <w:rPr>
          <w:rFonts w:ascii="Times New Roman" w:hAnsi="Times New Roman" w:cs="Times New Roman"/>
          <w:sz w:val="24"/>
          <w:szCs w:val="24"/>
        </w:rPr>
        <w:t xml:space="preserve"> between the </w:t>
      </w:r>
      <w:proofErr w:type="spellStart"/>
      <w:r w:rsidRPr="0039544C">
        <w:rPr>
          <w:rFonts w:ascii="Times New Roman" w:hAnsi="Times New Roman" w:cs="Times New Roman"/>
          <w:i/>
          <w:sz w:val="24"/>
          <w:szCs w:val="24"/>
        </w:rPr>
        <w:t>Eco</w:t>
      </w:r>
      <w:r w:rsidRPr="0039544C">
        <w:rPr>
          <w:rFonts w:ascii="Times New Roman" w:hAnsi="Times New Roman" w:cs="Times New Roman"/>
          <w:sz w:val="24"/>
          <w:szCs w:val="24"/>
        </w:rPr>
        <w:t>RI</w:t>
      </w:r>
      <w:proofErr w:type="spellEnd"/>
      <w:r w:rsidRPr="0039544C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Pr="0039544C">
        <w:rPr>
          <w:rFonts w:ascii="Times New Roman" w:hAnsi="Times New Roman" w:cs="Times New Roman"/>
          <w:i/>
          <w:sz w:val="24"/>
          <w:szCs w:val="24"/>
        </w:rPr>
        <w:t>Not</w:t>
      </w:r>
      <w:r w:rsidRPr="0039544C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39544C">
        <w:rPr>
          <w:rFonts w:ascii="Times New Roman" w:hAnsi="Times New Roman" w:cs="Times New Roman"/>
          <w:sz w:val="24"/>
          <w:szCs w:val="24"/>
        </w:rPr>
        <w:t xml:space="preserve"> sites to obtain the plasmid pWD003 which was used to overexpress </w:t>
      </w:r>
      <w:proofErr w:type="spellStart"/>
      <w:r w:rsidRPr="00D8504D">
        <w:rPr>
          <w:rFonts w:ascii="Times New Roman" w:hAnsi="Times New Roman" w:cs="Times New Roman"/>
          <w:i/>
          <w:sz w:val="24"/>
          <w:szCs w:val="24"/>
        </w:rPr>
        <w:t>KmYME</w:t>
      </w:r>
      <w:proofErr w:type="spellEnd"/>
      <w:r w:rsidRPr="0039544C">
        <w:rPr>
          <w:rFonts w:ascii="Times New Roman" w:hAnsi="Times New Roman" w:cs="Times New Roman"/>
          <w:sz w:val="24"/>
          <w:szCs w:val="24"/>
        </w:rPr>
        <w:t xml:space="preserve"> in </w:t>
      </w:r>
      <w:r w:rsidRPr="0039544C">
        <w:rPr>
          <w:rFonts w:ascii="Times New Roman" w:hAnsi="Times New Roman" w:cs="Times New Roman"/>
          <w:i/>
          <w:sz w:val="24"/>
          <w:szCs w:val="24"/>
        </w:rPr>
        <w:t xml:space="preserve">K. </w:t>
      </w:r>
      <w:proofErr w:type="spellStart"/>
      <w:r w:rsidRPr="0039544C">
        <w:rPr>
          <w:rFonts w:ascii="Times New Roman" w:hAnsi="Times New Roman" w:cs="Times New Roman"/>
          <w:i/>
          <w:sz w:val="24"/>
          <w:szCs w:val="24"/>
        </w:rPr>
        <w:t>marxianus</w:t>
      </w:r>
      <w:proofErr w:type="spellEnd"/>
      <w:r w:rsidRPr="0039544C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39544C">
        <w:rPr>
          <w:rFonts w:ascii="Times New Roman" w:hAnsi="Times New Roman" w:cs="Times New Roman"/>
          <w:sz w:val="24"/>
          <w:szCs w:val="24"/>
        </w:rPr>
        <w:t>YHJ010.</w:t>
      </w:r>
    </w:p>
    <w:p w:rsidR="001767ED" w:rsidRDefault="001767ED" w:rsidP="001767ED">
      <w:pPr>
        <w:spacing w:line="480" w:lineRule="auto"/>
        <w:ind w:firstLineChars="100" w:firstLine="240"/>
        <w:rPr>
          <w:rFonts w:ascii="Times New Roman" w:hAnsi="Times New Roman" w:cs="Times New Roman"/>
          <w:sz w:val="24"/>
          <w:szCs w:val="24"/>
        </w:rPr>
      </w:pPr>
      <w:r w:rsidRPr="0039544C">
        <w:rPr>
          <w:rFonts w:ascii="Times New Roman" w:hAnsi="Times New Roman" w:cs="Times New Roman"/>
          <w:sz w:val="24"/>
          <w:szCs w:val="24"/>
        </w:rPr>
        <w:t xml:space="preserve">The plasmids of fluorescence protein fusion for intracellular location were constructed as following. The expression cassettes of </w:t>
      </w:r>
      <w:proofErr w:type="spellStart"/>
      <w:r w:rsidRPr="00710224">
        <w:rPr>
          <w:rFonts w:ascii="Times New Roman" w:hAnsi="Times New Roman" w:cs="Times New Roman"/>
          <w:iCs/>
          <w:sz w:val="24"/>
          <w:szCs w:val="24"/>
        </w:rPr>
        <w:t>KmYME</w:t>
      </w:r>
      <w:proofErr w:type="spellEnd"/>
      <w:r w:rsidRPr="0039544C">
        <w:rPr>
          <w:rFonts w:ascii="Times New Roman" w:hAnsi="Times New Roman" w:cs="Times New Roman"/>
          <w:sz w:val="24"/>
          <w:szCs w:val="24"/>
        </w:rPr>
        <w:t xml:space="preserve">-EGFP and </w:t>
      </w:r>
      <w:proofErr w:type="spellStart"/>
      <w:r w:rsidRPr="0039544C">
        <w:rPr>
          <w:rFonts w:ascii="Times New Roman" w:hAnsi="Times New Roman" w:cs="Times New Roman"/>
          <w:sz w:val="24"/>
          <w:szCs w:val="24"/>
        </w:rPr>
        <w:t>KmCox</w:t>
      </w:r>
      <w:proofErr w:type="spellEnd"/>
      <w:r w:rsidRPr="0039544C">
        <w:rPr>
          <w:rFonts w:ascii="Times New Roman" w:hAnsi="Times New Roman" w:cs="Times New Roman"/>
          <w:sz w:val="24"/>
          <w:szCs w:val="24"/>
        </w:rPr>
        <w:t xml:space="preserve">-RFP were obtained by fusing </w:t>
      </w:r>
      <w:proofErr w:type="spellStart"/>
      <w:r w:rsidRPr="00D8504D">
        <w:rPr>
          <w:rFonts w:ascii="Times New Roman" w:hAnsi="Times New Roman" w:cs="Times New Roman"/>
          <w:i/>
          <w:sz w:val="24"/>
          <w:szCs w:val="24"/>
        </w:rPr>
        <w:t>KmYME</w:t>
      </w:r>
      <w:proofErr w:type="spellEnd"/>
      <w:r w:rsidRPr="0039544C">
        <w:rPr>
          <w:rFonts w:ascii="Times New Roman" w:hAnsi="Times New Roman" w:cs="Times New Roman"/>
          <w:sz w:val="24"/>
          <w:szCs w:val="24"/>
        </w:rPr>
        <w:t xml:space="preserve"> with </w:t>
      </w:r>
      <w:r w:rsidRPr="00710224">
        <w:rPr>
          <w:rFonts w:ascii="Times New Roman" w:hAnsi="Times New Roman" w:cs="Times New Roman"/>
          <w:i/>
          <w:iCs/>
          <w:sz w:val="24"/>
          <w:szCs w:val="24"/>
        </w:rPr>
        <w:t>EGFP</w:t>
      </w:r>
      <w:r w:rsidRPr="0039544C">
        <w:rPr>
          <w:rFonts w:ascii="Times New Roman" w:hAnsi="Times New Roman" w:cs="Times New Roman"/>
          <w:sz w:val="24"/>
          <w:szCs w:val="24"/>
        </w:rPr>
        <w:t xml:space="preserve"> and fusing </w:t>
      </w:r>
      <w:proofErr w:type="spellStart"/>
      <w:r w:rsidRPr="00710224">
        <w:rPr>
          <w:rFonts w:ascii="Times New Roman" w:hAnsi="Times New Roman" w:cs="Times New Roman"/>
          <w:i/>
          <w:iCs/>
          <w:sz w:val="24"/>
          <w:szCs w:val="24"/>
        </w:rPr>
        <w:t>KmCox</w:t>
      </w:r>
      <w:proofErr w:type="spellEnd"/>
      <w:r w:rsidRPr="00710224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39544C">
        <w:rPr>
          <w:rFonts w:ascii="Times New Roman" w:hAnsi="Times New Roman" w:cs="Times New Roman"/>
          <w:sz w:val="24"/>
          <w:szCs w:val="24"/>
        </w:rPr>
        <w:t xml:space="preserve">with </w:t>
      </w:r>
      <w:r w:rsidRPr="00710224">
        <w:rPr>
          <w:rFonts w:ascii="Times New Roman" w:hAnsi="Times New Roman" w:cs="Times New Roman"/>
          <w:i/>
          <w:iCs/>
          <w:sz w:val="24"/>
          <w:szCs w:val="24"/>
        </w:rPr>
        <w:t>RFP</w:t>
      </w:r>
      <w:r w:rsidRPr="0039544C">
        <w:rPr>
          <w:rFonts w:ascii="Times New Roman" w:hAnsi="Times New Roman" w:cs="Times New Roman"/>
          <w:sz w:val="24"/>
          <w:szCs w:val="24"/>
        </w:rPr>
        <w:t xml:space="preserve"> respectively. </w:t>
      </w:r>
      <w:proofErr w:type="spellStart"/>
      <w:r w:rsidRPr="00D8504D">
        <w:rPr>
          <w:rFonts w:ascii="Times New Roman" w:hAnsi="Times New Roman" w:cs="Times New Roman"/>
          <w:i/>
          <w:sz w:val="24"/>
          <w:szCs w:val="24"/>
        </w:rPr>
        <w:t>KmYME</w:t>
      </w:r>
      <w:proofErr w:type="spellEnd"/>
      <w:r w:rsidRPr="0039544C">
        <w:rPr>
          <w:rFonts w:ascii="Times New Roman" w:hAnsi="Times New Roman" w:cs="Times New Roman"/>
          <w:sz w:val="24"/>
          <w:szCs w:val="24"/>
        </w:rPr>
        <w:t xml:space="preserve"> ORF without stop codon was obtained from pWD001 using primer pairs </w:t>
      </w:r>
      <w:proofErr w:type="spellStart"/>
      <w:r w:rsidRPr="00C629D1">
        <w:rPr>
          <w:rFonts w:ascii="Times New Roman" w:hAnsi="Times New Roman" w:cs="Times New Roman"/>
          <w:sz w:val="24"/>
          <w:szCs w:val="24"/>
        </w:rPr>
        <w:t>KmYME</w:t>
      </w:r>
      <w:proofErr w:type="spellEnd"/>
      <w:r w:rsidRPr="0039544C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Pr="0039544C">
        <w:rPr>
          <w:rFonts w:ascii="Times New Roman" w:hAnsi="Times New Roman" w:cs="Times New Roman"/>
          <w:sz w:val="24"/>
          <w:szCs w:val="24"/>
        </w:rPr>
        <w:t>EcoRI</w:t>
      </w:r>
      <w:proofErr w:type="spellEnd"/>
      <w:r w:rsidRPr="0039544C">
        <w:rPr>
          <w:rFonts w:ascii="Times New Roman" w:hAnsi="Times New Roman" w:cs="Times New Roman"/>
          <w:sz w:val="24"/>
          <w:szCs w:val="24"/>
        </w:rPr>
        <w:t xml:space="preserve">-F and </w:t>
      </w:r>
      <w:proofErr w:type="spellStart"/>
      <w:r w:rsidRPr="00C629D1">
        <w:rPr>
          <w:rFonts w:ascii="Times New Roman" w:hAnsi="Times New Roman" w:cs="Times New Roman"/>
          <w:sz w:val="24"/>
          <w:szCs w:val="24"/>
        </w:rPr>
        <w:t>KmYME</w:t>
      </w:r>
      <w:proofErr w:type="spellEnd"/>
      <w:r w:rsidRPr="0039544C">
        <w:rPr>
          <w:rFonts w:ascii="Times New Roman" w:hAnsi="Times New Roman" w:cs="Times New Roman"/>
          <w:sz w:val="24"/>
          <w:szCs w:val="24"/>
        </w:rPr>
        <w:t xml:space="preserve">-fusion-R. </w:t>
      </w:r>
      <w:r w:rsidRPr="0039544C">
        <w:rPr>
          <w:rFonts w:ascii="Times New Roman" w:hAnsi="Times New Roman" w:cs="Times New Roman"/>
          <w:i/>
          <w:sz w:val="24"/>
          <w:szCs w:val="24"/>
        </w:rPr>
        <w:t>EGFP</w:t>
      </w:r>
      <w:r w:rsidRPr="0039544C">
        <w:rPr>
          <w:rFonts w:ascii="Times New Roman" w:hAnsi="Times New Roman" w:cs="Times New Roman"/>
          <w:sz w:val="24"/>
          <w:szCs w:val="24"/>
        </w:rPr>
        <w:t xml:space="preserve"> ORF was </w:t>
      </w:r>
      <w:r w:rsidRPr="0039544C">
        <w:rPr>
          <w:rFonts w:ascii="Times New Roman" w:hAnsi="Times New Roman" w:cs="Times New Roman"/>
          <w:sz w:val="24"/>
          <w:szCs w:val="24"/>
        </w:rPr>
        <w:lastRenderedPageBreak/>
        <w:t>obtained from</w:t>
      </w:r>
      <w:r w:rsidRPr="00AD75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D7525">
        <w:rPr>
          <w:rFonts w:ascii="Times New Roman" w:hAnsi="Times New Roman" w:cs="Times New Roman"/>
          <w:sz w:val="24"/>
          <w:szCs w:val="24"/>
        </w:rPr>
        <w:t>pCG</w:t>
      </w:r>
      <w:proofErr w:type="spellEnd"/>
      <w:r w:rsidRPr="0039544C">
        <w:rPr>
          <w:rFonts w:ascii="Times New Roman" w:hAnsi="Times New Roman" w:cs="Times New Roman"/>
          <w:sz w:val="24"/>
          <w:szCs w:val="24"/>
        </w:rPr>
        <w:t xml:space="preserve"> </w:t>
      </w:r>
      <w:r w:rsidRPr="00066E03">
        <w:rPr>
          <w:rFonts w:ascii="Times New Roman" w:hAnsi="Times New Roman" w:cs="Times New Roman"/>
          <w:sz w:val="24"/>
          <w:szCs w:val="24"/>
        </w:rPr>
        <w:fldChar w:fldCharType="begin">
          <w:fldData xml:space="preserve">PEVuZE5vdGU+PENpdGU+PEF1dGhvcj5Ib25nPC9BdXRob3I+PFllYXI+MjAwODwvWWVhcj48UmVj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</w:fldData>
        </w:fldChar>
      </w:r>
      <w:r>
        <w:rPr>
          <w:rFonts w:ascii="Times New Roman" w:hAnsi="Times New Roman" w:cs="Times New Roman"/>
          <w:sz w:val="24"/>
          <w:szCs w:val="24"/>
        </w:rPr>
        <w:instrText xml:space="preserve"> ADDIN EN.CITE </w:instrText>
      </w:r>
      <w:r>
        <w:rPr>
          <w:rFonts w:ascii="Times New Roman" w:hAnsi="Times New Roman" w:cs="Times New Roman"/>
          <w:sz w:val="24"/>
          <w:szCs w:val="24"/>
        </w:rPr>
        <w:fldChar w:fldCharType="begin">
          <w:fldData xml:space="preserve">PEVuZE5vdGU+PENpdGU+PEF1dGhvcj5Ib25nPC9BdXRob3I+PFllYXI+MjAwODwvWWVhcj48UmVj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</w:fldData>
        </w:fldChar>
      </w:r>
      <w:r>
        <w:rPr>
          <w:rFonts w:ascii="Times New Roman" w:hAnsi="Times New Roman" w:cs="Times New Roman"/>
          <w:sz w:val="24"/>
          <w:szCs w:val="24"/>
        </w:rPr>
        <w:instrText xml:space="preserve"> ADDIN EN.CITE.DATA </w:instrText>
      </w:r>
      <w:r>
        <w:rPr>
          <w:rFonts w:ascii="Times New Roman" w:hAnsi="Times New Roman" w:cs="Times New Roman"/>
          <w:sz w:val="24"/>
          <w:szCs w:val="24"/>
        </w:rPr>
      </w:r>
      <w:r>
        <w:rPr>
          <w:rFonts w:ascii="Times New Roman" w:hAnsi="Times New Roman" w:cs="Times New Roman"/>
          <w:sz w:val="24"/>
          <w:szCs w:val="24"/>
        </w:rPr>
        <w:fldChar w:fldCharType="end"/>
      </w:r>
      <w:r w:rsidRPr="00066E03">
        <w:rPr>
          <w:rFonts w:ascii="Times New Roman" w:hAnsi="Times New Roman" w:cs="Times New Roman"/>
          <w:sz w:val="24"/>
          <w:szCs w:val="24"/>
        </w:rPr>
      </w:r>
      <w:r w:rsidRPr="00066E03">
        <w:rPr>
          <w:rFonts w:ascii="Times New Roman" w:hAnsi="Times New Roman" w:cs="Times New Roman"/>
          <w:sz w:val="24"/>
          <w:szCs w:val="24"/>
        </w:rPr>
        <w:fldChar w:fldCharType="separate"/>
      </w:r>
      <w:r>
        <w:rPr>
          <w:rFonts w:ascii="Times New Roman" w:hAnsi="Times New Roman" w:cs="Times New Roman"/>
          <w:noProof/>
          <w:sz w:val="24"/>
          <w:szCs w:val="24"/>
        </w:rPr>
        <w:t>[2]</w:t>
      </w:r>
      <w:r w:rsidRPr="00066E03">
        <w:rPr>
          <w:rFonts w:ascii="Times New Roman" w:hAnsi="Times New Roman" w:cs="Times New Roman"/>
          <w:sz w:val="24"/>
          <w:szCs w:val="24"/>
        </w:rPr>
        <w:fldChar w:fldCharType="end"/>
      </w:r>
      <w:r w:rsidRPr="0039544C">
        <w:rPr>
          <w:rFonts w:ascii="Times New Roman" w:hAnsi="Times New Roman" w:cs="Times New Roman"/>
          <w:sz w:val="24"/>
          <w:szCs w:val="24"/>
        </w:rPr>
        <w:t xml:space="preserve"> using primer pairs EGFP-fusion-F and EGFP-</w:t>
      </w:r>
      <w:proofErr w:type="spellStart"/>
      <w:r w:rsidRPr="0039544C">
        <w:rPr>
          <w:rFonts w:ascii="Times New Roman" w:hAnsi="Times New Roman" w:cs="Times New Roman"/>
          <w:sz w:val="24"/>
          <w:szCs w:val="24"/>
        </w:rPr>
        <w:t>NotI</w:t>
      </w:r>
      <w:proofErr w:type="spellEnd"/>
      <w:r w:rsidRPr="0039544C">
        <w:rPr>
          <w:rFonts w:ascii="Times New Roman" w:hAnsi="Times New Roman" w:cs="Times New Roman"/>
          <w:sz w:val="24"/>
          <w:szCs w:val="24"/>
        </w:rPr>
        <w:t xml:space="preserve">-R. Then </w:t>
      </w:r>
      <w:proofErr w:type="spellStart"/>
      <w:r w:rsidRPr="00206AEA">
        <w:rPr>
          <w:rFonts w:ascii="Times New Roman" w:hAnsi="Times New Roman" w:cs="Times New Roman"/>
          <w:sz w:val="24"/>
          <w:szCs w:val="24"/>
        </w:rPr>
        <w:t>KmYME</w:t>
      </w:r>
      <w:proofErr w:type="spellEnd"/>
      <w:r w:rsidRPr="0039544C">
        <w:rPr>
          <w:rFonts w:ascii="Times New Roman" w:hAnsi="Times New Roman" w:cs="Times New Roman"/>
          <w:sz w:val="24"/>
          <w:szCs w:val="24"/>
        </w:rPr>
        <w:t xml:space="preserve">-EGFP fused fragment was obtained by overlap extension PCR with </w:t>
      </w:r>
      <w:proofErr w:type="spellStart"/>
      <w:r w:rsidRPr="00C629D1">
        <w:rPr>
          <w:rFonts w:ascii="Times New Roman" w:hAnsi="Times New Roman" w:cs="Times New Roman"/>
          <w:sz w:val="24"/>
          <w:szCs w:val="24"/>
        </w:rPr>
        <w:t>KmYME</w:t>
      </w:r>
      <w:proofErr w:type="spellEnd"/>
      <w:r w:rsidRPr="0039544C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Pr="0039544C">
        <w:rPr>
          <w:rFonts w:ascii="Times New Roman" w:hAnsi="Times New Roman" w:cs="Times New Roman"/>
          <w:sz w:val="24"/>
          <w:szCs w:val="24"/>
        </w:rPr>
        <w:t>EcoRI</w:t>
      </w:r>
      <w:proofErr w:type="spellEnd"/>
      <w:r w:rsidRPr="0039544C">
        <w:rPr>
          <w:rFonts w:ascii="Times New Roman" w:hAnsi="Times New Roman" w:cs="Times New Roman"/>
          <w:sz w:val="24"/>
          <w:szCs w:val="24"/>
        </w:rPr>
        <w:t>-F and EGFP-</w:t>
      </w:r>
      <w:proofErr w:type="spellStart"/>
      <w:r w:rsidRPr="0039544C">
        <w:rPr>
          <w:rFonts w:ascii="Times New Roman" w:hAnsi="Times New Roman" w:cs="Times New Roman"/>
          <w:sz w:val="24"/>
          <w:szCs w:val="24"/>
        </w:rPr>
        <w:t>NotI</w:t>
      </w:r>
      <w:proofErr w:type="spellEnd"/>
      <w:r w:rsidRPr="0039544C">
        <w:rPr>
          <w:rFonts w:ascii="Times New Roman" w:hAnsi="Times New Roman" w:cs="Times New Roman"/>
          <w:sz w:val="24"/>
          <w:szCs w:val="24"/>
        </w:rPr>
        <w:t xml:space="preserve">-R primers pair. </w:t>
      </w:r>
      <w:proofErr w:type="spellStart"/>
      <w:r w:rsidRPr="0039544C">
        <w:rPr>
          <w:rFonts w:ascii="Times New Roman" w:hAnsi="Times New Roman" w:cs="Times New Roman"/>
          <w:i/>
          <w:sz w:val="24"/>
          <w:szCs w:val="24"/>
        </w:rPr>
        <w:t>KmCox</w:t>
      </w:r>
      <w:proofErr w:type="spellEnd"/>
      <w:r w:rsidRPr="0039544C">
        <w:rPr>
          <w:rFonts w:ascii="Times New Roman" w:hAnsi="Times New Roman" w:cs="Times New Roman"/>
          <w:sz w:val="24"/>
          <w:szCs w:val="24"/>
        </w:rPr>
        <w:t xml:space="preserve"> ORF without stop codon was amplified from the genomic DNA of </w:t>
      </w:r>
      <w:r w:rsidRPr="0039544C">
        <w:rPr>
          <w:rFonts w:ascii="Times New Roman" w:hAnsi="Times New Roman" w:cs="Times New Roman"/>
          <w:i/>
          <w:sz w:val="24"/>
          <w:szCs w:val="24"/>
        </w:rPr>
        <w:t xml:space="preserve">K. </w:t>
      </w:r>
      <w:proofErr w:type="spellStart"/>
      <w:r w:rsidRPr="0039544C">
        <w:rPr>
          <w:rFonts w:ascii="Times New Roman" w:hAnsi="Times New Roman" w:cs="Times New Roman"/>
          <w:i/>
          <w:sz w:val="24"/>
          <w:szCs w:val="24"/>
        </w:rPr>
        <w:t>marxianus</w:t>
      </w:r>
      <w:proofErr w:type="spellEnd"/>
      <w:r w:rsidRPr="0039544C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39544C">
        <w:rPr>
          <w:rFonts w:ascii="Times New Roman" w:hAnsi="Times New Roman" w:cs="Times New Roman"/>
          <w:sz w:val="24"/>
          <w:szCs w:val="24"/>
        </w:rPr>
        <w:t xml:space="preserve">NBRC1777 with primer pair </w:t>
      </w:r>
      <w:proofErr w:type="spellStart"/>
      <w:r w:rsidRPr="0039544C">
        <w:rPr>
          <w:rFonts w:ascii="Times New Roman" w:hAnsi="Times New Roman" w:cs="Times New Roman"/>
          <w:sz w:val="24"/>
          <w:szCs w:val="24"/>
        </w:rPr>
        <w:t>KmCox</w:t>
      </w:r>
      <w:proofErr w:type="spellEnd"/>
      <w:r w:rsidRPr="0039544C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Pr="0039544C">
        <w:rPr>
          <w:rFonts w:ascii="Times New Roman" w:hAnsi="Times New Roman" w:cs="Times New Roman"/>
          <w:sz w:val="24"/>
          <w:szCs w:val="24"/>
        </w:rPr>
        <w:t>EcoRI</w:t>
      </w:r>
      <w:proofErr w:type="spellEnd"/>
      <w:r w:rsidRPr="0039544C">
        <w:rPr>
          <w:rFonts w:ascii="Times New Roman" w:hAnsi="Times New Roman" w:cs="Times New Roman"/>
          <w:sz w:val="24"/>
          <w:szCs w:val="24"/>
        </w:rPr>
        <w:t xml:space="preserve">-F and </w:t>
      </w:r>
      <w:proofErr w:type="spellStart"/>
      <w:r w:rsidRPr="0039544C">
        <w:rPr>
          <w:rFonts w:ascii="Times New Roman" w:hAnsi="Times New Roman" w:cs="Times New Roman"/>
          <w:sz w:val="24"/>
          <w:szCs w:val="24"/>
        </w:rPr>
        <w:t>KmCox</w:t>
      </w:r>
      <w:proofErr w:type="spellEnd"/>
      <w:r w:rsidRPr="0039544C">
        <w:rPr>
          <w:rFonts w:ascii="Times New Roman" w:hAnsi="Times New Roman" w:cs="Times New Roman"/>
          <w:sz w:val="24"/>
          <w:szCs w:val="24"/>
        </w:rPr>
        <w:t xml:space="preserve">-fusion-R. </w:t>
      </w:r>
      <w:r w:rsidRPr="0039544C">
        <w:rPr>
          <w:rFonts w:ascii="Times New Roman" w:hAnsi="Times New Roman" w:cs="Times New Roman"/>
          <w:i/>
          <w:sz w:val="24"/>
          <w:szCs w:val="24"/>
        </w:rPr>
        <w:t>RFP</w:t>
      </w:r>
      <w:r w:rsidRPr="0039544C">
        <w:rPr>
          <w:rFonts w:ascii="Times New Roman" w:hAnsi="Times New Roman" w:cs="Times New Roman"/>
          <w:sz w:val="24"/>
          <w:szCs w:val="24"/>
        </w:rPr>
        <w:t xml:space="preserve"> ORF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9544C">
        <w:rPr>
          <w:rFonts w:ascii="Times New Roman" w:hAnsi="Times New Roman" w:cs="Times New Roman"/>
          <w:sz w:val="24"/>
          <w:szCs w:val="24"/>
        </w:rPr>
        <w:t xml:space="preserve">amplified from pCF.1676 </w:t>
      </w:r>
      <w:r w:rsidRPr="00066E03">
        <w:rPr>
          <w:rFonts w:ascii="Times New Roman" w:hAnsi="Times New Roman" w:cs="Times New Roman"/>
          <w:sz w:val="24"/>
          <w:szCs w:val="24"/>
        </w:rPr>
        <w:fldChar w:fldCharType="begin"/>
      </w:r>
      <w:r>
        <w:rPr>
          <w:rFonts w:ascii="Times New Roman" w:hAnsi="Times New Roman" w:cs="Times New Roman"/>
          <w:sz w:val="24"/>
          <w:szCs w:val="24"/>
        </w:rPr>
        <w:instrText xml:space="preserve"> ADDIN EN.CITE &lt;EndNote&gt;&lt;Cite&gt;&lt;Author&gt;Li&lt;/Author&gt;&lt;Year&gt;2015&lt;/Year&gt;&lt;RecNum&gt;295&lt;/RecNum&gt;&lt;DisplayText&gt;[3]&lt;/DisplayText&gt;&lt;record&gt;&lt;rec-number&gt;295&lt;/rec-number&gt;&lt;foreign-keys&gt;&lt;key app="EN" db-id="d55rp2zv4zare8eetdnpvvpqteew0azrw9re" timestamp="1554715831"&gt;295&lt;/key&gt;&lt;/foreign-keys&gt;&lt;ref-type name="Journal Article"&gt;17&lt;/ref-type&gt;&lt;contributors&gt;&lt;authors&gt;&lt;author&gt;Li, Tianpeng&lt;/author&gt;&lt;author&gt;Zheng, Fan&lt;/author&gt;&lt;author&gt;Cheung, Martin&lt;/author&gt;&lt;author&gt;Wang, Fengsong&lt;/author&gt;&lt;author&gt;Fu, Chuanhai&lt;/author&gt;&lt;/authors&gt;&lt;/contributors&gt;&lt;titles&gt;&lt;title&gt;Fission yeast mitochondria are distributed by dynamic microtubules in a motor-independent manner&lt;/title&gt;&lt;secondary-title&gt;Scientific reports&lt;/secondary-title&gt;&lt;/titles&gt;&lt;periodical&gt;&lt;full-title&gt;Scientific Reports&lt;/full-title&gt;&lt;abbr-1&gt;Sci. Rep.&lt;/abbr-1&gt;&lt;abbr-2&gt;Sci Rep&lt;/abbr-2&gt;&lt;/periodical&gt;&lt;pages&gt;11023-11023&lt;/pages&gt;&lt;volume&gt;5&lt;/volume&gt;&lt;dates&gt;&lt;year&gt;2015&lt;/year&gt;&lt;/dates&gt;&lt;publisher&gt;Nature Publishing Group&lt;/publisher&gt;&lt;isbn&gt;2045-2322&lt;/isbn&gt;&lt;accession-num&gt;26046468&lt;/accession-num&gt;&lt;urls&gt;&lt;related-urls&gt;&lt;url&gt;https://www.ncbi.nlm.nih.gov/pubmed/26046468&lt;/url&gt;&lt;url&gt;https://www.ncbi.nlm.nih.gov/pmc/PMC4457142/&lt;/url&gt;&lt;url&gt;https://www.nature.com/articles/srep11023.pdf&lt;/url&gt;&lt;/related-urls&gt;&lt;/urls&gt;&lt;electronic-resource-num&gt;https://doi.org/10.1038/srep11023&lt;/electronic-resource-num&gt;&lt;remote-database-name&gt;PubMed&lt;/remote-database-name&gt;&lt;language&gt;eng&lt;/language&gt;&lt;/record&gt;&lt;/Cite&gt;&lt;/EndNote&gt;</w:instrText>
      </w:r>
      <w:r w:rsidRPr="00066E03">
        <w:rPr>
          <w:rFonts w:ascii="Times New Roman" w:hAnsi="Times New Roman" w:cs="Times New Roman"/>
          <w:sz w:val="24"/>
          <w:szCs w:val="24"/>
        </w:rPr>
        <w:fldChar w:fldCharType="separate"/>
      </w:r>
      <w:r>
        <w:rPr>
          <w:rFonts w:ascii="Times New Roman" w:hAnsi="Times New Roman" w:cs="Times New Roman"/>
          <w:noProof/>
          <w:sz w:val="24"/>
          <w:szCs w:val="24"/>
        </w:rPr>
        <w:t>[3]</w:t>
      </w:r>
      <w:r w:rsidRPr="00066E03">
        <w:rPr>
          <w:rFonts w:ascii="Times New Roman" w:hAnsi="Times New Roman" w:cs="Times New Roman"/>
          <w:sz w:val="24"/>
          <w:szCs w:val="24"/>
        </w:rPr>
        <w:fldChar w:fldCharType="end"/>
      </w:r>
      <w:r w:rsidRPr="0039544C">
        <w:rPr>
          <w:rFonts w:ascii="Times New Roman" w:hAnsi="Times New Roman" w:cs="Times New Roman"/>
          <w:sz w:val="24"/>
          <w:szCs w:val="24"/>
        </w:rPr>
        <w:t xml:space="preserve"> with RFP-fusion-F and RFP-</w:t>
      </w:r>
      <w:proofErr w:type="spellStart"/>
      <w:r w:rsidRPr="0039544C">
        <w:rPr>
          <w:rFonts w:ascii="Times New Roman" w:hAnsi="Times New Roman" w:cs="Times New Roman"/>
          <w:sz w:val="24"/>
          <w:szCs w:val="24"/>
        </w:rPr>
        <w:t>NotI</w:t>
      </w:r>
      <w:proofErr w:type="spellEnd"/>
      <w:r w:rsidRPr="0039544C">
        <w:rPr>
          <w:rFonts w:ascii="Times New Roman" w:hAnsi="Times New Roman" w:cs="Times New Roman"/>
          <w:sz w:val="24"/>
          <w:szCs w:val="24"/>
        </w:rPr>
        <w:t xml:space="preserve">-R primer pairs. Subsequently, </w:t>
      </w:r>
      <w:proofErr w:type="spellStart"/>
      <w:r w:rsidRPr="00AD7525">
        <w:rPr>
          <w:rFonts w:ascii="Times New Roman" w:hAnsi="Times New Roman" w:cs="Times New Roman"/>
          <w:i/>
          <w:sz w:val="24"/>
          <w:szCs w:val="24"/>
        </w:rPr>
        <w:t>KmCox</w:t>
      </w:r>
      <w:proofErr w:type="spellEnd"/>
      <w:r w:rsidRPr="00AD7525">
        <w:rPr>
          <w:rFonts w:ascii="Times New Roman" w:hAnsi="Times New Roman" w:cs="Times New Roman"/>
          <w:i/>
          <w:sz w:val="24"/>
          <w:szCs w:val="24"/>
        </w:rPr>
        <w:t>-RFP</w:t>
      </w:r>
      <w:r w:rsidRPr="0039544C">
        <w:rPr>
          <w:rFonts w:ascii="Times New Roman" w:hAnsi="Times New Roman" w:cs="Times New Roman"/>
          <w:sz w:val="24"/>
          <w:szCs w:val="24"/>
        </w:rPr>
        <w:t xml:space="preserve"> fused fragment was obtained through overlap extension PCR with </w:t>
      </w:r>
      <w:proofErr w:type="spellStart"/>
      <w:r w:rsidRPr="0039544C">
        <w:rPr>
          <w:rFonts w:ascii="Times New Roman" w:hAnsi="Times New Roman" w:cs="Times New Roman"/>
          <w:sz w:val="24"/>
          <w:szCs w:val="24"/>
        </w:rPr>
        <w:t>KmCox</w:t>
      </w:r>
      <w:proofErr w:type="spellEnd"/>
      <w:r w:rsidRPr="0039544C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Pr="0039544C">
        <w:rPr>
          <w:rFonts w:ascii="Times New Roman" w:hAnsi="Times New Roman" w:cs="Times New Roman"/>
          <w:sz w:val="24"/>
          <w:szCs w:val="24"/>
        </w:rPr>
        <w:t>EcoRI</w:t>
      </w:r>
      <w:proofErr w:type="spellEnd"/>
      <w:r w:rsidRPr="0039544C">
        <w:rPr>
          <w:rFonts w:ascii="Times New Roman" w:hAnsi="Times New Roman" w:cs="Times New Roman"/>
          <w:sz w:val="24"/>
          <w:szCs w:val="24"/>
        </w:rPr>
        <w:t>-F and RFP-</w:t>
      </w:r>
      <w:proofErr w:type="spellStart"/>
      <w:r w:rsidRPr="0039544C">
        <w:rPr>
          <w:rFonts w:ascii="Times New Roman" w:hAnsi="Times New Roman" w:cs="Times New Roman"/>
          <w:sz w:val="24"/>
          <w:szCs w:val="24"/>
        </w:rPr>
        <w:t>NotI</w:t>
      </w:r>
      <w:proofErr w:type="spellEnd"/>
      <w:r w:rsidRPr="0039544C">
        <w:rPr>
          <w:rFonts w:ascii="Times New Roman" w:hAnsi="Times New Roman" w:cs="Times New Roman"/>
          <w:sz w:val="24"/>
          <w:szCs w:val="24"/>
        </w:rPr>
        <w:t xml:space="preserve">-R as primers pair. Then </w:t>
      </w:r>
      <w:proofErr w:type="spellStart"/>
      <w:r w:rsidRPr="00AD7525">
        <w:rPr>
          <w:rFonts w:ascii="Times New Roman" w:hAnsi="Times New Roman" w:cs="Times New Roman"/>
          <w:i/>
          <w:sz w:val="24"/>
          <w:szCs w:val="24"/>
        </w:rPr>
        <w:t>KmYME</w:t>
      </w:r>
      <w:proofErr w:type="spellEnd"/>
      <w:r w:rsidRPr="00AD7525">
        <w:rPr>
          <w:rFonts w:ascii="Times New Roman" w:hAnsi="Times New Roman" w:cs="Times New Roman"/>
          <w:i/>
          <w:sz w:val="24"/>
          <w:szCs w:val="24"/>
        </w:rPr>
        <w:t>-EGFP</w:t>
      </w:r>
      <w:r w:rsidRPr="0039544C">
        <w:rPr>
          <w:rFonts w:ascii="Times New Roman" w:hAnsi="Times New Roman" w:cs="Times New Roman"/>
          <w:sz w:val="24"/>
          <w:szCs w:val="24"/>
        </w:rPr>
        <w:t xml:space="preserve"> fragment </w:t>
      </w:r>
      <w:r>
        <w:rPr>
          <w:rFonts w:ascii="Times New Roman" w:hAnsi="Times New Roman" w:cs="Times New Roman" w:hint="eastAsia"/>
          <w:sz w:val="24"/>
          <w:szCs w:val="24"/>
        </w:rPr>
        <w:t>or</w:t>
      </w:r>
      <w:r w:rsidRPr="003954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D7525">
        <w:rPr>
          <w:rFonts w:ascii="Times New Roman" w:hAnsi="Times New Roman" w:cs="Times New Roman"/>
          <w:i/>
          <w:sz w:val="24"/>
          <w:szCs w:val="24"/>
        </w:rPr>
        <w:t>KmCox</w:t>
      </w:r>
      <w:proofErr w:type="spellEnd"/>
      <w:r w:rsidRPr="00AD7525">
        <w:rPr>
          <w:rFonts w:ascii="Times New Roman" w:hAnsi="Times New Roman" w:cs="Times New Roman"/>
          <w:i/>
          <w:sz w:val="24"/>
          <w:szCs w:val="24"/>
        </w:rPr>
        <w:t>-RFP</w:t>
      </w:r>
      <w:r w:rsidRPr="0039544C">
        <w:rPr>
          <w:rFonts w:ascii="Times New Roman" w:hAnsi="Times New Roman" w:cs="Times New Roman"/>
          <w:sz w:val="24"/>
          <w:szCs w:val="24"/>
        </w:rPr>
        <w:t xml:space="preserve"> fragment </w:t>
      </w:r>
      <w:r>
        <w:rPr>
          <w:rFonts w:ascii="Times New Roman" w:hAnsi="Times New Roman" w:cs="Times New Roman"/>
          <w:sz w:val="24"/>
          <w:szCs w:val="24"/>
        </w:rPr>
        <w:t>was</w:t>
      </w:r>
      <w:r w:rsidRPr="0039544C">
        <w:rPr>
          <w:rFonts w:ascii="Times New Roman" w:hAnsi="Times New Roman" w:cs="Times New Roman"/>
          <w:sz w:val="24"/>
          <w:szCs w:val="24"/>
        </w:rPr>
        <w:t xml:space="preserve"> digested by </w:t>
      </w:r>
      <w:proofErr w:type="spellStart"/>
      <w:r w:rsidRPr="0039544C">
        <w:rPr>
          <w:rFonts w:ascii="Times New Roman" w:hAnsi="Times New Roman" w:cs="Times New Roman"/>
          <w:i/>
          <w:sz w:val="24"/>
          <w:szCs w:val="24"/>
        </w:rPr>
        <w:t>Eco</w:t>
      </w:r>
      <w:r w:rsidRPr="0039544C">
        <w:rPr>
          <w:rFonts w:ascii="Times New Roman" w:hAnsi="Times New Roman" w:cs="Times New Roman"/>
          <w:sz w:val="24"/>
          <w:szCs w:val="24"/>
        </w:rPr>
        <w:t>RI</w:t>
      </w:r>
      <w:proofErr w:type="spellEnd"/>
      <w:r w:rsidRPr="0039544C">
        <w:rPr>
          <w:rFonts w:ascii="Times New Roman" w:hAnsi="Times New Roman" w:cs="Times New Roman"/>
          <w:sz w:val="24"/>
          <w:szCs w:val="24"/>
        </w:rPr>
        <w:t xml:space="preserve"> and</w:t>
      </w:r>
      <w:r w:rsidRPr="0039544C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39544C">
        <w:rPr>
          <w:rFonts w:ascii="Times New Roman" w:hAnsi="Times New Roman" w:cs="Times New Roman"/>
          <w:i/>
          <w:sz w:val="24"/>
          <w:szCs w:val="24"/>
        </w:rPr>
        <w:t>Not</w:t>
      </w:r>
      <w:r w:rsidRPr="0039544C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39544C">
        <w:rPr>
          <w:rFonts w:ascii="Times New Roman" w:hAnsi="Times New Roman" w:cs="Times New Roman"/>
          <w:sz w:val="24"/>
          <w:szCs w:val="24"/>
        </w:rPr>
        <w:t xml:space="preserve"> and </w:t>
      </w:r>
      <w:r>
        <w:rPr>
          <w:rFonts w:ascii="Times New Roman" w:hAnsi="Times New Roman" w:cs="Times New Roman"/>
          <w:sz w:val="24"/>
          <w:szCs w:val="24"/>
        </w:rPr>
        <w:t xml:space="preserve">then </w:t>
      </w:r>
      <w:r w:rsidRPr="0039544C">
        <w:rPr>
          <w:rFonts w:ascii="Times New Roman" w:hAnsi="Times New Roman" w:cs="Times New Roman"/>
          <w:sz w:val="24"/>
          <w:szCs w:val="24"/>
        </w:rPr>
        <w:t xml:space="preserve">inserted into </w:t>
      </w:r>
      <w:proofErr w:type="spellStart"/>
      <w:r w:rsidRPr="0039544C">
        <w:rPr>
          <w:rFonts w:ascii="Times New Roman" w:hAnsi="Times New Roman" w:cs="Times New Roman"/>
          <w:sz w:val="24"/>
          <w:szCs w:val="24"/>
        </w:rPr>
        <w:t>YEUKmPGK</w:t>
      </w:r>
      <w:proofErr w:type="spellEnd"/>
      <w:r w:rsidRPr="0039544C">
        <w:rPr>
          <w:rFonts w:ascii="Times New Roman" w:hAnsi="Times New Roman" w:cs="Times New Roman"/>
          <w:sz w:val="24"/>
          <w:szCs w:val="24"/>
        </w:rPr>
        <w:t xml:space="preserve"> </w:t>
      </w:r>
      <w:r w:rsidRPr="00066E03">
        <w:rPr>
          <w:rFonts w:ascii="Times New Roman" w:hAnsi="Times New Roman" w:cs="Times New Roman"/>
          <w:sz w:val="24"/>
          <w:szCs w:val="24"/>
        </w:rPr>
        <w:fldChar w:fldCharType="begin"/>
      </w:r>
      <w:r w:rsidR="005A34B0">
        <w:rPr>
          <w:rFonts w:ascii="Times New Roman" w:hAnsi="Times New Roman" w:cs="Times New Roman"/>
          <w:sz w:val="24"/>
          <w:szCs w:val="24"/>
        </w:rPr>
        <w:instrText xml:space="preserve"> ADDIN EN.CITE &lt;EndNote&gt;&lt;Cite&gt;&lt;Author&gt;Yang&lt;/Author&gt;&lt;Year&gt;2015&lt;/Year&gt;&lt;RecNum&gt;178&lt;/RecNum&gt;&lt;DisplayText&gt;[4]&lt;/DisplayText&gt;&lt;record&gt;&lt;rec-number&gt;178&lt;/rec-number&gt;&lt;foreign-keys&gt;&lt;key app="EN" db-id="d55rp2zv4zare8eetdnpvvpqteew0azrw9re" timestamp="1541402014"&gt;178&lt;/key&gt;&lt;/foreign-keys&gt;&lt;ref-type name="Journal Article"&gt;17&lt;/ref-type&gt;&lt;contributors&gt;&lt;authors&gt;&lt;author&gt;Yang, Chun&lt;/author&gt;&lt;author&gt;Hu, Shenglin&lt;/author&gt;&lt;author&gt;Zhu, Songli&lt;/author&gt;&lt;author&gt;Wang, Dongmei&lt;/author&gt;&lt;author&gt;Gao, Xiaolian&lt;/author&gt;&lt;author&gt;Hong, Jiong&lt;/author&gt;&lt;/authors&gt;&lt;/contributors&gt;&lt;titles&gt;&lt;title&gt;&lt;style face="normal" font="default" size="100%"&gt;Characterizing yeast promoters used in &lt;/style&gt;&lt;style face="italic" font="default" size="100%"&gt;Kluyveromyces marxianus&lt;/style&gt;&lt;/title&gt;&lt;secondary-title&gt;World Journal of Microbiology and Biotechnology&lt;/secondary-title&gt;&lt;/titles&gt;&lt;periodical&gt;&lt;full-title&gt;World Journal of Microbiology and Biotechnology&lt;/full-title&gt;&lt;abbr-1&gt;World J. Microbiol. Biotechnol.&lt;/abbr-1&gt;&lt;abbr-2&gt;World J Microbiol Biotechnol&lt;/abbr-2&gt;&lt;/periodical&gt;&lt;pages&gt;1641-1646&lt;/pages&gt;&lt;volume&gt;31&lt;/volume&gt;&lt;number&gt;10&lt;/number&gt;&lt;dates&gt;&lt;year&gt;2015&lt;/year&gt;&lt;pub-dates&gt;&lt;date&gt;October 01&lt;/date&gt;&lt;/pub-dates&gt;&lt;/dates&gt;&lt;isbn&gt;1573-0972&lt;/isbn&gt;&lt;label&gt;Yang2015&lt;/label&gt;&lt;work-type&gt;journal article&lt;/work-type&gt;&lt;urls&gt;&lt;related-urls&gt;&lt;url&gt;https://doi.org/10.1007/s11274-015-1899-x&lt;/url&gt;&lt;url&gt;https://link.springer.com/content/pdf/10.1007%2Fs11274-015-1899-x.pdf&lt;/url&gt;&lt;/related-urls&gt;&lt;/urls&gt;&lt;electronic-resource-num&gt;https://doi.org/10.1007/s11274-015-1899-x&lt;/electronic-resource-num&gt;&lt;/record&gt;&lt;/Cite&gt;&lt;/EndNote&gt;</w:instrText>
      </w:r>
      <w:r w:rsidRPr="00066E03">
        <w:rPr>
          <w:rFonts w:ascii="Times New Roman" w:hAnsi="Times New Roman" w:cs="Times New Roman"/>
          <w:sz w:val="24"/>
          <w:szCs w:val="24"/>
        </w:rPr>
        <w:fldChar w:fldCharType="separate"/>
      </w:r>
      <w:r>
        <w:rPr>
          <w:rFonts w:ascii="Times New Roman" w:hAnsi="Times New Roman" w:cs="Times New Roman"/>
          <w:noProof/>
          <w:sz w:val="24"/>
          <w:szCs w:val="24"/>
        </w:rPr>
        <w:t>[4]</w:t>
      </w:r>
      <w:r w:rsidRPr="00066E03">
        <w:rPr>
          <w:rFonts w:ascii="Times New Roman" w:hAnsi="Times New Roman" w:cs="Times New Roman"/>
          <w:sz w:val="24"/>
          <w:szCs w:val="24"/>
        </w:rPr>
        <w:fldChar w:fldCharType="end"/>
      </w:r>
      <w:r w:rsidRPr="0039544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or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Y</w:t>
      </w:r>
      <w:r w:rsidRPr="0039544C">
        <w:rPr>
          <w:rFonts w:ascii="Times New Roman" w:hAnsi="Times New Roman" w:cs="Times New Roman"/>
          <w:sz w:val="24"/>
          <w:szCs w:val="24"/>
        </w:rPr>
        <w:t xml:space="preserve">EGAP between the </w:t>
      </w:r>
      <w:proofErr w:type="spellStart"/>
      <w:r w:rsidRPr="0039544C">
        <w:rPr>
          <w:rFonts w:ascii="Times New Roman" w:hAnsi="Times New Roman" w:cs="Times New Roman"/>
          <w:i/>
          <w:sz w:val="24"/>
          <w:szCs w:val="24"/>
        </w:rPr>
        <w:t>Eco</w:t>
      </w:r>
      <w:r w:rsidRPr="0039544C">
        <w:rPr>
          <w:rFonts w:ascii="Times New Roman" w:hAnsi="Times New Roman" w:cs="Times New Roman"/>
          <w:sz w:val="24"/>
          <w:szCs w:val="24"/>
        </w:rPr>
        <w:t>RI</w:t>
      </w:r>
      <w:proofErr w:type="spellEnd"/>
      <w:r w:rsidRPr="0039544C">
        <w:rPr>
          <w:rFonts w:ascii="Times New Roman" w:hAnsi="Times New Roman" w:cs="Times New Roman"/>
          <w:sz w:val="24"/>
          <w:szCs w:val="24"/>
        </w:rPr>
        <w:t xml:space="preserve"> and</w:t>
      </w:r>
      <w:r w:rsidRPr="0039544C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39544C">
        <w:rPr>
          <w:rFonts w:ascii="Times New Roman" w:hAnsi="Times New Roman" w:cs="Times New Roman"/>
          <w:i/>
          <w:sz w:val="24"/>
          <w:szCs w:val="24"/>
        </w:rPr>
        <w:t>Not</w:t>
      </w:r>
      <w:r w:rsidRPr="0039544C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39544C">
        <w:rPr>
          <w:rFonts w:ascii="Times New Roman" w:hAnsi="Times New Roman" w:cs="Times New Roman"/>
          <w:sz w:val="24"/>
          <w:szCs w:val="24"/>
        </w:rPr>
        <w:t xml:space="preserve"> sites to obtain the plasmid pWD00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39544C">
        <w:rPr>
          <w:rFonts w:ascii="Times New Roman" w:hAnsi="Times New Roman" w:cs="Times New Roman"/>
          <w:sz w:val="24"/>
          <w:szCs w:val="24"/>
        </w:rPr>
        <w:t xml:space="preserve"> and pWD00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39544C">
        <w:rPr>
          <w:rFonts w:ascii="Times New Roman" w:hAnsi="Times New Roman" w:cs="Times New Roman"/>
          <w:sz w:val="24"/>
          <w:szCs w:val="24"/>
        </w:rPr>
        <w:t xml:space="preserve">, respectively. </w:t>
      </w:r>
      <w:proofErr w:type="gramStart"/>
      <w:r w:rsidRPr="0039544C">
        <w:rPr>
          <w:rFonts w:ascii="Times New Roman" w:hAnsi="Times New Roman" w:cs="Times New Roman"/>
          <w:sz w:val="24"/>
          <w:szCs w:val="24"/>
        </w:rPr>
        <w:t>pWD00</w:t>
      </w:r>
      <w:r>
        <w:rPr>
          <w:rFonts w:ascii="Times New Roman" w:hAnsi="Times New Roman" w:cs="Times New Roman"/>
          <w:sz w:val="24"/>
          <w:szCs w:val="24"/>
        </w:rPr>
        <w:t>5</w:t>
      </w:r>
      <w:proofErr w:type="gramEnd"/>
      <w:r w:rsidRPr="0039544C">
        <w:rPr>
          <w:rFonts w:ascii="Times New Roman" w:hAnsi="Times New Roman" w:cs="Times New Roman"/>
          <w:sz w:val="24"/>
          <w:szCs w:val="24"/>
        </w:rPr>
        <w:t xml:space="preserve"> and pWD00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39544C">
        <w:rPr>
          <w:rFonts w:ascii="Times New Roman" w:hAnsi="Times New Roman" w:cs="Times New Roman"/>
          <w:sz w:val="24"/>
          <w:szCs w:val="24"/>
        </w:rPr>
        <w:t xml:space="preserve"> were used to express fusion protein in </w:t>
      </w:r>
      <w:r w:rsidRPr="0039544C">
        <w:rPr>
          <w:rFonts w:ascii="Times New Roman" w:hAnsi="Times New Roman" w:cs="Times New Roman"/>
          <w:i/>
          <w:sz w:val="24"/>
          <w:szCs w:val="24"/>
        </w:rPr>
        <w:t xml:space="preserve">K. </w:t>
      </w:r>
      <w:proofErr w:type="spellStart"/>
      <w:r w:rsidRPr="0039544C">
        <w:rPr>
          <w:rFonts w:ascii="Times New Roman" w:hAnsi="Times New Roman" w:cs="Times New Roman"/>
          <w:i/>
          <w:sz w:val="24"/>
          <w:szCs w:val="24"/>
        </w:rPr>
        <w:t>marxianus</w:t>
      </w:r>
      <w:proofErr w:type="spellEnd"/>
      <w:r w:rsidRPr="0039544C">
        <w:rPr>
          <w:rFonts w:ascii="Times New Roman" w:hAnsi="Times New Roman" w:cs="Times New Roman"/>
          <w:sz w:val="24"/>
          <w:szCs w:val="24"/>
        </w:rPr>
        <w:t xml:space="preserve"> to locate </w:t>
      </w:r>
      <w:proofErr w:type="spellStart"/>
      <w:r w:rsidRPr="00206AEA">
        <w:rPr>
          <w:rFonts w:ascii="Times New Roman" w:hAnsi="Times New Roman" w:cs="Times New Roman"/>
          <w:sz w:val="24"/>
          <w:szCs w:val="24"/>
        </w:rPr>
        <w:t>KmYME</w:t>
      </w:r>
      <w:proofErr w:type="spellEnd"/>
      <w:r w:rsidRPr="0039544C">
        <w:rPr>
          <w:rFonts w:ascii="Times New Roman" w:hAnsi="Times New Roman" w:cs="Times New Roman"/>
          <w:sz w:val="24"/>
          <w:szCs w:val="24"/>
        </w:rPr>
        <w:t xml:space="preserve">. After digested by </w:t>
      </w:r>
      <w:proofErr w:type="spellStart"/>
      <w:r w:rsidRPr="0039544C">
        <w:rPr>
          <w:rFonts w:ascii="Times New Roman" w:hAnsi="Times New Roman" w:cs="Times New Roman"/>
          <w:i/>
          <w:sz w:val="24"/>
          <w:szCs w:val="24"/>
        </w:rPr>
        <w:t>Eco</w:t>
      </w:r>
      <w:r w:rsidRPr="0039544C">
        <w:rPr>
          <w:rFonts w:ascii="Times New Roman" w:hAnsi="Times New Roman" w:cs="Times New Roman"/>
          <w:sz w:val="24"/>
          <w:szCs w:val="24"/>
        </w:rPr>
        <w:t>RI</w:t>
      </w:r>
      <w:proofErr w:type="spellEnd"/>
      <w:r w:rsidRPr="0039544C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Pr="0039544C">
        <w:rPr>
          <w:rFonts w:ascii="Times New Roman" w:hAnsi="Times New Roman" w:cs="Times New Roman"/>
          <w:i/>
          <w:sz w:val="24"/>
          <w:szCs w:val="24"/>
        </w:rPr>
        <w:t>Not</w:t>
      </w:r>
      <w:r w:rsidRPr="0039544C">
        <w:rPr>
          <w:rFonts w:ascii="Times New Roman" w:hAnsi="Times New Roman" w:cs="Times New Roman"/>
          <w:sz w:val="24"/>
          <w:szCs w:val="24"/>
        </w:rPr>
        <w:t>I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>,</w:t>
      </w:r>
      <w:r w:rsidRPr="0039544C">
        <w:rPr>
          <w:rFonts w:ascii="Times New Roman" w:hAnsi="Times New Roman" w:cs="Times New Roman"/>
          <w:sz w:val="24"/>
          <w:szCs w:val="24"/>
        </w:rPr>
        <w:t xml:space="preserve"> </w:t>
      </w:r>
      <w:r w:rsidRPr="0039544C">
        <w:rPr>
          <w:rFonts w:ascii="Times New Roman" w:hAnsi="Times New Roman" w:cs="Times New Roman"/>
          <w:i/>
          <w:sz w:val="24"/>
          <w:szCs w:val="24"/>
        </w:rPr>
        <w:t>EGFP</w:t>
      </w:r>
      <w:r w:rsidRPr="0039544C">
        <w:rPr>
          <w:rFonts w:ascii="Times New Roman" w:hAnsi="Times New Roman" w:cs="Times New Roman"/>
          <w:sz w:val="24"/>
          <w:szCs w:val="24"/>
        </w:rPr>
        <w:t xml:space="preserve"> ORF was inserted into </w:t>
      </w:r>
      <w:proofErr w:type="spellStart"/>
      <w:r w:rsidRPr="0039544C">
        <w:rPr>
          <w:rFonts w:ascii="Times New Roman" w:hAnsi="Times New Roman" w:cs="Times New Roman"/>
          <w:sz w:val="24"/>
          <w:szCs w:val="24"/>
        </w:rPr>
        <w:t>YEUKmPGK</w:t>
      </w:r>
      <w:proofErr w:type="spellEnd"/>
      <w:r w:rsidRPr="0039544C">
        <w:rPr>
          <w:rFonts w:ascii="Times New Roman" w:hAnsi="Times New Roman" w:cs="Times New Roman"/>
          <w:sz w:val="24"/>
          <w:szCs w:val="24"/>
        </w:rPr>
        <w:t xml:space="preserve"> between the </w:t>
      </w:r>
      <w:proofErr w:type="spellStart"/>
      <w:r w:rsidRPr="0039544C">
        <w:rPr>
          <w:rFonts w:ascii="Times New Roman" w:hAnsi="Times New Roman" w:cs="Times New Roman"/>
          <w:i/>
          <w:sz w:val="24"/>
          <w:szCs w:val="24"/>
        </w:rPr>
        <w:t>Eco</w:t>
      </w:r>
      <w:r w:rsidRPr="0039544C">
        <w:rPr>
          <w:rFonts w:ascii="Times New Roman" w:hAnsi="Times New Roman" w:cs="Times New Roman"/>
          <w:sz w:val="24"/>
          <w:szCs w:val="24"/>
        </w:rPr>
        <w:t>RI</w:t>
      </w:r>
      <w:proofErr w:type="spellEnd"/>
      <w:r w:rsidRPr="0039544C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Pr="0039544C">
        <w:rPr>
          <w:rFonts w:ascii="Times New Roman" w:hAnsi="Times New Roman" w:cs="Times New Roman"/>
          <w:i/>
          <w:sz w:val="24"/>
          <w:szCs w:val="24"/>
        </w:rPr>
        <w:t>Not</w:t>
      </w:r>
      <w:r w:rsidRPr="0039544C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39544C">
        <w:rPr>
          <w:rFonts w:ascii="Times New Roman" w:hAnsi="Times New Roman" w:cs="Times New Roman"/>
          <w:sz w:val="24"/>
          <w:szCs w:val="24"/>
        </w:rPr>
        <w:t xml:space="preserve"> sites to obtain the plasmid pWD00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39544C">
        <w:rPr>
          <w:rFonts w:ascii="Times New Roman" w:hAnsi="Times New Roman" w:cs="Times New Roman"/>
          <w:sz w:val="24"/>
          <w:szCs w:val="24"/>
        </w:rPr>
        <w:t xml:space="preserve"> which was used to express EGFP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3954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D7525">
        <w:rPr>
          <w:rFonts w:ascii="Times New Roman" w:hAnsi="Times New Roman" w:cs="Times New Roman"/>
          <w:i/>
          <w:sz w:val="24"/>
          <w:szCs w:val="24"/>
        </w:rPr>
        <w:t>KmCox</w:t>
      </w:r>
      <w:proofErr w:type="spellEnd"/>
      <w:r w:rsidRPr="00AD7525">
        <w:rPr>
          <w:rFonts w:ascii="Times New Roman" w:hAnsi="Times New Roman" w:cs="Times New Roman"/>
          <w:i/>
          <w:sz w:val="24"/>
          <w:szCs w:val="24"/>
        </w:rPr>
        <w:t>-RFP</w:t>
      </w:r>
      <w:r w:rsidRPr="0039544C">
        <w:rPr>
          <w:rFonts w:ascii="Times New Roman" w:hAnsi="Times New Roman" w:cs="Times New Roman"/>
          <w:sz w:val="24"/>
          <w:szCs w:val="24"/>
        </w:rPr>
        <w:t xml:space="preserve"> fragment </w:t>
      </w:r>
      <w:r>
        <w:rPr>
          <w:rFonts w:ascii="Times New Roman" w:hAnsi="Times New Roman" w:cs="Times New Roman"/>
          <w:sz w:val="24"/>
          <w:szCs w:val="24"/>
        </w:rPr>
        <w:t>was</w:t>
      </w:r>
      <w:r w:rsidRPr="0039544C">
        <w:rPr>
          <w:rFonts w:ascii="Times New Roman" w:hAnsi="Times New Roman" w:cs="Times New Roman"/>
          <w:sz w:val="24"/>
          <w:szCs w:val="24"/>
        </w:rPr>
        <w:t xml:space="preserve"> digested by </w:t>
      </w:r>
      <w:proofErr w:type="spellStart"/>
      <w:r w:rsidRPr="0039544C">
        <w:rPr>
          <w:rFonts w:ascii="Times New Roman" w:hAnsi="Times New Roman" w:cs="Times New Roman"/>
          <w:i/>
          <w:sz w:val="24"/>
          <w:szCs w:val="24"/>
        </w:rPr>
        <w:t>Eco</w:t>
      </w:r>
      <w:r w:rsidRPr="0039544C">
        <w:rPr>
          <w:rFonts w:ascii="Times New Roman" w:hAnsi="Times New Roman" w:cs="Times New Roman"/>
          <w:sz w:val="24"/>
          <w:szCs w:val="24"/>
        </w:rPr>
        <w:t>RI</w:t>
      </w:r>
      <w:proofErr w:type="spellEnd"/>
      <w:r w:rsidRPr="0039544C">
        <w:rPr>
          <w:rFonts w:ascii="Times New Roman" w:hAnsi="Times New Roman" w:cs="Times New Roman"/>
          <w:sz w:val="24"/>
          <w:szCs w:val="24"/>
        </w:rPr>
        <w:t xml:space="preserve"> and</w:t>
      </w:r>
      <w:r w:rsidRPr="0039544C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39544C">
        <w:rPr>
          <w:rFonts w:ascii="Times New Roman" w:hAnsi="Times New Roman" w:cs="Times New Roman"/>
          <w:i/>
          <w:sz w:val="24"/>
          <w:szCs w:val="24"/>
        </w:rPr>
        <w:t>Not</w:t>
      </w:r>
      <w:r w:rsidRPr="0039544C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39544C">
        <w:rPr>
          <w:rFonts w:ascii="Times New Roman" w:hAnsi="Times New Roman" w:cs="Times New Roman"/>
          <w:sz w:val="24"/>
          <w:szCs w:val="24"/>
        </w:rPr>
        <w:t xml:space="preserve"> and then inserted into </w:t>
      </w:r>
      <w:proofErr w:type="spellStart"/>
      <w:r w:rsidRPr="0039544C">
        <w:rPr>
          <w:rFonts w:ascii="Times New Roman" w:hAnsi="Times New Roman" w:cs="Times New Roman"/>
          <w:sz w:val="24"/>
          <w:szCs w:val="24"/>
        </w:rPr>
        <w:t>YEUKmPGK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9544C">
        <w:rPr>
          <w:rFonts w:ascii="Times New Roman" w:hAnsi="Times New Roman" w:cs="Times New Roman"/>
          <w:sz w:val="24"/>
          <w:szCs w:val="24"/>
        </w:rPr>
        <w:t>to obtain the plasmid pWD0</w:t>
      </w:r>
      <w:r>
        <w:rPr>
          <w:rFonts w:ascii="Times New Roman" w:hAnsi="Times New Roman" w:cs="Times New Roman"/>
          <w:sz w:val="24"/>
          <w:szCs w:val="24"/>
        </w:rPr>
        <w:t>26</w:t>
      </w:r>
      <w:r w:rsidRPr="0039544C">
        <w:rPr>
          <w:rFonts w:ascii="Times New Roman" w:hAnsi="Times New Roman" w:cs="Times New Roman"/>
          <w:sz w:val="24"/>
          <w:szCs w:val="24"/>
        </w:rPr>
        <w:t xml:space="preserve"> which was used to express Cox-RFP</w:t>
      </w:r>
      <w:r>
        <w:rPr>
          <w:rFonts w:ascii="Times New Roman" w:hAnsi="Times New Roman" w:cs="Times New Roman"/>
          <w:sz w:val="24"/>
          <w:szCs w:val="24"/>
        </w:rPr>
        <w:t xml:space="preserve"> with URA3 s</w:t>
      </w:r>
      <w:r w:rsidRPr="00B33A4E">
        <w:rPr>
          <w:rFonts w:ascii="Times New Roman" w:hAnsi="Times New Roman" w:cs="Times New Roman"/>
          <w:sz w:val="24"/>
          <w:szCs w:val="24"/>
        </w:rPr>
        <w:t>election marker</w:t>
      </w:r>
      <w:r>
        <w:rPr>
          <w:rFonts w:ascii="Times New Roman" w:hAnsi="Times New Roman" w:cs="Times New Roman"/>
          <w:sz w:val="24"/>
          <w:szCs w:val="24"/>
        </w:rPr>
        <w:t xml:space="preserve"> to </w:t>
      </w:r>
      <w:r w:rsidRPr="0086326E">
        <w:rPr>
          <w:rFonts w:ascii="Times New Roman" w:hAnsi="Times New Roman" w:cs="Times New Roman"/>
          <w:sz w:val="24"/>
          <w:szCs w:val="24"/>
        </w:rPr>
        <w:t>observe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6326E">
        <w:rPr>
          <w:rFonts w:ascii="Times New Roman" w:hAnsi="Times New Roman" w:cs="Times New Roman"/>
          <w:sz w:val="24"/>
          <w:szCs w:val="24"/>
        </w:rPr>
        <w:t>mitochondrial morphology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1767ED" w:rsidRDefault="001767ED" w:rsidP="001767ED">
      <w:pPr>
        <w:spacing w:line="480" w:lineRule="auto"/>
        <w:ind w:firstLineChars="100" w:firstLine="240"/>
        <w:rPr>
          <w:rFonts w:ascii="Times New Roman" w:hAnsi="Times New Roman" w:cs="Times New Roman"/>
          <w:sz w:val="24"/>
          <w:szCs w:val="24"/>
        </w:rPr>
      </w:pPr>
      <w:r w:rsidRPr="0039544C">
        <w:rPr>
          <w:rFonts w:ascii="Times New Roman" w:hAnsi="Times New Roman" w:cs="Times New Roman"/>
          <w:sz w:val="24"/>
          <w:szCs w:val="24"/>
        </w:rPr>
        <w:t xml:space="preserve">The plasmids used to determine the </w:t>
      </w:r>
      <w:r w:rsidRPr="006E7988">
        <w:rPr>
          <w:rFonts w:ascii="Times New Roman" w:hAnsi="Times New Roman" w:cs="Times New Roman"/>
          <w:color w:val="000000" w:themeColor="text1"/>
          <w:sz w:val="24"/>
          <w:szCs w:val="24"/>
        </w:rPr>
        <w:t>mitocho</w:t>
      </w:r>
      <w:r w:rsidRPr="001D4C2A">
        <w:rPr>
          <w:rFonts w:ascii="Times New Roman" w:hAnsi="Times New Roman" w:cs="Times New Roman"/>
          <w:sz w:val="24"/>
          <w:szCs w:val="24"/>
        </w:rPr>
        <w:t>ndrial</w:t>
      </w:r>
      <w:r w:rsidRPr="0039544C">
        <w:rPr>
          <w:rFonts w:ascii="Times New Roman" w:hAnsi="Times New Roman" w:cs="Times New Roman"/>
          <w:sz w:val="24"/>
          <w:szCs w:val="24"/>
        </w:rPr>
        <w:t xml:space="preserve"> signal peptide of </w:t>
      </w:r>
      <w:proofErr w:type="spellStart"/>
      <w:r w:rsidRPr="006B5DB6">
        <w:rPr>
          <w:rFonts w:ascii="Times New Roman" w:hAnsi="Times New Roman" w:cs="Times New Roman" w:hint="eastAsia"/>
          <w:sz w:val="24"/>
          <w:szCs w:val="24"/>
        </w:rPr>
        <w:t>KmYME</w:t>
      </w:r>
      <w:proofErr w:type="spellEnd"/>
      <w:r w:rsidRPr="0039544C">
        <w:rPr>
          <w:rFonts w:ascii="Times New Roman" w:hAnsi="Times New Roman" w:cs="Times New Roman"/>
          <w:sz w:val="24"/>
          <w:szCs w:val="24"/>
        </w:rPr>
        <w:t xml:space="preserve"> were constructed as following. The plasmid</w:t>
      </w:r>
      <w:r>
        <w:rPr>
          <w:rFonts w:ascii="Times New Roman" w:hAnsi="Times New Roman" w:cs="Times New Roman" w:hint="eastAsia"/>
          <w:sz w:val="24"/>
          <w:szCs w:val="24"/>
        </w:rPr>
        <w:t>s</w:t>
      </w:r>
      <w:r w:rsidRPr="0039544C">
        <w:rPr>
          <w:rFonts w:ascii="Times New Roman" w:hAnsi="Times New Roman" w:cs="Times New Roman"/>
          <w:sz w:val="24"/>
          <w:szCs w:val="24"/>
        </w:rPr>
        <w:t xml:space="preserve"> for expression </w:t>
      </w:r>
      <w:r w:rsidR="00865FEC">
        <w:rPr>
          <w:rFonts w:ascii="Times New Roman" w:hAnsi="Times New Roman" w:cs="Times New Roman" w:hint="eastAsia"/>
          <w:sz w:val="24"/>
          <w:szCs w:val="24"/>
        </w:rPr>
        <w:t xml:space="preserve">of </w:t>
      </w:r>
      <w:r w:rsidRPr="0039544C">
        <w:rPr>
          <w:rFonts w:ascii="Times New Roman" w:hAnsi="Times New Roman" w:cs="Times New Roman"/>
          <w:sz w:val="24"/>
          <w:szCs w:val="24"/>
        </w:rPr>
        <w:t xml:space="preserve">truncated </w:t>
      </w:r>
      <w:proofErr w:type="spellStart"/>
      <w:r w:rsidRPr="00B33A4E">
        <w:rPr>
          <w:rFonts w:ascii="Times New Roman" w:hAnsi="Times New Roman" w:cs="Times New Roman"/>
          <w:sz w:val="24"/>
          <w:szCs w:val="24"/>
        </w:rPr>
        <w:t>KmYME</w:t>
      </w:r>
      <w:proofErr w:type="spellEnd"/>
      <w:r w:rsidRPr="006B5DB6">
        <w:rPr>
          <w:rFonts w:ascii="Times New Roman" w:hAnsi="Times New Roman" w:cs="Times New Roman"/>
          <w:sz w:val="24"/>
          <w:szCs w:val="24"/>
        </w:rPr>
        <w:t xml:space="preserve"> </w:t>
      </w:r>
      <w:r w:rsidRPr="0039544C">
        <w:rPr>
          <w:rFonts w:ascii="Times New Roman" w:hAnsi="Times New Roman" w:cs="Times New Roman"/>
          <w:sz w:val="24"/>
          <w:szCs w:val="24"/>
        </w:rPr>
        <w:t>(1-20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a</w:t>
      </w:r>
      <w:r w:rsidRPr="0039544C">
        <w:rPr>
          <w:rFonts w:ascii="Times New Roman" w:hAnsi="Times New Roman" w:cs="Times New Roman"/>
          <w:sz w:val="24"/>
          <w:szCs w:val="24"/>
        </w:rPr>
        <w:t>a</w:t>
      </w:r>
      <w:proofErr w:type="gramEnd"/>
      <w:r w:rsidRPr="0039544C">
        <w:rPr>
          <w:rFonts w:ascii="Times New Roman" w:hAnsi="Times New Roman" w:cs="Times New Roman"/>
          <w:sz w:val="24"/>
          <w:szCs w:val="24"/>
        </w:rPr>
        <w:t>)-EGFP</w:t>
      </w:r>
      <w:r>
        <w:rPr>
          <w:rFonts w:ascii="Times New Roman" w:hAnsi="Times New Roman" w:cs="Times New Roman" w:hint="eastAsia"/>
          <w:sz w:val="24"/>
          <w:szCs w:val="24"/>
        </w:rPr>
        <w:t xml:space="preserve"> and</w:t>
      </w:r>
      <w:r w:rsidRPr="003954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C77EF">
        <w:rPr>
          <w:rFonts w:ascii="Times New Roman" w:hAnsi="Times New Roman" w:cs="Times New Roman" w:hint="eastAsia"/>
          <w:sz w:val="24"/>
          <w:szCs w:val="24"/>
        </w:rPr>
        <w:t>KmYME</w:t>
      </w:r>
      <w:proofErr w:type="spellEnd"/>
      <w:r w:rsidRPr="0039544C">
        <w:rPr>
          <w:rFonts w:ascii="Times New Roman" w:hAnsi="Times New Roman" w:cs="Times New Roman"/>
          <w:sz w:val="24"/>
          <w:szCs w:val="24"/>
        </w:rPr>
        <w:t xml:space="preserve"> (1-40</w:t>
      </w:r>
      <w:r>
        <w:rPr>
          <w:rFonts w:ascii="Times New Roman" w:hAnsi="Times New Roman" w:cs="Times New Roman"/>
          <w:sz w:val="24"/>
          <w:szCs w:val="24"/>
        </w:rPr>
        <w:t xml:space="preserve"> a</w:t>
      </w:r>
      <w:r w:rsidRPr="0039544C">
        <w:rPr>
          <w:rFonts w:ascii="Times New Roman" w:hAnsi="Times New Roman" w:cs="Times New Roman"/>
          <w:sz w:val="24"/>
          <w:szCs w:val="24"/>
        </w:rPr>
        <w:t xml:space="preserve">a)-EGFP were constructed with the frame of plasmid pWD004 using primer pairs EGFP-F3 and </w:t>
      </w:r>
      <w:r w:rsidRPr="00C629D1">
        <w:rPr>
          <w:rFonts w:ascii="Times New Roman" w:hAnsi="Times New Roman" w:cs="Times New Roman"/>
          <w:sz w:val="24"/>
          <w:szCs w:val="24"/>
        </w:rPr>
        <w:t>KmYME</w:t>
      </w:r>
      <w:r w:rsidRPr="0039544C">
        <w:rPr>
          <w:rFonts w:ascii="Times New Roman" w:hAnsi="Times New Roman" w:cs="Times New Roman"/>
          <w:sz w:val="24"/>
          <w:szCs w:val="24"/>
        </w:rPr>
        <w:t xml:space="preserve">-R3, EGFP-F4 and </w:t>
      </w:r>
      <w:r w:rsidRPr="00C629D1">
        <w:rPr>
          <w:rFonts w:ascii="Times New Roman" w:hAnsi="Times New Roman" w:cs="Times New Roman"/>
          <w:sz w:val="24"/>
          <w:szCs w:val="24"/>
        </w:rPr>
        <w:t>KmYME</w:t>
      </w:r>
      <w:r w:rsidRPr="0039544C">
        <w:rPr>
          <w:rFonts w:ascii="Times New Roman" w:hAnsi="Times New Roman" w:cs="Times New Roman"/>
          <w:sz w:val="24"/>
          <w:szCs w:val="24"/>
        </w:rPr>
        <w:t>-R4, respectively. Then the linearized plasmid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39544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were</w:t>
      </w:r>
      <w:r w:rsidRPr="0039544C">
        <w:rPr>
          <w:rFonts w:ascii="Times New Roman" w:hAnsi="Times New Roman" w:cs="Times New Roman"/>
          <w:sz w:val="24"/>
          <w:szCs w:val="24"/>
        </w:rPr>
        <w:t xml:space="preserve"> ligated using </w:t>
      </w:r>
      <w:proofErr w:type="spellStart"/>
      <w:r w:rsidRPr="0039544C">
        <w:rPr>
          <w:rFonts w:ascii="Times New Roman" w:hAnsi="Times New Roman" w:cs="Times New Roman"/>
          <w:sz w:val="24"/>
          <w:szCs w:val="24"/>
        </w:rPr>
        <w:t>Exnase</w:t>
      </w:r>
      <w:proofErr w:type="spellEnd"/>
      <w:r w:rsidRPr="0039544C">
        <w:rPr>
          <w:rFonts w:ascii="Times New Roman" w:hAnsi="Times New Roman" w:cs="Times New Roman"/>
          <w:sz w:val="24"/>
          <w:szCs w:val="24"/>
        </w:rPr>
        <w:t xml:space="preserve"> II </w:t>
      </w:r>
      <w:r w:rsidRPr="0039544C">
        <w:rPr>
          <w:rFonts w:ascii="Times New Roman" w:hAnsi="Times New Roman" w:cs="Times New Roman"/>
          <w:sz w:val="24"/>
          <w:szCs w:val="24"/>
        </w:rPr>
        <w:lastRenderedPageBreak/>
        <w:t>(</w:t>
      </w:r>
      <w:proofErr w:type="spellStart"/>
      <w:r w:rsidRPr="0039544C">
        <w:rPr>
          <w:rFonts w:ascii="Times New Roman" w:hAnsi="Times New Roman" w:cs="Times New Roman"/>
          <w:sz w:val="24"/>
          <w:szCs w:val="24"/>
        </w:rPr>
        <w:t>Vazyme</w:t>
      </w:r>
      <w:proofErr w:type="spellEnd"/>
      <w:r w:rsidRPr="0039544C">
        <w:rPr>
          <w:rFonts w:ascii="Times New Roman" w:hAnsi="Times New Roman" w:cs="Times New Roman"/>
          <w:sz w:val="24"/>
          <w:szCs w:val="24"/>
        </w:rPr>
        <w:t> Biotech Co., Ltd, Nanjing, China). The resultant plasmid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39544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were</w:t>
      </w:r>
      <w:r w:rsidRPr="0039544C">
        <w:rPr>
          <w:rFonts w:ascii="Times New Roman" w:hAnsi="Times New Roman" w:cs="Times New Roman"/>
          <w:sz w:val="24"/>
          <w:szCs w:val="24"/>
        </w:rPr>
        <w:t xml:space="preserve"> named pWD007 and pWD008</w:t>
      </w:r>
      <w:r>
        <w:rPr>
          <w:rFonts w:ascii="Times New Roman" w:hAnsi="Times New Roman" w:cs="Times New Roman" w:hint="eastAsia"/>
          <w:sz w:val="24"/>
          <w:szCs w:val="24"/>
        </w:rPr>
        <w:t xml:space="preserve"> (</w:t>
      </w:r>
      <w:r>
        <w:rPr>
          <w:rFonts w:ascii="Times New Roman" w:hAnsi="Times New Roman" w:cs="Times New Roman"/>
          <w:sz w:val="24"/>
          <w:szCs w:val="24"/>
        </w:rPr>
        <w:t>Additional file 2: Fig. S</w:t>
      </w:r>
      <w:r>
        <w:rPr>
          <w:rFonts w:ascii="Times New Roman" w:hAnsi="Times New Roman" w:cs="Times New Roman" w:hint="eastAsia"/>
          <w:sz w:val="24"/>
          <w:szCs w:val="24"/>
        </w:rPr>
        <w:t>2)</w:t>
      </w:r>
      <w:r w:rsidRPr="0039544C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L</w:t>
      </w:r>
      <w:r>
        <w:rPr>
          <w:rFonts w:ascii="Times New Roman" w:hAnsi="Times New Roman" w:cs="Times New Roman" w:hint="eastAsia"/>
          <w:sz w:val="24"/>
          <w:szCs w:val="24"/>
        </w:rPr>
        <w:t xml:space="preserve">ikewise, </w:t>
      </w:r>
      <w:proofErr w:type="spellStart"/>
      <w:r w:rsidRPr="009C77EF">
        <w:rPr>
          <w:rFonts w:ascii="Times New Roman" w:hAnsi="Times New Roman" w:cs="Times New Roman" w:hint="eastAsia"/>
          <w:sz w:val="24"/>
          <w:szCs w:val="24"/>
        </w:rPr>
        <w:t>KmYME</w:t>
      </w:r>
      <w:proofErr w:type="spellEnd"/>
      <w:r w:rsidRPr="00CD5611">
        <w:rPr>
          <w:rFonts w:ascii="Times New Roman" w:hAnsi="Times New Roman" w:cs="Times New Roman"/>
          <w:sz w:val="24"/>
          <w:szCs w:val="24"/>
        </w:rPr>
        <w:t xml:space="preserve"> (41-360</w:t>
      </w:r>
      <w:r>
        <w:rPr>
          <w:rFonts w:ascii="Times New Roman" w:hAnsi="Times New Roman" w:cs="Times New Roman"/>
          <w:sz w:val="24"/>
          <w:szCs w:val="24"/>
        </w:rPr>
        <w:t xml:space="preserve"> a</w:t>
      </w:r>
      <w:r w:rsidRPr="00CD5611">
        <w:rPr>
          <w:rFonts w:ascii="Times New Roman" w:hAnsi="Times New Roman" w:cs="Times New Roman"/>
          <w:sz w:val="24"/>
          <w:szCs w:val="24"/>
        </w:rPr>
        <w:t xml:space="preserve">a)-EGFP fragment was ampliﬁed from pWD004 with </w:t>
      </w:r>
      <w:r w:rsidRPr="00C629D1">
        <w:rPr>
          <w:rFonts w:ascii="Times New Roman" w:hAnsi="Times New Roman" w:cs="Times New Roman"/>
          <w:sz w:val="24"/>
          <w:szCs w:val="24"/>
        </w:rPr>
        <w:t>KmYME</w:t>
      </w:r>
      <w:r w:rsidRPr="00CD5611">
        <w:rPr>
          <w:rFonts w:ascii="Times New Roman" w:hAnsi="Times New Roman" w:cs="Times New Roman"/>
          <w:sz w:val="24"/>
          <w:szCs w:val="24"/>
        </w:rPr>
        <w:t>-EcoRI-F2 and EGFP-</w:t>
      </w:r>
      <w:proofErr w:type="spellStart"/>
      <w:r w:rsidRPr="00CD5611">
        <w:rPr>
          <w:rFonts w:ascii="Times New Roman" w:hAnsi="Times New Roman" w:cs="Times New Roman"/>
          <w:sz w:val="24"/>
          <w:szCs w:val="24"/>
        </w:rPr>
        <w:t>NotI</w:t>
      </w:r>
      <w:proofErr w:type="spellEnd"/>
      <w:r w:rsidRPr="00CD5611">
        <w:rPr>
          <w:rFonts w:ascii="Times New Roman" w:hAnsi="Times New Roman" w:cs="Times New Roman"/>
          <w:sz w:val="24"/>
          <w:szCs w:val="24"/>
        </w:rPr>
        <w:t xml:space="preserve">-R, then digested by </w:t>
      </w:r>
      <w:proofErr w:type="spellStart"/>
      <w:r w:rsidRPr="00CD5611">
        <w:rPr>
          <w:rFonts w:ascii="Times New Roman" w:hAnsi="Times New Roman" w:cs="Times New Roman"/>
          <w:i/>
          <w:sz w:val="24"/>
          <w:szCs w:val="24"/>
        </w:rPr>
        <w:t>Eco</w:t>
      </w:r>
      <w:r w:rsidRPr="00CD5611">
        <w:rPr>
          <w:rFonts w:ascii="Times New Roman" w:hAnsi="Times New Roman" w:cs="Times New Roman"/>
          <w:sz w:val="24"/>
          <w:szCs w:val="24"/>
        </w:rPr>
        <w:t>RI</w:t>
      </w:r>
      <w:proofErr w:type="spellEnd"/>
      <w:r w:rsidRPr="00CD5611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Pr="00CD5611">
        <w:rPr>
          <w:rFonts w:ascii="Times New Roman" w:hAnsi="Times New Roman" w:cs="Times New Roman"/>
          <w:i/>
          <w:sz w:val="24"/>
          <w:szCs w:val="24"/>
        </w:rPr>
        <w:t>Not</w:t>
      </w:r>
      <w:r w:rsidRPr="00CD5611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CD5611">
        <w:rPr>
          <w:rFonts w:ascii="Times New Roman" w:hAnsi="Times New Roman" w:cs="Times New Roman"/>
          <w:sz w:val="24"/>
          <w:szCs w:val="24"/>
        </w:rPr>
        <w:t xml:space="preserve"> and inserted into </w:t>
      </w:r>
      <w:proofErr w:type="spellStart"/>
      <w:r w:rsidRPr="00CD5611">
        <w:rPr>
          <w:rFonts w:ascii="Times New Roman" w:hAnsi="Times New Roman" w:cs="Times New Roman"/>
          <w:sz w:val="24"/>
          <w:szCs w:val="24"/>
        </w:rPr>
        <w:t>YEUKmPGK</w:t>
      </w:r>
      <w:proofErr w:type="spellEnd"/>
      <w:r w:rsidRPr="00CD5611">
        <w:rPr>
          <w:rFonts w:ascii="Times New Roman" w:hAnsi="Times New Roman" w:cs="Times New Roman"/>
          <w:sz w:val="24"/>
          <w:szCs w:val="24"/>
        </w:rPr>
        <w:t xml:space="preserve"> between the </w:t>
      </w:r>
      <w:proofErr w:type="spellStart"/>
      <w:r w:rsidRPr="00CD5611">
        <w:rPr>
          <w:rFonts w:ascii="Times New Roman" w:hAnsi="Times New Roman" w:cs="Times New Roman"/>
          <w:i/>
          <w:sz w:val="24"/>
          <w:szCs w:val="24"/>
        </w:rPr>
        <w:t>Eco</w:t>
      </w:r>
      <w:r w:rsidRPr="00CD5611">
        <w:rPr>
          <w:rFonts w:ascii="Times New Roman" w:hAnsi="Times New Roman" w:cs="Times New Roman"/>
          <w:sz w:val="24"/>
          <w:szCs w:val="24"/>
        </w:rPr>
        <w:t>RI</w:t>
      </w:r>
      <w:proofErr w:type="spellEnd"/>
      <w:r w:rsidRPr="00CD5611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Pr="00CD5611">
        <w:rPr>
          <w:rFonts w:ascii="Times New Roman" w:hAnsi="Times New Roman" w:cs="Times New Roman"/>
          <w:i/>
          <w:sz w:val="24"/>
          <w:szCs w:val="24"/>
        </w:rPr>
        <w:t>Not</w:t>
      </w:r>
      <w:r w:rsidRPr="00CD5611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CD5611">
        <w:rPr>
          <w:rFonts w:ascii="Times New Roman" w:hAnsi="Times New Roman" w:cs="Times New Roman"/>
          <w:sz w:val="24"/>
          <w:szCs w:val="24"/>
        </w:rPr>
        <w:t xml:space="preserve"> sites to obtain the plasmid pWD009. </w:t>
      </w:r>
    </w:p>
    <w:p w:rsidR="001767ED" w:rsidRPr="00CD5611" w:rsidRDefault="001767ED" w:rsidP="001767E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4B8D4F54" wp14:editId="07291B91">
            <wp:extent cx="5274310" cy="3965575"/>
            <wp:effectExtent l="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65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767ED" w:rsidRPr="00CD5611" w:rsidRDefault="001767ED" w:rsidP="001767E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CD5611">
        <w:rPr>
          <w:rFonts w:ascii="Times New Roman" w:hAnsi="Times New Roman" w:cs="Times New Roman"/>
          <w:sz w:val="24"/>
          <w:szCs w:val="24"/>
        </w:rPr>
        <w:t>Fig.</w:t>
      </w:r>
      <w:proofErr w:type="gramEnd"/>
      <w:r w:rsidRPr="00CD5611">
        <w:rPr>
          <w:rFonts w:ascii="Times New Roman" w:hAnsi="Times New Roman" w:cs="Times New Roman"/>
          <w:sz w:val="24"/>
          <w:szCs w:val="24"/>
        </w:rPr>
        <w:t xml:space="preserve"> S</w:t>
      </w:r>
      <w:r>
        <w:rPr>
          <w:rFonts w:ascii="Times New Roman" w:hAnsi="Times New Roman" w:cs="Times New Roman"/>
          <w:sz w:val="24"/>
          <w:szCs w:val="24"/>
        </w:rPr>
        <w:t xml:space="preserve">2 </w:t>
      </w:r>
      <w:r w:rsidRPr="00CD5611">
        <w:rPr>
          <w:rFonts w:ascii="Times New Roman" w:hAnsi="Times New Roman" w:cs="Times New Roman"/>
          <w:sz w:val="24"/>
          <w:szCs w:val="24"/>
        </w:rPr>
        <w:t xml:space="preserve">Construction of </w:t>
      </w:r>
      <w:r w:rsidRPr="001D4C2A">
        <w:rPr>
          <w:rFonts w:ascii="Times New Roman" w:hAnsi="Times New Roman" w:cs="Times New Roman"/>
          <w:sz w:val="24"/>
          <w:szCs w:val="24"/>
        </w:rPr>
        <w:t>the plasmi</w:t>
      </w:r>
      <w:r w:rsidRPr="00F2591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 for </w:t>
      </w:r>
      <w:proofErr w:type="spellStart"/>
      <w:r w:rsidRPr="00F2591B">
        <w:rPr>
          <w:rFonts w:ascii="Times New Roman" w:hAnsi="Times New Roman" w:cs="Times New Roman"/>
          <w:color w:val="000000" w:themeColor="text1"/>
          <w:sz w:val="24"/>
          <w:szCs w:val="24"/>
        </w:rPr>
        <w:t>KmYME</w:t>
      </w:r>
      <w:proofErr w:type="spellEnd"/>
      <w:r w:rsidRPr="00F2591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mitocho</w:t>
      </w:r>
      <w:r w:rsidRPr="001D4C2A">
        <w:rPr>
          <w:rFonts w:ascii="Times New Roman" w:hAnsi="Times New Roman" w:cs="Times New Roman"/>
          <w:sz w:val="24"/>
          <w:szCs w:val="24"/>
        </w:rPr>
        <w:t xml:space="preserve">ndrial </w:t>
      </w:r>
      <w:r>
        <w:rPr>
          <w:rFonts w:ascii="Times New Roman" w:hAnsi="Times New Roman" w:cs="Times New Roman"/>
          <w:sz w:val="24"/>
          <w:szCs w:val="24"/>
        </w:rPr>
        <w:t xml:space="preserve">signal </w:t>
      </w:r>
      <w:r w:rsidRPr="001D4C2A">
        <w:rPr>
          <w:rFonts w:ascii="Times New Roman" w:hAnsi="Times New Roman" w:cs="Times New Roman"/>
          <w:sz w:val="24"/>
          <w:szCs w:val="24"/>
        </w:rPr>
        <w:t>pe</w:t>
      </w:r>
      <w:r w:rsidRPr="00EA5D06">
        <w:rPr>
          <w:rFonts w:ascii="Times New Roman" w:hAnsi="Times New Roman" w:cs="Times New Roman"/>
          <w:sz w:val="24"/>
          <w:szCs w:val="24"/>
        </w:rPr>
        <w:t xml:space="preserve">ptide </w:t>
      </w:r>
      <w:r w:rsidRPr="00CD5611">
        <w:rPr>
          <w:rFonts w:ascii="Times New Roman" w:hAnsi="Times New Roman" w:cs="Times New Roman"/>
          <w:sz w:val="24"/>
          <w:szCs w:val="24"/>
        </w:rPr>
        <w:t>determination.</w:t>
      </w:r>
    </w:p>
    <w:p w:rsidR="001767ED" w:rsidRPr="00B33A4E" w:rsidRDefault="001767ED" w:rsidP="001767ED">
      <w:pPr>
        <w:spacing w:line="480" w:lineRule="auto"/>
        <w:ind w:firstLineChars="100" w:firstLine="240"/>
        <w:rPr>
          <w:rFonts w:ascii="Times New Roman" w:hAnsi="Times New Roman" w:cs="Times New Roman"/>
          <w:sz w:val="24"/>
          <w:szCs w:val="24"/>
        </w:rPr>
      </w:pPr>
    </w:p>
    <w:p w:rsidR="001767ED" w:rsidRPr="00CD5611" w:rsidRDefault="001767ED" w:rsidP="001767ED">
      <w:pPr>
        <w:spacing w:line="480" w:lineRule="auto"/>
        <w:ind w:firstLineChars="100" w:firstLine="240"/>
        <w:rPr>
          <w:rFonts w:ascii="Times New Roman" w:hAnsi="Times New Roman" w:cs="Times New Roman"/>
          <w:sz w:val="24"/>
          <w:szCs w:val="24"/>
        </w:rPr>
      </w:pPr>
      <w:r w:rsidRPr="00CD5611">
        <w:rPr>
          <w:rFonts w:ascii="Times New Roman" w:hAnsi="Times New Roman" w:cs="Times New Roman"/>
          <w:sz w:val="24"/>
          <w:szCs w:val="24"/>
        </w:rPr>
        <w:t xml:space="preserve">The plasmid used to express </w:t>
      </w:r>
      <w:proofErr w:type="spellStart"/>
      <w:r w:rsidRPr="009C77EF">
        <w:rPr>
          <w:rFonts w:ascii="Times New Roman" w:hAnsi="Times New Roman" w:cs="Times New Roman" w:hint="eastAsia"/>
          <w:sz w:val="24"/>
          <w:szCs w:val="24"/>
        </w:rPr>
        <w:t>KmYME</w:t>
      </w:r>
      <w:proofErr w:type="spellEnd"/>
      <w:r w:rsidRPr="00CD5611">
        <w:rPr>
          <w:rFonts w:ascii="Times New Roman" w:hAnsi="Times New Roman" w:cs="Times New Roman"/>
          <w:sz w:val="24"/>
          <w:szCs w:val="24"/>
        </w:rPr>
        <w:t xml:space="preserve"> in </w:t>
      </w:r>
      <w:r w:rsidRPr="00CD5611">
        <w:rPr>
          <w:rFonts w:ascii="Times New Roman" w:hAnsi="Times New Roman" w:cs="Times New Roman"/>
          <w:i/>
          <w:sz w:val="24"/>
          <w:szCs w:val="24"/>
        </w:rPr>
        <w:t>E. coli</w:t>
      </w:r>
      <w:r w:rsidRPr="00CD5611">
        <w:rPr>
          <w:rFonts w:ascii="Times New Roman" w:hAnsi="Times New Roman" w:cs="Times New Roman"/>
          <w:sz w:val="24"/>
          <w:szCs w:val="24"/>
        </w:rPr>
        <w:t xml:space="preserve"> was constructed as following. </w:t>
      </w:r>
      <w:proofErr w:type="spellStart"/>
      <w:r w:rsidRPr="009C77EF">
        <w:rPr>
          <w:rFonts w:ascii="Times New Roman" w:hAnsi="Times New Roman" w:cs="Times New Roman" w:hint="eastAsia"/>
          <w:sz w:val="24"/>
          <w:szCs w:val="24"/>
        </w:rPr>
        <w:t>KmYME</w:t>
      </w:r>
      <w:proofErr w:type="spellEnd"/>
      <w:r w:rsidRPr="00CD5611">
        <w:rPr>
          <w:rFonts w:ascii="Times New Roman" w:hAnsi="Times New Roman" w:cs="Times New Roman"/>
          <w:sz w:val="24"/>
          <w:szCs w:val="24"/>
        </w:rPr>
        <w:t xml:space="preserve"> ORF was ampliﬁed from pWD001 with </w:t>
      </w:r>
      <w:proofErr w:type="spellStart"/>
      <w:r w:rsidRPr="00C629D1">
        <w:rPr>
          <w:rFonts w:ascii="Times New Roman" w:hAnsi="Times New Roman" w:cs="Times New Roman"/>
          <w:sz w:val="24"/>
          <w:szCs w:val="24"/>
        </w:rPr>
        <w:t>KmYME</w:t>
      </w:r>
      <w:proofErr w:type="spellEnd"/>
      <w:r w:rsidRPr="00CD5611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Pr="00CD5611">
        <w:rPr>
          <w:rFonts w:ascii="Times New Roman" w:hAnsi="Times New Roman" w:cs="Times New Roman"/>
          <w:sz w:val="24"/>
          <w:szCs w:val="24"/>
        </w:rPr>
        <w:t>NdeI</w:t>
      </w:r>
      <w:proofErr w:type="spellEnd"/>
      <w:r w:rsidRPr="00CD5611">
        <w:rPr>
          <w:rFonts w:ascii="Times New Roman" w:hAnsi="Times New Roman" w:cs="Times New Roman"/>
          <w:sz w:val="24"/>
          <w:szCs w:val="24"/>
        </w:rPr>
        <w:t xml:space="preserve">-F and </w:t>
      </w:r>
      <w:proofErr w:type="spellStart"/>
      <w:r w:rsidRPr="00C629D1">
        <w:rPr>
          <w:rFonts w:ascii="Times New Roman" w:hAnsi="Times New Roman" w:cs="Times New Roman"/>
          <w:sz w:val="24"/>
          <w:szCs w:val="24"/>
        </w:rPr>
        <w:t>KmYME</w:t>
      </w:r>
      <w:proofErr w:type="spellEnd"/>
      <w:r w:rsidRPr="00CD5611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Pr="00CD5611">
        <w:rPr>
          <w:rFonts w:ascii="Times New Roman" w:hAnsi="Times New Roman" w:cs="Times New Roman"/>
          <w:sz w:val="24"/>
          <w:szCs w:val="24"/>
        </w:rPr>
        <w:t>XhoI</w:t>
      </w:r>
      <w:proofErr w:type="spellEnd"/>
      <w:r w:rsidRPr="00CD5611">
        <w:rPr>
          <w:rFonts w:ascii="Times New Roman" w:hAnsi="Times New Roman" w:cs="Times New Roman"/>
          <w:sz w:val="24"/>
          <w:szCs w:val="24"/>
        </w:rPr>
        <w:t>-R. The fragment was inserted into</w:t>
      </w:r>
      <w:r w:rsidRPr="00CD5611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D5611">
        <w:rPr>
          <w:rFonts w:ascii="Times New Roman" w:hAnsi="Times New Roman" w:cs="Times New Roman"/>
          <w:i/>
          <w:sz w:val="24"/>
          <w:szCs w:val="24"/>
        </w:rPr>
        <w:t>Nde</w:t>
      </w:r>
      <w:r w:rsidRPr="00CD5611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CD5611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Pr="00CD5611">
        <w:rPr>
          <w:rFonts w:ascii="Times New Roman" w:hAnsi="Times New Roman" w:cs="Times New Roman"/>
          <w:i/>
          <w:sz w:val="24"/>
          <w:szCs w:val="24"/>
        </w:rPr>
        <w:t>Xho</w:t>
      </w:r>
      <w:r w:rsidRPr="00CD5611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CD5611">
        <w:rPr>
          <w:rFonts w:ascii="Times New Roman" w:hAnsi="Times New Roman" w:cs="Times New Roman"/>
          <w:sz w:val="24"/>
          <w:szCs w:val="24"/>
        </w:rPr>
        <w:t xml:space="preserve"> digested pET22b to obtain the plasmid pWD010. </w:t>
      </w:r>
    </w:p>
    <w:p w:rsidR="001767ED" w:rsidRDefault="001767ED" w:rsidP="001767ED">
      <w:pPr>
        <w:spacing w:line="480" w:lineRule="auto"/>
        <w:ind w:firstLineChars="100" w:firstLine="240"/>
        <w:rPr>
          <w:rFonts w:ascii="Times New Roman" w:hAnsi="Times New Roman" w:cs="Times New Roman"/>
          <w:sz w:val="24"/>
          <w:szCs w:val="24"/>
        </w:rPr>
      </w:pPr>
      <w:r w:rsidRPr="00CD5611">
        <w:rPr>
          <w:rFonts w:ascii="Times New Roman" w:hAnsi="Times New Roman" w:cs="Times New Roman"/>
          <w:sz w:val="24"/>
          <w:szCs w:val="24"/>
        </w:rPr>
        <w:lastRenderedPageBreak/>
        <w:t xml:space="preserve">The plasmids </w:t>
      </w:r>
      <w:r>
        <w:rPr>
          <w:rFonts w:ascii="Times New Roman" w:hAnsi="Times New Roman" w:cs="Times New Roman" w:hint="eastAsia"/>
          <w:sz w:val="24"/>
          <w:szCs w:val="24"/>
        </w:rPr>
        <w:t>for expression of</w:t>
      </w:r>
      <w:r w:rsidRPr="00CD561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C77EF">
        <w:rPr>
          <w:rFonts w:ascii="Times New Roman" w:hAnsi="Times New Roman" w:cs="Times New Roman" w:hint="eastAsia"/>
          <w:sz w:val="24"/>
          <w:szCs w:val="24"/>
        </w:rPr>
        <w:t>KmYME</w:t>
      </w:r>
      <w:proofErr w:type="spellEnd"/>
      <w:r w:rsidRPr="00CD5611">
        <w:rPr>
          <w:rFonts w:ascii="Times New Roman" w:hAnsi="Times New Roman" w:cs="Times New Roman"/>
          <w:sz w:val="24"/>
          <w:szCs w:val="24"/>
        </w:rPr>
        <w:t xml:space="preserve"> mutants were constructed through site-directed mutagenesis of GXSXG motif as following. The amino acid residues GYSLG in </w:t>
      </w:r>
      <w:proofErr w:type="spellStart"/>
      <w:r w:rsidRPr="009C77EF">
        <w:rPr>
          <w:rFonts w:ascii="Times New Roman" w:hAnsi="Times New Roman" w:cs="Times New Roman" w:hint="eastAsia"/>
          <w:sz w:val="24"/>
          <w:szCs w:val="24"/>
        </w:rPr>
        <w:t>KmYME</w:t>
      </w:r>
      <w:proofErr w:type="spellEnd"/>
      <w:r w:rsidRPr="00CD5611">
        <w:rPr>
          <w:rFonts w:ascii="Times New Roman" w:hAnsi="Times New Roman" w:cs="Times New Roman"/>
          <w:sz w:val="24"/>
          <w:szCs w:val="24"/>
        </w:rPr>
        <w:t xml:space="preserve"> were replaced with GHSMG </w:t>
      </w:r>
      <w:r>
        <w:rPr>
          <w:rFonts w:ascii="Times New Roman" w:hAnsi="Times New Roman" w:cs="Times New Roman" w:hint="eastAsia"/>
          <w:sz w:val="24"/>
          <w:szCs w:val="24"/>
        </w:rPr>
        <w:t>or</w:t>
      </w:r>
      <w:r w:rsidRPr="00CD5611">
        <w:rPr>
          <w:rFonts w:ascii="Times New Roman" w:hAnsi="Times New Roman" w:cs="Times New Roman"/>
          <w:sz w:val="24"/>
          <w:szCs w:val="24"/>
        </w:rPr>
        <w:t xml:space="preserve"> AYALA using PCR-based amplification of the entire pWD003 and pWD010 construct.</w:t>
      </w:r>
      <w:r w:rsidRPr="00837E31">
        <w:rPr>
          <w:rFonts w:ascii="Times New Roman" w:hAnsi="Times New Roman" w:cs="Times New Roman"/>
        </w:rPr>
        <w:t xml:space="preserve"> </w:t>
      </w:r>
      <w:r w:rsidRPr="00CD5611">
        <w:rPr>
          <w:rFonts w:ascii="Times New Roman" w:hAnsi="Times New Roman" w:cs="Times New Roman"/>
          <w:sz w:val="24"/>
          <w:szCs w:val="24"/>
        </w:rPr>
        <w:t xml:space="preserve">The primer pairs </w:t>
      </w:r>
      <w:bookmarkStart w:id="0" w:name="_GoBack"/>
      <w:bookmarkEnd w:id="0"/>
      <w:proofErr w:type="spellStart"/>
      <w:r w:rsidRPr="00C629D1">
        <w:rPr>
          <w:rFonts w:ascii="Times New Roman" w:hAnsi="Times New Roman" w:cs="Times New Roman"/>
          <w:sz w:val="24"/>
          <w:szCs w:val="24"/>
        </w:rPr>
        <w:t>KmYME</w:t>
      </w:r>
      <w:proofErr w:type="spellEnd"/>
      <w:r w:rsidRPr="00CD5611">
        <w:rPr>
          <w:rFonts w:ascii="Times New Roman" w:hAnsi="Times New Roman" w:cs="Times New Roman"/>
          <w:sz w:val="24"/>
          <w:szCs w:val="24"/>
        </w:rPr>
        <w:t xml:space="preserve">-H-F and </w:t>
      </w:r>
      <w:proofErr w:type="spellStart"/>
      <w:r w:rsidRPr="00C629D1">
        <w:rPr>
          <w:rFonts w:ascii="Times New Roman" w:hAnsi="Times New Roman" w:cs="Times New Roman"/>
          <w:sz w:val="24"/>
          <w:szCs w:val="24"/>
        </w:rPr>
        <w:t>KmYME</w:t>
      </w:r>
      <w:proofErr w:type="spellEnd"/>
      <w:r w:rsidRPr="00CD5611">
        <w:rPr>
          <w:rFonts w:ascii="Times New Roman" w:hAnsi="Times New Roman" w:cs="Times New Roman"/>
          <w:sz w:val="24"/>
          <w:szCs w:val="24"/>
        </w:rPr>
        <w:t xml:space="preserve">-H-R were used </w:t>
      </w:r>
      <w:r>
        <w:rPr>
          <w:rFonts w:ascii="Times New Roman" w:hAnsi="Times New Roman" w:cs="Times New Roman" w:hint="eastAsia"/>
          <w:sz w:val="24"/>
          <w:szCs w:val="24"/>
        </w:rPr>
        <w:t>to change</w:t>
      </w:r>
      <w:r w:rsidRPr="00CD5611">
        <w:rPr>
          <w:rFonts w:ascii="Times New Roman" w:hAnsi="Times New Roman" w:cs="Times New Roman"/>
          <w:sz w:val="24"/>
          <w:szCs w:val="24"/>
        </w:rPr>
        <w:t xml:space="preserve"> GYSLG into GHSMG. And the primer pairs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629D1">
        <w:rPr>
          <w:rFonts w:ascii="Times New Roman" w:hAnsi="Times New Roman" w:cs="Times New Roman"/>
          <w:sz w:val="24"/>
          <w:szCs w:val="24"/>
        </w:rPr>
        <w:t>KmYME</w:t>
      </w:r>
      <w:proofErr w:type="spellEnd"/>
      <w:r w:rsidRPr="00CD5611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CD5611">
        <w:rPr>
          <w:rFonts w:ascii="Times New Roman" w:hAnsi="Times New Roman" w:cs="Times New Roman"/>
          <w:sz w:val="24"/>
          <w:szCs w:val="24"/>
        </w:rPr>
        <w:t>-F and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629D1">
        <w:rPr>
          <w:rFonts w:ascii="Times New Roman" w:hAnsi="Times New Roman" w:cs="Times New Roman"/>
          <w:sz w:val="24"/>
          <w:szCs w:val="24"/>
        </w:rPr>
        <w:t>KmYME</w:t>
      </w:r>
      <w:proofErr w:type="spellEnd"/>
      <w:r w:rsidRPr="00CD5611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CD5611">
        <w:rPr>
          <w:rFonts w:ascii="Times New Roman" w:hAnsi="Times New Roman" w:cs="Times New Roman"/>
          <w:sz w:val="24"/>
          <w:szCs w:val="24"/>
        </w:rPr>
        <w:t xml:space="preserve">-R were used </w:t>
      </w:r>
      <w:r>
        <w:rPr>
          <w:rFonts w:ascii="Times New Roman" w:hAnsi="Times New Roman" w:cs="Times New Roman" w:hint="eastAsia"/>
          <w:sz w:val="24"/>
          <w:szCs w:val="24"/>
        </w:rPr>
        <w:t>to change</w:t>
      </w:r>
      <w:r w:rsidRPr="00CD5611">
        <w:rPr>
          <w:rFonts w:ascii="Times New Roman" w:hAnsi="Times New Roman" w:cs="Times New Roman"/>
          <w:sz w:val="24"/>
          <w:szCs w:val="24"/>
        </w:rPr>
        <w:t xml:space="preserve"> GYSLG mutant into AYALA. Then the fragment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CD561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were</w:t>
      </w:r>
      <w:r w:rsidRPr="00CD561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ligated</w:t>
      </w:r>
      <w:r w:rsidRPr="00CD5611">
        <w:rPr>
          <w:rFonts w:ascii="Times New Roman" w:hAnsi="Times New Roman" w:cs="Times New Roman"/>
          <w:sz w:val="24"/>
          <w:szCs w:val="24"/>
        </w:rPr>
        <w:t xml:space="preserve"> using </w:t>
      </w:r>
      <w:proofErr w:type="spellStart"/>
      <w:r w:rsidRPr="00CD5611">
        <w:rPr>
          <w:rFonts w:ascii="Times New Roman" w:hAnsi="Times New Roman" w:cs="Times New Roman"/>
          <w:sz w:val="24"/>
          <w:szCs w:val="24"/>
        </w:rPr>
        <w:t>Exnase</w:t>
      </w:r>
      <w:proofErr w:type="spellEnd"/>
      <w:r w:rsidRPr="00CD5611">
        <w:rPr>
          <w:rFonts w:ascii="Times New Roman" w:hAnsi="Times New Roman" w:cs="Times New Roman"/>
          <w:sz w:val="24"/>
          <w:szCs w:val="24"/>
        </w:rPr>
        <w:t xml:space="preserve"> II. The plasmids </w:t>
      </w:r>
      <w:r>
        <w:rPr>
          <w:rFonts w:ascii="Times New Roman" w:hAnsi="Times New Roman" w:cs="Times New Roman"/>
          <w:sz w:val="24"/>
          <w:szCs w:val="24"/>
        </w:rPr>
        <w:t>containing</w:t>
      </w:r>
      <w:r>
        <w:rPr>
          <w:rFonts w:ascii="Times New Roman" w:hAnsi="Times New Roman" w:cs="Times New Roman" w:hint="eastAsia"/>
          <w:sz w:val="24"/>
          <w:szCs w:val="24"/>
        </w:rPr>
        <w:t xml:space="preserve"> the mutant of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KmYME</w:t>
      </w:r>
      <w:proofErr w:type="spellEnd"/>
      <w:r w:rsidRPr="00CD5611">
        <w:rPr>
          <w:rFonts w:ascii="Times New Roman" w:hAnsi="Times New Roman" w:cs="Times New Roman"/>
          <w:sz w:val="24"/>
          <w:szCs w:val="24"/>
        </w:rPr>
        <w:t xml:space="preserve"> were named </w:t>
      </w:r>
      <w:r>
        <w:rPr>
          <w:rFonts w:ascii="Times New Roman" w:hAnsi="Times New Roman" w:cs="Times New Roman" w:hint="eastAsia"/>
          <w:sz w:val="24"/>
          <w:szCs w:val="24"/>
        </w:rPr>
        <w:t xml:space="preserve">as </w:t>
      </w:r>
      <w:r w:rsidRPr="00CD5611">
        <w:rPr>
          <w:rFonts w:ascii="Times New Roman" w:hAnsi="Times New Roman" w:cs="Times New Roman"/>
          <w:sz w:val="24"/>
          <w:szCs w:val="24"/>
        </w:rPr>
        <w:t>pWD032 (GYSLG</w:t>
      </w:r>
      <w:r w:rsidRPr="00CD5611">
        <w:rPr>
          <w:rFonts w:ascii="Times New Roman" w:eastAsiaTheme="minorHAnsi" w:hAnsi="Times New Roman" w:cs="Times New Roman" w:hint="eastAsia"/>
          <w:sz w:val="24"/>
          <w:szCs w:val="24"/>
        </w:rPr>
        <w:t>→</w:t>
      </w:r>
      <w:r w:rsidRPr="00CD5611">
        <w:rPr>
          <w:rFonts w:ascii="Times New Roman" w:hAnsi="Times New Roman" w:cs="Times New Roman"/>
          <w:sz w:val="24"/>
          <w:szCs w:val="24"/>
        </w:rPr>
        <w:t>GHSMG in pWD003), pWD033 (GYSLG</w:t>
      </w:r>
      <w:r w:rsidRPr="00CD5611">
        <w:rPr>
          <w:rFonts w:ascii="Times New Roman" w:eastAsiaTheme="minorHAnsi" w:hAnsi="Times New Roman" w:cs="Times New Roman" w:hint="eastAsia"/>
          <w:sz w:val="24"/>
          <w:szCs w:val="24"/>
        </w:rPr>
        <w:t>→</w:t>
      </w:r>
      <w:r w:rsidRPr="00CD5611">
        <w:rPr>
          <w:rFonts w:ascii="Times New Roman" w:hAnsi="Times New Roman" w:cs="Times New Roman"/>
          <w:sz w:val="24"/>
          <w:szCs w:val="24"/>
        </w:rPr>
        <w:t>AYALA in pWD003), pWD034 (GYSLG</w:t>
      </w:r>
      <w:r w:rsidRPr="00CD5611">
        <w:rPr>
          <w:rFonts w:ascii="Times New Roman" w:eastAsiaTheme="minorHAnsi" w:hAnsi="Times New Roman" w:cs="Times New Roman" w:hint="eastAsia"/>
          <w:sz w:val="24"/>
          <w:szCs w:val="24"/>
        </w:rPr>
        <w:t>→</w:t>
      </w:r>
      <w:r w:rsidRPr="00CD5611">
        <w:rPr>
          <w:rFonts w:ascii="Times New Roman" w:hAnsi="Times New Roman" w:cs="Times New Roman"/>
          <w:sz w:val="24"/>
          <w:szCs w:val="24"/>
        </w:rPr>
        <w:t>GHSMG in pWD010), pWD035 (GYSLG</w:t>
      </w:r>
      <w:r w:rsidRPr="00CD5611">
        <w:rPr>
          <w:rFonts w:ascii="Times New Roman" w:eastAsiaTheme="minorHAnsi" w:hAnsi="Times New Roman" w:cs="Times New Roman" w:hint="eastAsia"/>
          <w:sz w:val="24"/>
          <w:szCs w:val="24"/>
        </w:rPr>
        <w:t>→</w:t>
      </w:r>
      <w:r w:rsidRPr="00CD5611">
        <w:rPr>
          <w:rFonts w:ascii="Times New Roman" w:hAnsi="Times New Roman" w:cs="Times New Roman"/>
          <w:sz w:val="24"/>
          <w:szCs w:val="24"/>
        </w:rPr>
        <w:t>AYALA in pWD010).</w:t>
      </w:r>
    </w:p>
    <w:p w:rsidR="001767ED" w:rsidRDefault="001767ED" w:rsidP="001767ED">
      <w:pPr>
        <w:spacing w:line="480" w:lineRule="auto"/>
        <w:ind w:firstLineChars="100" w:firstLine="240"/>
        <w:rPr>
          <w:rFonts w:ascii="Times New Roman" w:hAnsi="Times New Roman" w:cs="Times New Roman"/>
          <w:sz w:val="24"/>
          <w:szCs w:val="24"/>
        </w:rPr>
      </w:pPr>
    </w:p>
    <w:p w:rsidR="001767ED" w:rsidRDefault="001767ED" w:rsidP="001767ED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D9536A">
        <w:rPr>
          <w:rFonts w:ascii="Times New Roman" w:hAnsi="Times New Roman" w:cs="Times New Roman"/>
          <w:b/>
          <w:sz w:val="24"/>
          <w:szCs w:val="24"/>
        </w:rPr>
        <w:t>Strains construction</w:t>
      </w:r>
    </w:p>
    <w:p w:rsidR="001767ED" w:rsidRDefault="001767ED" w:rsidP="001767E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231DFB">
        <w:rPr>
          <w:rFonts w:ascii="Times New Roman" w:hAnsi="Times New Roman" w:cs="Times New Roman"/>
          <w:i/>
          <w:sz w:val="24"/>
          <w:szCs w:val="24"/>
        </w:rPr>
        <w:t>KmYME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disrupted strain was constructed as following. </w:t>
      </w:r>
      <w:r w:rsidRPr="00CD5611">
        <w:rPr>
          <w:rFonts w:ascii="Times New Roman" w:hAnsi="Times New Roman" w:cs="Times New Roman"/>
          <w:sz w:val="24"/>
          <w:szCs w:val="24"/>
        </w:rPr>
        <w:t xml:space="preserve">The disruption cassette </w:t>
      </w:r>
      <w:r>
        <w:rPr>
          <w:rFonts w:ascii="Times New Roman" w:hAnsi="Times New Roman" w:cs="Times New Roman"/>
          <w:sz w:val="24"/>
          <w:szCs w:val="24"/>
        </w:rPr>
        <w:t xml:space="preserve">of </w:t>
      </w:r>
      <w:proofErr w:type="spellStart"/>
      <w:r w:rsidRPr="0069298A">
        <w:rPr>
          <w:rFonts w:ascii="Times New Roman" w:hAnsi="Times New Roman" w:cs="Times New Roman"/>
          <w:i/>
          <w:sz w:val="24"/>
          <w:szCs w:val="24"/>
        </w:rPr>
        <w:t>KmYME</w:t>
      </w:r>
      <w:proofErr w:type="spellEnd"/>
      <w:r w:rsidRPr="00CD5611">
        <w:rPr>
          <w:rFonts w:ascii="Times New Roman" w:hAnsi="Times New Roman" w:cs="Times New Roman"/>
          <w:sz w:val="24"/>
          <w:szCs w:val="24"/>
        </w:rPr>
        <w:t xml:space="preserve"> was amplified with primers </w:t>
      </w:r>
      <w:proofErr w:type="spellStart"/>
      <w:r w:rsidRPr="00C629D1">
        <w:rPr>
          <w:rFonts w:ascii="Times New Roman" w:hAnsi="Times New Roman" w:cs="Times New Roman"/>
          <w:sz w:val="24"/>
          <w:szCs w:val="24"/>
        </w:rPr>
        <w:t>KmYME</w:t>
      </w:r>
      <w:proofErr w:type="spellEnd"/>
      <w:r w:rsidRPr="00CD5611" w:rsidDel="008E62FF">
        <w:rPr>
          <w:rFonts w:ascii="Times New Roman" w:hAnsi="Times New Roman" w:cs="Times New Roman"/>
          <w:sz w:val="24"/>
          <w:szCs w:val="24"/>
        </w:rPr>
        <w:t xml:space="preserve"> </w:t>
      </w:r>
      <w:r w:rsidRPr="00CD5611">
        <w:rPr>
          <w:rFonts w:ascii="Times New Roman" w:hAnsi="Times New Roman" w:cs="Times New Roman"/>
          <w:sz w:val="24"/>
          <w:szCs w:val="24"/>
        </w:rPr>
        <w:t>-F/R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(</w:t>
      </w:r>
      <w:r w:rsidRPr="0039544C">
        <w:rPr>
          <w:rFonts w:ascii="Times New Roman" w:hAnsi="Times New Roman" w:cs="Times New Roman"/>
          <w:sz w:val="24"/>
          <w:szCs w:val="24"/>
        </w:rPr>
        <w:t xml:space="preserve">Additional file 2: </w:t>
      </w:r>
      <w:r>
        <w:rPr>
          <w:rFonts w:ascii="Times New Roman" w:hAnsi="Times New Roman" w:cs="Times New Roman" w:hint="eastAsia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>able</w:t>
      </w:r>
      <w:r w:rsidRPr="0039544C">
        <w:rPr>
          <w:rFonts w:ascii="Times New Roman" w:hAnsi="Times New Roman" w:cs="Times New Roman"/>
          <w:sz w:val="24"/>
          <w:szCs w:val="24"/>
        </w:rPr>
        <w:t>. S1</w:t>
      </w:r>
      <w:r>
        <w:rPr>
          <w:rFonts w:ascii="Times New Roman" w:hAnsi="Times New Roman" w:cs="Times New Roman" w:hint="eastAsia"/>
          <w:sz w:val="24"/>
          <w:szCs w:val="24"/>
        </w:rPr>
        <w:t>)</w:t>
      </w:r>
      <w:r w:rsidRPr="00CD5611">
        <w:rPr>
          <w:rFonts w:ascii="Times New Roman" w:hAnsi="Times New Roman" w:cs="Times New Roman"/>
          <w:color w:val="000000"/>
          <w:sz w:val="24"/>
          <w:szCs w:val="24"/>
        </w:rPr>
        <w:t xml:space="preserve"> from plasmid pWD002 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(Table 4) </w:t>
      </w:r>
      <w:r w:rsidRPr="00CD5611">
        <w:rPr>
          <w:rFonts w:ascii="Times New Roman" w:hAnsi="Times New Roman" w:cs="Times New Roman"/>
          <w:color w:val="000000"/>
          <w:sz w:val="24"/>
          <w:szCs w:val="24"/>
        </w:rPr>
        <w:t xml:space="preserve">and then transformed into </w:t>
      </w:r>
      <w:r w:rsidRPr="00CD5611">
        <w:rPr>
          <w:rFonts w:ascii="Times New Roman" w:hAnsi="Times New Roman" w:cs="Times New Roman"/>
          <w:sz w:val="24"/>
          <w:szCs w:val="24"/>
        </w:rPr>
        <w:t xml:space="preserve">YHJ010. The </w:t>
      </w:r>
      <w:proofErr w:type="spellStart"/>
      <w:r w:rsidRPr="00CD5611">
        <w:rPr>
          <w:rFonts w:ascii="Times New Roman" w:hAnsi="Times New Roman" w:cs="Times New Roman"/>
          <w:sz w:val="24"/>
          <w:szCs w:val="24"/>
        </w:rPr>
        <w:t>transformants</w:t>
      </w:r>
      <w:proofErr w:type="spellEnd"/>
      <w:r w:rsidRPr="00CD5611">
        <w:rPr>
          <w:rFonts w:ascii="Times New Roman" w:hAnsi="Times New Roman" w:cs="Times New Roman"/>
          <w:sz w:val="24"/>
          <w:szCs w:val="24"/>
        </w:rPr>
        <w:t xml:space="preserve"> were screened on SD medium without Uracil. The obtained strain in which </w:t>
      </w:r>
      <w:proofErr w:type="spellStart"/>
      <w:r w:rsidRPr="009C77EF">
        <w:rPr>
          <w:rFonts w:ascii="Times New Roman" w:hAnsi="Times New Roman" w:cs="Times New Roman" w:hint="eastAsia"/>
          <w:i/>
          <w:sz w:val="24"/>
          <w:szCs w:val="24"/>
        </w:rPr>
        <w:t>KmYME</w:t>
      </w:r>
      <w:proofErr w:type="spellEnd"/>
      <w:r w:rsidRPr="00CD5611">
        <w:rPr>
          <w:rFonts w:ascii="Times New Roman" w:hAnsi="Times New Roman" w:cs="Times New Roman"/>
          <w:sz w:val="24"/>
          <w:szCs w:val="24"/>
        </w:rPr>
        <w:t xml:space="preserve"> was disrupted was named YWD001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 xml:space="preserve">Table </w:t>
      </w:r>
      <w:r>
        <w:rPr>
          <w:rFonts w:ascii="Times New Roman" w:hAnsi="Times New Roman" w:cs="Times New Roman" w:hint="eastAsia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 w:rsidRPr="002A6144">
        <w:rPr>
          <w:rFonts w:ascii="Times New Roman" w:hAnsi="Times New Roman" w:cs="Times New Roman"/>
          <w:sz w:val="24"/>
          <w:szCs w:val="24"/>
        </w:rPr>
        <w:t xml:space="preserve">Fig. </w:t>
      </w:r>
      <w:r w:rsidRPr="002A6144">
        <w:rPr>
          <w:rFonts w:ascii="Times New Roman" w:hAnsi="Times New Roman" w:cs="Times New Roman" w:hint="eastAsia"/>
          <w:sz w:val="24"/>
          <w:szCs w:val="24"/>
        </w:rPr>
        <w:t>3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>)</w:t>
      </w:r>
      <w:r w:rsidRPr="00CD5611">
        <w:rPr>
          <w:rFonts w:ascii="Times New Roman" w:hAnsi="Times New Roman" w:cs="Times New Roman"/>
          <w:sz w:val="24"/>
          <w:szCs w:val="24"/>
        </w:rPr>
        <w:t xml:space="preserve">. The </w:t>
      </w:r>
      <w:r w:rsidRPr="00CD5611">
        <w:rPr>
          <w:rFonts w:ascii="Times New Roman" w:hAnsi="Times New Roman" w:cs="Times New Roman"/>
          <w:i/>
          <w:sz w:val="24"/>
          <w:szCs w:val="24"/>
        </w:rPr>
        <w:t>ScURA3</w:t>
      </w:r>
      <w:r w:rsidRPr="00CD5611">
        <w:rPr>
          <w:rFonts w:ascii="Times New Roman" w:hAnsi="Times New Roman" w:cs="Times New Roman"/>
          <w:sz w:val="24"/>
          <w:szCs w:val="24"/>
        </w:rPr>
        <w:t xml:space="preserve"> expression cassette</w:t>
      </w:r>
      <w:r>
        <w:rPr>
          <w:rFonts w:ascii="Times New Roman" w:hAnsi="Times New Roman" w:cs="Times New Roman" w:hint="eastAsia"/>
          <w:sz w:val="24"/>
          <w:szCs w:val="24"/>
        </w:rPr>
        <w:t>,</w:t>
      </w:r>
      <w:r w:rsidRPr="00CD561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 xml:space="preserve">which was </w:t>
      </w:r>
      <w:r>
        <w:rPr>
          <w:rFonts w:ascii="Times New Roman" w:hAnsi="Times New Roman" w:cs="Times New Roman"/>
          <w:sz w:val="24"/>
          <w:szCs w:val="24"/>
        </w:rPr>
        <w:t>the</w:t>
      </w:r>
      <w:r>
        <w:rPr>
          <w:rFonts w:ascii="Times New Roman" w:hAnsi="Times New Roman" w:cs="Times New Roman" w:hint="eastAsia"/>
          <w:sz w:val="24"/>
          <w:szCs w:val="24"/>
        </w:rPr>
        <w:t xml:space="preserve"> selection marker for </w:t>
      </w:r>
      <w:r w:rsidRPr="00CD5611">
        <w:rPr>
          <w:rFonts w:ascii="Times New Roman" w:hAnsi="Times New Roman" w:cs="Times New Roman"/>
          <w:sz w:val="24"/>
          <w:szCs w:val="24"/>
        </w:rPr>
        <w:t>disruption cassette</w:t>
      </w:r>
      <w:r>
        <w:rPr>
          <w:rFonts w:ascii="Times New Roman" w:hAnsi="Times New Roman" w:cs="Times New Roman" w:hint="eastAsia"/>
          <w:sz w:val="24"/>
          <w:szCs w:val="24"/>
        </w:rPr>
        <w:t>,</w:t>
      </w:r>
      <w:r w:rsidRPr="00CD5611">
        <w:rPr>
          <w:rFonts w:ascii="Times New Roman" w:hAnsi="Times New Roman" w:cs="Times New Roman"/>
          <w:sz w:val="24"/>
          <w:szCs w:val="24"/>
        </w:rPr>
        <w:t xml:space="preserve"> was </w:t>
      </w:r>
      <w:r w:rsidRPr="00CD5611">
        <w:rPr>
          <w:rFonts w:ascii="Times New Roman" w:hAnsi="Times New Roman" w:cs="Times New Roman"/>
          <w:color w:val="000000"/>
          <w:sz w:val="24"/>
          <w:szCs w:val="24"/>
        </w:rPr>
        <w:t xml:space="preserve">transformed into YHJ010 to obtain the non-disruption 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control </w:t>
      </w:r>
      <w:r w:rsidRPr="00CD5611">
        <w:rPr>
          <w:rFonts w:ascii="Times New Roman" w:hAnsi="Times New Roman" w:cs="Times New Roman"/>
          <w:color w:val="000000"/>
          <w:sz w:val="24"/>
          <w:szCs w:val="24"/>
        </w:rPr>
        <w:t xml:space="preserve">strain </w:t>
      </w:r>
      <w:r w:rsidRPr="00CD5611">
        <w:rPr>
          <w:rFonts w:ascii="Times New Roman" w:hAnsi="Times New Roman" w:cs="Times New Roman"/>
          <w:sz w:val="24"/>
          <w:szCs w:val="24"/>
        </w:rPr>
        <w:t>YWD005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 xml:space="preserve">Table </w:t>
      </w:r>
      <w:r>
        <w:rPr>
          <w:rFonts w:ascii="Times New Roman" w:hAnsi="Times New Roman" w:cs="Times New Roman" w:hint="eastAsia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 w:rsidRPr="002A6144">
        <w:rPr>
          <w:rFonts w:ascii="Times New Roman" w:hAnsi="Times New Roman" w:cs="Times New Roman"/>
          <w:sz w:val="24"/>
          <w:szCs w:val="24"/>
        </w:rPr>
        <w:t xml:space="preserve">Fig. </w:t>
      </w:r>
      <w:r w:rsidRPr="002A6144">
        <w:rPr>
          <w:rFonts w:ascii="Times New Roman" w:hAnsi="Times New Roman" w:cs="Times New Roman" w:hint="eastAsia"/>
          <w:sz w:val="24"/>
          <w:szCs w:val="24"/>
        </w:rPr>
        <w:t>3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>)</w:t>
      </w:r>
      <w:r w:rsidRPr="00CD5611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1767ED" w:rsidRPr="002950A8" w:rsidRDefault="001767ED" w:rsidP="001767ED">
      <w:pPr>
        <w:spacing w:line="480" w:lineRule="auto"/>
        <w:ind w:firstLineChars="100" w:firstLine="2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 order t</w:t>
      </w:r>
      <w:r w:rsidRPr="00CD5611">
        <w:rPr>
          <w:rFonts w:ascii="Times New Roman" w:hAnsi="Times New Roman" w:cs="Times New Roman"/>
          <w:sz w:val="24"/>
          <w:szCs w:val="24"/>
        </w:rPr>
        <w:t xml:space="preserve">o </w:t>
      </w:r>
      <w:r>
        <w:rPr>
          <w:rFonts w:ascii="Times New Roman" w:hAnsi="Times New Roman" w:cs="Times New Roman"/>
          <w:sz w:val="24"/>
          <w:szCs w:val="24"/>
        </w:rPr>
        <w:t xml:space="preserve">overexpress </w:t>
      </w:r>
      <w:proofErr w:type="spellStart"/>
      <w:r w:rsidRPr="0069298A">
        <w:rPr>
          <w:rFonts w:ascii="Times New Roman" w:hAnsi="Times New Roman" w:cs="Times New Roman"/>
          <w:i/>
          <w:sz w:val="24"/>
          <w:szCs w:val="24"/>
        </w:rPr>
        <w:t>KmYME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326ABB">
        <w:rPr>
          <w:rFonts w:ascii="Times New Roman" w:hAnsi="Times New Roman" w:cs="Times New Roman"/>
          <w:sz w:val="24"/>
          <w:szCs w:val="24"/>
        </w:rPr>
        <w:t xml:space="preserve">linearized </w:t>
      </w:r>
      <w:r w:rsidRPr="002950A8">
        <w:rPr>
          <w:rFonts w:ascii="Times New Roman" w:hAnsi="Times New Roman" w:cs="Times New Roman"/>
          <w:sz w:val="24"/>
          <w:szCs w:val="24"/>
        </w:rPr>
        <w:t xml:space="preserve">pWD003 </w:t>
      </w: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 w:hint="eastAsia"/>
          <w:sz w:val="24"/>
          <w:szCs w:val="24"/>
        </w:rPr>
        <w:t xml:space="preserve">Table </w:t>
      </w:r>
      <w:r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 w:hint="eastAsia"/>
          <w:sz w:val="24"/>
          <w:szCs w:val="24"/>
        </w:rPr>
        <w:t>)</w:t>
      </w:r>
      <w:r w:rsidRPr="00CD561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was </w:t>
      </w:r>
      <w:r w:rsidRPr="00CD5611">
        <w:rPr>
          <w:rFonts w:ascii="Times New Roman" w:hAnsi="Times New Roman" w:cs="Times New Roman"/>
          <w:color w:val="000000"/>
          <w:sz w:val="24"/>
          <w:szCs w:val="24"/>
        </w:rPr>
        <w:t xml:space="preserve">transformed into </w:t>
      </w:r>
      <w:r w:rsidRPr="00CD5611">
        <w:rPr>
          <w:rFonts w:ascii="Times New Roman" w:hAnsi="Times New Roman" w:cs="Times New Roman"/>
          <w:sz w:val="24"/>
          <w:szCs w:val="24"/>
        </w:rPr>
        <w:t>YHJ010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 w:rsidRPr="00CD5611">
        <w:rPr>
          <w:rFonts w:ascii="Times New Roman" w:hAnsi="Times New Roman" w:cs="Times New Roman"/>
          <w:sz w:val="24"/>
          <w:szCs w:val="24"/>
        </w:rPr>
        <w:t>screened on SD medium without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26ABB">
        <w:rPr>
          <w:rFonts w:ascii="Times New Roman" w:hAnsi="Times New Roman" w:cs="Times New Roman"/>
          <w:sz w:val="24"/>
          <w:szCs w:val="24"/>
        </w:rPr>
        <w:t>tryptophan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Pr="009C77EF">
        <w:rPr>
          <w:rFonts w:ascii="Times New Roman" w:hAnsi="Times New Roman" w:cs="Times New Roman" w:hint="eastAsia"/>
          <w:i/>
          <w:sz w:val="24"/>
          <w:szCs w:val="24"/>
        </w:rPr>
        <w:t>KmYME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lastRenderedPageBreak/>
        <w:t xml:space="preserve">overexpression strain YWD002 was </w:t>
      </w:r>
      <w:r w:rsidRPr="00CD5611">
        <w:rPr>
          <w:rFonts w:ascii="Times New Roman" w:hAnsi="Times New Roman" w:cs="Times New Roman"/>
          <w:sz w:val="24"/>
          <w:szCs w:val="24"/>
        </w:rPr>
        <w:t>obtained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 xml:space="preserve">Table 1 and </w:t>
      </w:r>
      <w:r w:rsidRPr="002A6144">
        <w:rPr>
          <w:rFonts w:ascii="Times New Roman" w:hAnsi="Times New Roman" w:cs="Times New Roman"/>
          <w:sz w:val="24"/>
          <w:szCs w:val="24"/>
        </w:rPr>
        <w:t xml:space="preserve">Fig. </w:t>
      </w:r>
      <w:r w:rsidRPr="002A6144">
        <w:rPr>
          <w:rFonts w:ascii="Times New Roman" w:hAnsi="Times New Roman" w:cs="Times New Roman" w:hint="eastAsia"/>
          <w:sz w:val="24"/>
          <w:szCs w:val="24"/>
        </w:rPr>
        <w:t>3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326ABB">
        <w:rPr>
          <w:rFonts w:ascii="Times New Roman" w:hAnsi="Times New Roman" w:cs="Times New Roman"/>
          <w:sz w:val="24"/>
          <w:szCs w:val="24"/>
        </w:rPr>
        <w:t xml:space="preserve"> </w:t>
      </w:r>
      <w:r w:rsidRPr="00CD5611">
        <w:rPr>
          <w:rFonts w:ascii="Times New Roman" w:hAnsi="Times New Roman" w:cs="Times New Roman"/>
          <w:sz w:val="24"/>
          <w:szCs w:val="24"/>
        </w:rPr>
        <w:t>The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sz w:val="24"/>
          <w:szCs w:val="24"/>
        </w:rPr>
        <w:t>TRP1</w:t>
      </w:r>
      <w:r w:rsidRPr="00CD5611">
        <w:rPr>
          <w:rFonts w:ascii="Times New Roman" w:hAnsi="Times New Roman" w:cs="Times New Roman"/>
          <w:sz w:val="24"/>
          <w:szCs w:val="24"/>
        </w:rPr>
        <w:t xml:space="preserve"> expression cassette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D5611">
        <w:rPr>
          <w:rFonts w:ascii="Times New Roman" w:hAnsi="Times New Roman" w:cs="Times New Roman"/>
          <w:sz w:val="24"/>
          <w:szCs w:val="24"/>
        </w:rPr>
        <w:t xml:space="preserve">was </w:t>
      </w:r>
      <w:r>
        <w:rPr>
          <w:rFonts w:ascii="Times New Roman" w:hAnsi="Times New Roman" w:cs="Times New Roman"/>
          <w:sz w:val="24"/>
          <w:szCs w:val="24"/>
        </w:rPr>
        <w:t xml:space="preserve">then </w:t>
      </w:r>
      <w:r w:rsidRPr="00CD5611">
        <w:rPr>
          <w:rFonts w:ascii="Times New Roman" w:hAnsi="Times New Roman" w:cs="Times New Roman"/>
          <w:color w:val="000000"/>
          <w:sz w:val="24"/>
          <w:szCs w:val="24"/>
        </w:rPr>
        <w:t xml:space="preserve">transformed into YHJ010 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>to co</w:t>
      </w:r>
      <w:r>
        <w:rPr>
          <w:rFonts w:ascii="Times New Roman" w:hAnsi="Times New Roman" w:cs="Times New Roman"/>
          <w:color w:val="000000"/>
          <w:sz w:val="24"/>
          <w:szCs w:val="24"/>
        </w:rPr>
        <w:t>ns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>truct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D5611">
        <w:rPr>
          <w:rFonts w:ascii="Times New Roman" w:hAnsi="Times New Roman" w:cs="Times New Roman"/>
          <w:color w:val="000000"/>
          <w:sz w:val="24"/>
          <w:szCs w:val="24"/>
        </w:rPr>
        <w:t>non-</w:t>
      </w:r>
      <w:r w:rsidRPr="00326AB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overexpression </w:t>
      </w:r>
      <w:r w:rsidRPr="00CD5611">
        <w:rPr>
          <w:rFonts w:ascii="Times New Roman" w:hAnsi="Times New Roman" w:cs="Times New Roman"/>
          <w:color w:val="000000"/>
          <w:sz w:val="24"/>
          <w:szCs w:val="24"/>
        </w:rPr>
        <w:t xml:space="preserve">strain </w:t>
      </w:r>
      <w:r w:rsidRPr="00CD5611">
        <w:rPr>
          <w:rFonts w:ascii="Times New Roman" w:hAnsi="Times New Roman" w:cs="Times New Roman"/>
          <w:sz w:val="24"/>
          <w:szCs w:val="24"/>
        </w:rPr>
        <w:t>YWD00</w:t>
      </w:r>
      <w:r>
        <w:rPr>
          <w:rFonts w:ascii="Times New Roman" w:hAnsi="Times New Roman" w:cs="Times New Roman"/>
          <w:sz w:val="24"/>
          <w:szCs w:val="24"/>
        </w:rPr>
        <w:t xml:space="preserve">9 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 xml:space="preserve">Table 1 and </w:t>
      </w:r>
      <w:r w:rsidRPr="002A6144">
        <w:rPr>
          <w:rFonts w:ascii="Times New Roman" w:hAnsi="Times New Roman" w:cs="Times New Roman"/>
          <w:sz w:val="24"/>
          <w:szCs w:val="24"/>
        </w:rPr>
        <w:t xml:space="preserve">Fig. </w:t>
      </w:r>
      <w:r w:rsidRPr="002A6144">
        <w:rPr>
          <w:rFonts w:ascii="Times New Roman" w:hAnsi="Times New Roman" w:cs="Times New Roman" w:hint="eastAsia"/>
          <w:sz w:val="24"/>
          <w:szCs w:val="24"/>
        </w:rPr>
        <w:t>3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>)</w:t>
      </w:r>
      <w:r>
        <w:rPr>
          <w:rFonts w:ascii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2950A8">
        <w:rPr>
          <w:rFonts w:ascii="Times New Roman" w:hAnsi="Times New Roman" w:cs="Times New Roman"/>
          <w:sz w:val="24"/>
          <w:szCs w:val="24"/>
        </w:rPr>
        <w:t xml:space="preserve">pWD003 </w:t>
      </w: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 w:hint="eastAsia"/>
          <w:sz w:val="24"/>
          <w:szCs w:val="24"/>
        </w:rPr>
        <w:t xml:space="preserve">Table </w:t>
      </w:r>
      <w:r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 w:hint="eastAsia"/>
          <w:sz w:val="24"/>
          <w:szCs w:val="24"/>
        </w:rPr>
        <w:t xml:space="preserve">) </w:t>
      </w:r>
      <w:r w:rsidRPr="002950A8">
        <w:rPr>
          <w:rFonts w:ascii="Times New Roman" w:hAnsi="Times New Roman" w:cs="Times New Roman"/>
          <w:sz w:val="24"/>
          <w:szCs w:val="24"/>
        </w:rPr>
        <w:t xml:space="preserve">was linearized and </w:t>
      </w:r>
      <w:r w:rsidRPr="002950A8">
        <w:rPr>
          <w:rFonts w:ascii="Times New Roman" w:hAnsi="Times New Roman" w:cs="Times New Roman"/>
          <w:color w:val="000000"/>
          <w:sz w:val="24"/>
          <w:szCs w:val="24"/>
        </w:rPr>
        <w:t>transformed into</w:t>
      </w:r>
      <w:r w:rsidRPr="002950A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 xml:space="preserve">strain </w:t>
      </w:r>
      <w:r w:rsidRPr="002950A8">
        <w:rPr>
          <w:rFonts w:ascii="Times New Roman" w:hAnsi="Times New Roman" w:cs="Times New Roman"/>
          <w:sz w:val="24"/>
          <w:szCs w:val="24"/>
        </w:rPr>
        <w:t xml:space="preserve">YWD001 </w:t>
      </w:r>
      <w:r>
        <w:rPr>
          <w:rFonts w:ascii="Times New Roman" w:hAnsi="Times New Roman" w:cs="Times New Roman" w:hint="eastAsia"/>
          <w:sz w:val="24"/>
          <w:szCs w:val="24"/>
        </w:rPr>
        <w:t>to construct</w:t>
      </w:r>
      <w:r w:rsidRPr="002950A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C77EF">
        <w:rPr>
          <w:rFonts w:ascii="Times New Roman" w:hAnsi="Times New Roman" w:cs="Times New Roman" w:hint="eastAsia"/>
          <w:i/>
          <w:sz w:val="24"/>
          <w:szCs w:val="24"/>
        </w:rPr>
        <w:t>KmYME</w:t>
      </w:r>
      <w:proofErr w:type="spellEnd"/>
      <w:r w:rsidRPr="002950A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retro-</w:t>
      </w:r>
      <w:r w:rsidRPr="008E62FF">
        <w:rPr>
          <w:rFonts w:ascii="Times New Roman" w:hAnsi="Times New Roman" w:cs="Times New Roman"/>
          <w:sz w:val="24"/>
          <w:szCs w:val="24"/>
        </w:rPr>
        <w:t>complement</w:t>
      </w:r>
      <w:r>
        <w:rPr>
          <w:rFonts w:ascii="Times New Roman" w:hAnsi="Times New Roman" w:cs="Times New Roman"/>
          <w:sz w:val="24"/>
          <w:szCs w:val="24"/>
        </w:rPr>
        <w:t>ation</w:t>
      </w:r>
      <w:r w:rsidRPr="008E62FF" w:rsidDel="008E62FF">
        <w:rPr>
          <w:rFonts w:ascii="Times New Roman" w:hAnsi="Times New Roman" w:cs="Times New Roman"/>
          <w:sz w:val="24"/>
          <w:szCs w:val="24"/>
        </w:rPr>
        <w:t xml:space="preserve"> </w:t>
      </w:r>
      <w:r w:rsidRPr="002950A8">
        <w:rPr>
          <w:rFonts w:ascii="Times New Roman" w:hAnsi="Times New Roman" w:cs="Times New Roman"/>
          <w:sz w:val="24"/>
          <w:szCs w:val="24"/>
        </w:rPr>
        <w:t>strain YWD004</w:t>
      </w:r>
      <w:r>
        <w:rPr>
          <w:rFonts w:ascii="Times New Roman" w:hAnsi="Times New Roman" w:cs="Times New Roman"/>
          <w:sz w:val="24"/>
          <w:szCs w:val="24"/>
        </w:rPr>
        <w:t xml:space="preserve"> (Table 1 and </w:t>
      </w:r>
      <w:r w:rsidRPr="002A6144">
        <w:rPr>
          <w:rFonts w:ascii="Times New Roman" w:hAnsi="Times New Roman" w:cs="Times New Roman"/>
          <w:sz w:val="24"/>
          <w:szCs w:val="24"/>
        </w:rPr>
        <w:t xml:space="preserve">Fig. </w:t>
      </w:r>
      <w:r w:rsidRPr="002A6144">
        <w:rPr>
          <w:rFonts w:ascii="Times New Roman" w:hAnsi="Times New Roman" w:cs="Times New Roman" w:hint="eastAsia"/>
          <w:sz w:val="24"/>
          <w:szCs w:val="24"/>
        </w:rPr>
        <w:t>3</w:t>
      </w:r>
      <w:r>
        <w:rPr>
          <w:rFonts w:ascii="Times New Roman" w:hAnsi="Times New Roman" w:cs="Times New Roman" w:hint="eastAsia"/>
          <w:sz w:val="24"/>
          <w:szCs w:val="24"/>
        </w:rPr>
        <w:t>)</w:t>
      </w:r>
      <w:r w:rsidRPr="002950A8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Pr="002950A8">
        <w:rPr>
          <w:rFonts w:ascii="Times New Roman" w:hAnsi="Times New Roman" w:cs="Times New Roman"/>
          <w:sz w:val="24"/>
          <w:szCs w:val="24"/>
        </w:rPr>
        <w:t>pWD032</w:t>
      </w:r>
      <w:proofErr w:type="gramEnd"/>
      <w:r w:rsidRPr="002950A8">
        <w:rPr>
          <w:rFonts w:ascii="Times New Roman" w:hAnsi="Times New Roman" w:cs="Times New Roman"/>
          <w:sz w:val="24"/>
          <w:szCs w:val="24"/>
        </w:rPr>
        <w:t xml:space="preserve"> and pWD033 </w:t>
      </w:r>
      <w:r>
        <w:rPr>
          <w:rFonts w:ascii="Times New Roman" w:hAnsi="Times New Roman" w:cs="Times New Roman"/>
          <w:sz w:val="24"/>
          <w:szCs w:val="24"/>
        </w:rPr>
        <w:t>(Table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 w:hint="eastAsia"/>
          <w:sz w:val="24"/>
          <w:szCs w:val="24"/>
        </w:rPr>
        <w:t xml:space="preserve">) </w:t>
      </w:r>
      <w:r w:rsidRPr="002950A8">
        <w:rPr>
          <w:rFonts w:ascii="Times New Roman" w:hAnsi="Times New Roman" w:cs="Times New Roman"/>
          <w:sz w:val="24"/>
          <w:szCs w:val="24"/>
        </w:rPr>
        <w:t>which contained the mutant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2950A8">
        <w:rPr>
          <w:rFonts w:ascii="Times New Roman" w:hAnsi="Times New Roman" w:cs="Times New Roman"/>
          <w:sz w:val="24"/>
          <w:szCs w:val="24"/>
        </w:rPr>
        <w:t xml:space="preserve"> of </w:t>
      </w:r>
      <w:proofErr w:type="spellStart"/>
      <w:r w:rsidRPr="009C77EF">
        <w:rPr>
          <w:rFonts w:ascii="Times New Roman" w:hAnsi="Times New Roman" w:cs="Times New Roman" w:hint="eastAsia"/>
          <w:i/>
          <w:sz w:val="24"/>
          <w:szCs w:val="24"/>
        </w:rPr>
        <w:t>KmYME</w:t>
      </w:r>
      <w:proofErr w:type="spellEnd"/>
      <w:r w:rsidRPr="002950A8">
        <w:rPr>
          <w:rFonts w:ascii="Times New Roman" w:hAnsi="Times New Roman" w:cs="Times New Roman"/>
          <w:sz w:val="24"/>
          <w:szCs w:val="24"/>
        </w:rPr>
        <w:t xml:space="preserve"> were also transformed into YWD001 to obtain </w:t>
      </w:r>
      <w:r w:rsidRPr="002950A8">
        <w:rPr>
          <w:rFonts w:ascii="Times New Roman" w:hAnsi="Times New Roman" w:cs="Times New Roman"/>
          <w:color w:val="000000"/>
          <w:sz w:val="24"/>
          <w:szCs w:val="24"/>
        </w:rPr>
        <w:t>YWD074 and YWD076, respectively.</w:t>
      </w:r>
      <w:r w:rsidRPr="002950A8">
        <w:rPr>
          <w:rFonts w:ascii="Times New Roman" w:hAnsi="Times New Roman" w:cs="Times New Roman"/>
          <w:sz w:val="24"/>
          <w:szCs w:val="24"/>
        </w:rPr>
        <w:t xml:space="preserve"> Empty plasmid </w:t>
      </w:r>
      <w:r>
        <w:rPr>
          <w:rFonts w:ascii="Times New Roman" w:hAnsi="Times New Roman" w:cs="Times New Roman" w:hint="eastAsia"/>
          <w:sz w:val="24"/>
          <w:szCs w:val="24"/>
        </w:rPr>
        <w:t>Y</w:t>
      </w:r>
      <w:r w:rsidRPr="00B46B7D">
        <w:rPr>
          <w:rFonts w:ascii="Times New Roman" w:hAnsi="Times New Roman" w:cs="Times New Roman"/>
          <w:sz w:val="24"/>
          <w:szCs w:val="24"/>
        </w:rPr>
        <w:t>EGAP</w:t>
      </w:r>
      <w:r w:rsidRPr="00B46B7D" w:rsidDel="00790A9F">
        <w:rPr>
          <w:rFonts w:ascii="Times New Roman" w:hAnsi="Times New Roman" w:cs="Times New Roman"/>
          <w:sz w:val="24"/>
          <w:szCs w:val="24"/>
        </w:rPr>
        <w:t xml:space="preserve"> </w:t>
      </w:r>
      <w:r w:rsidRPr="00837E31">
        <w:rPr>
          <w:rFonts w:ascii="Times New Roman" w:hAnsi="Times New Roman" w:cs="Times New Roman"/>
          <w:sz w:val="24"/>
          <w:szCs w:val="24"/>
        </w:rPr>
        <w:fldChar w:fldCharType="begin"/>
      </w:r>
      <w:r w:rsidR="005A34B0">
        <w:rPr>
          <w:rFonts w:ascii="Times New Roman" w:hAnsi="Times New Roman" w:cs="Times New Roman"/>
          <w:sz w:val="24"/>
          <w:szCs w:val="24"/>
        </w:rPr>
        <w:instrText xml:space="preserve"> ADDIN EN.CITE &lt;EndNote&gt;&lt;Cite&gt;&lt;Author&gt;Hong&lt;/Author&gt;&lt;Year&gt;2001&lt;/Year&gt;&lt;RecNum&gt;180&lt;/RecNum&gt;&lt;DisplayText&gt;[1]&lt;/DisplayText&gt;&lt;record&gt;&lt;rec-number&gt;180&lt;/rec-number&gt;&lt;foreign-keys&gt;&lt;key app="EN" db-id="d55rp2zv4zare8eetdnpvvpqteew0azrw9re" timestamp="1542703380"&gt;180&lt;/key&gt;&lt;/foreign-keys&gt;&lt;ref-type name="Journal Article"&gt;17&lt;/ref-type&gt;&lt;contributors&gt;&lt;authors&gt;&lt;author&gt;Hong, Jiong&lt;/author&gt;&lt;author&gt;Tamaki, Hisanori&lt;/author&gt;&lt;author&gt;Akiba, Shunichi&lt;/author&gt;&lt;author&gt;Yamamoto, Kenji&lt;/author&gt;&lt;author&gt;Kumagai, Hidehiko&lt;/author&gt;&lt;/authors&gt;&lt;/contributors&gt;&lt;titles&gt;&lt;title&gt;&lt;style face="normal" font="default" size="100%"&gt;Cloning of a gene encoding a highly stable endo-β-1,4-glucanase from &lt;/style&gt;&lt;style face="italic" font="default" size="100%"&gt;Aspergillus niger&lt;/style&gt;&lt;style face="normal" font="default" size="100%"&gt; and its expression in yeast&lt;/style&gt;&lt;/title&gt;&lt;secondary-title&gt;Journal of Bioscience and Bioengineering&lt;/secondary-title&gt;&lt;/titles&gt;&lt;periodical&gt;&lt;full-title&gt;Journal of Bioscience and Bioengineering&lt;/full-title&gt;&lt;abbr-1&gt;J. Biosci. Bioeng.&lt;/abbr-1&gt;&lt;abbr-2&gt;J Biosci Bioeng&lt;/abbr-2&gt;&lt;/periodical&gt;&lt;pages&gt;434-441&lt;/pages&gt;&lt;volume&gt;92&lt;/volume&gt;&lt;number&gt;5&lt;/number&gt;&lt;keywords&gt;&lt;keyword&gt;cellulase&lt;/keyword&gt;&lt;keyword&gt;cDNA&lt;/keyword&gt;&lt;keyword&gt;endo-β-1&lt;/keyword&gt;&lt;keyword&gt;4-glucanase&lt;/keyword&gt;&lt;keyword&gt;expression&lt;/keyword&gt;&lt;/keywords&gt;&lt;dates&gt;&lt;year&gt;2001&lt;/year&gt;&lt;pub-dates&gt;&lt;date&gt;2001/01/01/&lt;/date&gt;&lt;/pub-dates&gt;&lt;/dates&gt;&lt;isbn&gt;1389-1723&lt;/isbn&gt;&lt;urls&gt;&lt;related-urls&gt;&lt;url&gt;http://www.sciencedirect.com/science/article/pii/S1389172301802929&lt;/url&gt;&lt;url&gt;https://ac.els-cdn.com/S1389172301802929/1-s2.0-S1389172301802929-main.pdf?_tid=e6525492-0e40-4332-90b7-51170de5a784&amp;amp;acdnat=1543223456_e6225ef3ca7a556d64c86c174810de27&lt;/url&gt;&lt;/related-urls&gt;&lt;/urls&gt;&lt;electronic-resource-num&gt;https://doi.org/10.1016/S1389-1723(01)80292-9&lt;/electronic-resource-num&gt;&lt;/record&gt;&lt;/Cite&gt;&lt;/EndNote&gt;</w:instrText>
      </w:r>
      <w:r w:rsidRPr="00837E31">
        <w:rPr>
          <w:rFonts w:ascii="Times New Roman" w:hAnsi="Times New Roman" w:cs="Times New Roman"/>
          <w:sz w:val="24"/>
          <w:szCs w:val="24"/>
        </w:rPr>
        <w:fldChar w:fldCharType="separate"/>
      </w:r>
      <w:r>
        <w:rPr>
          <w:rFonts w:ascii="Times New Roman" w:hAnsi="Times New Roman" w:cs="Times New Roman"/>
          <w:noProof/>
          <w:sz w:val="24"/>
          <w:szCs w:val="24"/>
        </w:rPr>
        <w:t>[1]</w:t>
      </w:r>
      <w:r w:rsidRPr="00837E31">
        <w:rPr>
          <w:rFonts w:ascii="Times New Roman" w:hAnsi="Times New Roman" w:cs="Times New Roman"/>
          <w:sz w:val="24"/>
          <w:szCs w:val="24"/>
        </w:rPr>
        <w:fldChar w:fldCharType="end"/>
      </w:r>
      <w:r w:rsidRPr="002950A8">
        <w:rPr>
          <w:rFonts w:ascii="Times New Roman" w:hAnsi="Times New Roman" w:cs="Times New Roman"/>
          <w:sz w:val="24"/>
          <w:szCs w:val="24"/>
        </w:rPr>
        <w:t xml:space="preserve"> was linearized and </w:t>
      </w:r>
      <w:r w:rsidRPr="002950A8">
        <w:rPr>
          <w:rFonts w:ascii="Times New Roman" w:hAnsi="Times New Roman" w:cs="Times New Roman"/>
          <w:color w:val="000000"/>
          <w:sz w:val="24"/>
          <w:szCs w:val="24"/>
        </w:rPr>
        <w:t xml:space="preserve">transformed into </w:t>
      </w:r>
      <w:r w:rsidRPr="002950A8">
        <w:rPr>
          <w:rFonts w:ascii="Times New Roman" w:hAnsi="Times New Roman" w:cs="Times New Roman"/>
          <w:sz w:val="24"/>
          <w:szCs w:val="24"/>
        </w:rPr>
        <w:t>YWD001 and YWD005</w:t>
      </w:r>
      <w:r>
        <w:rPr>
          <w:rFonts w:ascii="Times New Roman" w:hAnsi="Times New Roman" w:cs="Times New Roman"/>
          <w:sz w:val="24"/>
          <w:szCs w:val="24"/>
        </w:rPr>
        <w:t xml:space="preserve"> to</w:t>
      </w:r>
      <w:r w:rsidRPr="002950A8">
        <w:rPr>
          <w:rFonts w:ascii="Times New Roman" w:hAnsi="Times New Roman" w:cs="Times New Roman"/>
          <w:sz w:val="24"/>
          <w:szCs w:val="24"/>
        </w:rPr>
        <w:t xml:space="preserve"> obtain YWD003 and YWD010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A93E39">
        <w:t xml:space="preserve"> </w:t>
      </w:r>
      <w:r w:rsidRPr="00A93E39">
        <w:rPr>
          <w:rFonts w:ascii="Times New Roman" w:hAnsi="Times New Roman" w:cs="Times New Roman"/>
          <w:sz w:val="24"/>
          <w:szCs w:val="24"/>
        </w:rPr>
        <w:t>respectively</w:t>
      </w:r>
      <w:r w:rsidRPr="002950A8">
        <w:rPr>
          <w:rFonts w:ascii="Times New Roman" w:hAnsi="Times New Roman" w:cs="Times New Roman"/>
          <w:sz w:val="24"/>
          <w:szCs w:val="24"/>
        </w:rPr>
        <w:t>.</w:t>
      </w:r>
    </w:p>
    <w:p w:rsidR="001767ED" w:rsidRPr="002950A8" w:rsidRDefault="001767ED" w:rsidP="001767ED">
      <w:pPr>
        <w:spacing w:line="480" w:lineRule="auto"/>
        <w:ind w:firstLineChars="100" w:firstLine="240"/>
        <w:rPr>
          <w:rFonts w:ascii="Times New Roman" w:hAnsi="Times New Roman" w:cs="Times New Roman"/>
          <w:sz w:val="24"/>
          <w:szCs w:val="24"/>
        </w:rPr>
      </w:pPr>
      <w:r w:rsidRPr="002950A8">
        <w:rPr>
          <w:rFonts w:ascii="Times New Roman" w:hAnsi="Times New Roman" w:cs="Times New Roman"/>
          <w:sz w:val="24"/>
          <w:szCs w:val="24"/>
        </w:rPr>
        <w:t xml:space="preserve">To determine the location of </w:t>
      </w:r>
      <w:proofErr w:type="spellStart"/>
      <w:r w:rsidRPr="00C629D1">
        <w:rPr>
          <w:rFonts w:ascii="Times New Roman" w:hAnsi="Times New Roman" w:cs="Times New Roman"/>
          <w:sz w:val="24"/>
          <w:szCs w:val="24"/>
        </w:rPr>
        <w:t>KmYME</w:t>
      </w:r>
      <w:proofErr w:type="spellEnd"/>
      <w:r w:rsidRPr="002950A8">
        <w:rPr>
          <w:rFonts w:ascii="Times New Roman" w:hAnsi="Times New Roman" w:cs="Times New Roman"/>
          <w:sz w:val="24"/>
          <w:szCs w:val="24"/>
        </w:rPr>
        <w:t>, the strains co-express</w:t>
      </w:r>
      <w:r>
        <w:rPr>
          <w:rFonts w:ascii="Times New Roman" w:hAnsi="Times New Roman" w:cs="Times New Roman"/>
          <w:sz w:val="24"/>
          <w:szCs w:val="24"/>
        </w:rPr>
        <w:t>ion of</w:t>
      </w:r>
      <w:r w:rsidRPr="002950A8">
        <w:rPr>
          <w:rFonts w:ascii="Times New Roman" w:hAnsi="Times New Roman" w:cs="Times New Roman"/>
          <w:sz w:val="24"/>
          <w:szCs w:val="24"/>
        </w:rPr>
        <w:t xml:space="preserve"> EGFP and </w:t>
      </w:r>
      <w:proofErr w:type="spellStart"/>
      <w:r w:rsidRPr="002950A8">
        <w:rPr>
          <w:rFonts w:ascii="Times New Roman" w:hAnsi="Times New Roman" w:cs="Times New Roman"/>
          <w:sz w:val="24"/>
          <w:szCs w:val="24"/>
        </w:rPr>
        <w:t>KmCox</w:t>
      </w:r>
      <w:proofErr w:type="spellEnd"/>
      <w:r w:rsidRPr="002950A8">
        <w:rPr>
          <w:rFonts w:ascii="Times New Roman" w:hAnsi="Times New Roman" w:cs="Times New Roman"/>
          <w:sz w:val="24"/>
          <w:szCs w:val="24"/>
        </w:rPr>
        <w:t>-RFP (control strain) or co-express</w:t>
      </w:r>
      <w:r>
        <w:rPr>
          <w:rFonts w:ascii="Times New Roman" w:hAnsi="Times New Roman" w:cs="Times New Roman"/>
          <w:sz w:val="24"/>
          <w:szCs w:val="24"/>
        </w:rPr>
        <w:t>ion of</w:t>
      </w:r>
      <w:r w:rsidRPr="002950A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629D1">
        <w:rPr>
          <w:rFonts w:ascii="Times New Roman" w:hAnsi="Times New Roman" w:cs="Times New Roman"/>
          <w:sz w:val="24"/>
          <w:szCs w:val="24"/>
        </w:rPr>
        <w:t>KmYME</w:t>
      </w:r>
      <w:proofErr w:type="spellEnd"/>
      <w:r w:rsidRPr="002950A8">
        <w:rPr>
          <w:rFonts w:ascii="Times New Roman" w:hAnsi="Times New Roman" w:cs="Times New Roman"/>
          <w:sz w:val="24"/>
          <w:szCs w:val="24"/>
        </w:rPr>
        <w:t xml:space="preserve">-EGFP and </w:t>
      </w:r>
      <w:proofErr w:type="spellStart"/>
      <w:r w:rsidRPr="002950A8">
        <w:rPr>
          <w:rFonts w:ascii="Times New Roman" w:hAnsi="Times New Roman" w:cs="Times New Roman"/>
          <w:sz w:val="24"/>
          <w:szCs w:val="24"/>
        </w:rPr>
        <w:t>KmCox</w:t>
      </w:r>
      <w:proofErr w:type="spellEnd"/>
      <w:r w:rsidRPr="002950A8">
        <w:rPr>
          <w:rFonts w:ascii="Times New Roman" w:hAnsi="Times New Roman" w:cs="Times New Roman"/>
          <w:sz w:val="24"/>
          <w:szCs w:val="24"/>
        </w:rPr>
        <w:t>-RFP were constructed.</w:t>
      </w:r>
      <w:r>
        <w:rPr>
          <w:rFonts w:ascii="Times New Roman" w:hAnsi="Times New Roman" w:cs="Times New Roman"/>
          <w:sz w:val="24"/>
          <w:szCs w:val="24"/>
        </w:rPr>
        <w:t xml:space="preserve"> Specific</w:t>
      </w:r>
      <w:r>
        <w:rPr>
          <w:rFonts w:ascii="Times New Roman" w:hAnsi="Times New Roman" w:cs="Times New Roman" w:hint="eastAsia"/>
          <w:sz w:val="24"/>
          <w:szCs w:val="24"/>
        </w:rPr>
        <w:t>al</w:t>
      </w:r>
      <w:r>
        <w:rPr>
          <w:rFonts w:ascii="Times New Roman" w:hAnsi="Times New Roman" w:cs="Times New Roman"/>
          <w:sz w:val="24"/>
          <w:szCs w:val="24"/>
        </w:rPr>
        <w:t>ly,</w:t>
      </w:r>
      <w:r w:rsidRPr="002950A8">
        <w:rPr>
          <w:rFonts w:ascii="Times New Roman" w:hAnsi="Times New Roman" w:cs="Times New Roman"/>
          <w:i/>
          <w:sz w:val="24"/>
          <w:szCs w:val="24"/>
        </w:rPr>
        <w:t xml:space="preserve"> K. </w:t>
      </w:r>
      <w:proofErr w:type="spellStart"/>
      <w:r w:rsidRPr="002950A8">
        <w:rPr>
          <w:rFonts w:ascii="Times New Roman" w:hAnsi="Times New Roman" w:cs="Times New Roman"/>
          <w:i/>
          <w:sz w:val="24"/>
          <w:szCs w:val="24"/>
        </w:rPr>
        <w:t>marxianus</w:t>
      </w:r>
      <w:proofErr w:type="spellEnd"/>
      <w:r w:rsidRPr="002950A8">
        <w:rPr>
          <w:rFonts w:ascii="Times New Roman" w:hAnsi="Times New Roman" w:cs="Times New Roman"/>
          <w:sz w:val="24"/>
          <w:szCs w:val="24"/>
        </w:rPr>
        <w:t xml:space="preserve"> YHJ010 was transformed with linearized plasmid pWD004 and pWD00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C30A91">
        <w:rPr>
          <w:rFonts w:ascii="Times New Roman" w:hAnsi="Times New Roman" w:cs="Times New Roman"/>
          <w:sz w:val="24"/>
          <w:szCs w:val="24"/>
        </w:rPr>
        <w:t xml:space="preserve"> </w:t>
      </w:r>
      <w:r w:rsidRPr="002950A8">
        <w:rPr>
          <w:rFonts w:ascii="Times New Roman" w:hAnsi="Times New Roman" w:cs="Times New Roman"/>
          <w:sz w:val="24"/>
          <w:szCs w:val="24"/>
        </w:rPr>
        <w:t>to obtain strain</w:t>
      </w:r>
      <w:r w:rsidRPr="005B74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YWD024 in which EGFP and </w:t>
      </w:r>
      <w:proofErr w:type="spellStart"/>
      <w:r w:rsidRPr="005B74E6">
        <w:rPr>
          <w:rFonts w:ascii="Times New Roman" w:hAnsi="Times New Roman" w:cs="Times New Roman"/>
          <w:color w:val="000000" w:themeColor="text1"/>
          <w:sz w:val="24"/>
          <w:szCs w:val="24"/>
        </w:rPr>
        <w:t>KmCox</w:t>
      </w:r>
      <w:proofErr w:type="spellEnd"/>
      <w:r w:rsidRPr="005B74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-RFP were co-expressed as a control. On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</w:t>
      </w:r>
      <w:r w:rsidRPr="005B74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other hand, </w:t>
      </w:r>
      <w:r w:rsidRPr="005B74E6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K. </w:t>
      </w:r>
      <w:proofErr w:type="spellStart"/>
      <w:r w:rsidRPr="005B74E6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marxianus</w:t>
      </w:r>
      <w:proofErr w:type="spellEnd"/>
      <w:r w:rsidRPr="005B74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YHJ010 was subsequently transformed with linearized pWD005 and pWD006 to obtain strain YWD026 (</w:t>
      </w:r>
      <w:r>
        <w:rPr>
          <w:rFonts w:ascii="Times New Roman" w:hAnsi="Times New Roman" w:cs="Times New Roman"/>
          <w:sz w:val="24"/>
          <w:szCs w:val="24"/>
        </w:rPr>
        <w:t xml:space="preserve">Table 1 and </w:t>
      </w:r>
      <w:r w:rsidRPr="002A6144">
        <w:rPr>
          <w:rFonts w:ascii="Times New Roman" w:hAnsi="Times New Roman" w:cs="Times New Roman"/>
          <w:sz w:val="24"/>
          <w:szCs w:val="24"/>
        </w:rPr>
        <w:t xml:space="preserve">Fig. </w:t>
      </w:r>
      <w:r w:rsidRPr="002A6144">
        <w:rPr>
          <w:rFonts w:ascii="Times New Roman" w:hAnsi="Times New Roman" w:cs="Times New Roman" w:hint="eastAsia"/>
          <w:sz w:val="24"/>
          <w:szCs w:val="24"/>
        </w:rPr>
        <w:t>3</w:t>
      </w:r>
      <w:r w:rsidRPr="005B74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in </w:t>
      </w:r>
      <w:r w:rsidRPr="005B74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which </w:t>
      </w:r>
      <w:proofErr w:type="spellStart"/>
      <w:r w:rsidRPr="006E7988">
        <w:rPr>
          <w:rFonts w:ascii="Times New Roman" w:hAnsi="Times New Roman" w:cs="Times New Roman"/>
          <w:color w:val="000000" w:themeColor="text1"/>
          <w:sz w:val="24"/>
          <w:szCs w:val="24"/>
        </w:rPr>
        <w:t>KmYM</w:t>
      </w:r>
      <w:r w:rsidRPr="00C629D1">
        <w:rPr>
          <w:rFonts w:ascii="Times New Roman" w:hAnsi="Times New Roman" w:cs="Times New Roman"/>
          <w:sz w:val="24"/>
          <w:szCs w:val="24"/>
        </w:rPr>
        <w:t>E</w:t>
      </w:r>
      <w:proofErr w:type="spellEnd"/>
      <w:r w:rsidRPr="002950A8">
        <w:rPr>
          <w:rFonts w:ascii="Times New Roman" w:hAnsi="Times New Roman" w:cs="Times New Roman"/>
          <w:sz w:val="24"/>
          <w:szCs w:val="24"/>
        </w:rPr>
        <w:t xml:space="preserve">-EGFP and </w:t>
      </w:r>
      <w:proofErr w:type="spellStart"/>
      <w:r w:rsidRPr="002950A8">
        <w:rPr>
          <w:rFonts w:ascii="Times New Roman" w:hAnsi="Times New Roman" w:cs="Times New Roman"/>
          <w:sz w:val="24"/>
          <w:szCs w:val="24"/>
        </w:rPr>
        <w:t>KmCox</w:t>
      </w:r>
      <w:proofErr w:type="spellEnd"/>
      <w:r w:rsidRPr="002950A8">
        <w:rPr>
          <w:rFonts w:ascii="Times New Roman" w:hAnsi="Times New Roman" w:cs="Times New Roman"/>
          <w:sz w:val="24"/>
          <w:szCs w:val="24"/>
        </w:rPr>
        <w:t>-RFP</w:t>
      </w:r>
      <w:r w:rsidRPr="00A539A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were </w:t>
      </w:r>
      <w:r w:rsidRPr="005B74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co-expressed </w:t>
      </w:r>
      <w:r>
        <w:rPr>
          <w:rFonts w:ascii="Times New Roman" w:hAnsi="Times New Roman" w:cs="Times New Roman"/>
          <w:sz w:val="24"/>
          <w:szCs w:val="24"/>
        </w:rPr>
        <w:t xml:space="preserve">to </w:t>
      </w:r>
      <w:r w:rsidRPr="002950A8">
        <w:rPr>
          <w:rFonts w:ascii="Times New Roman" w:hAnsi="Times New Roman" w:cs="Times New Roman"/>
          <w:sz w:val="24"/>
          <w:szCs w:val="24"/>
        </w:rPr>
        <w:t>determin</w:t>
      </w:r>
      <w:r>
        <w:rPr>
          <w:rFonts w:ascii="Times New Roman" w:hAnsi="Times New Roman" w:cs="Times New Roman"/>
          <w:sz w:val="24"/>
          <w:szCs w:val="24"/>
        </w:rPr>
        <w:t>e</w:t>
      </w:r>
      <w:r w:rsidRPr="002950A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8298D">
        <w:rPr>
          <w:rFonts w:ascii="Times New Roman" w:hAnsi="Times New Roman" w:cs="Times New Roman" w:hint="eastAsia"/>
          <w:sz w:val="24"/>
          <w:szCs w:val="24"/>
        </w:rPr>
        <w:t>KmYME</w:t>
      </w:r>
      <w:proofErr w:type="spellEnd"/>
      <w:r w:rsidRPr="002950A8">
        <w:rPr>
          <w:rFonts w:ascii="Times New Roman" w:hAnsi="Times New Roman" w:cs="Times New Roman"/>
          <w:sz w:val="24"/>
          <w:szCs w:val="24"/>
        </w:rPr>
        <w:t xml:space="preserve"> intracellular location.</w:t>
      </w:r>
    </w:p>
    <w:p w:rsidR="001767ED" w:rsidRDefault="001767ED" w:rsidP="001767ED">
      <w:pPr>
        <w:spacing w:line="480" w:lineRule="auto"/>
        <w:ind w:firstLineChars="100" w:firstLine="240"/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</w:pPr>
      <w:r w:rsidRPr="002950A8">
        <w:rPr>
          <w:rFonts w:ascii="Times New Roman" w:hAnsi="Times New Roman" w:cs="Times New Roman"/>
          <w:sz w:val="24"/>
          <w:szCs w:val="24"/>
        </w:rPr>
        <w:t xml:space="preserve">To determine the </w:t>
      </w:r>
      <w:r w:rsidRPr="006E7988">
        <w:rPr>
          <w:rFonts w:ascii="Times New Roman" w:hAnsi="Times New Roman" w:cs="Times New Roman"/>
          <w:color w:val="000000" w:themeColor="text1"/>
          <w:sz w:val="24"/>
          <w:szCs w:val="24"/>
        </w:rPr>
        <w:t>mitocho</w:t>
      </w:r>
      <w:r w:rsidRPr="001D4C2A">
        <w:rPr>
          <w:rFonts w:ascii="Times New Roman" w:hAnsi="Times New Roman" w:cs="Times New Roman"/>
          <w:sz w:val="24"/>
          <w:szCs w:val="24"/>
        </w:rPr>
        <w:t>ndrial</w:t>
      </w:r>
      <w:r w:rsidRPr="002950A8" w:rsidDel="00A539A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signal</w:t>
      </w:r>
      <w:r w:rsidRPr="002950A8">
        <w:rPr>
          <w:rFonts w:ascii="Times New Roman" w:hAnsi="Times New Roman" w:cs="Times New Roman"/>
          <w:sz w:val="24"/>
          <w:szCs w:val="24"/>
        </w:rPr>
        <w:t xml:space="preserve"> peptide of </w:t>
      </w:r>
      <w:proofErr w:type="spellStart"/>
      <w:r w:rsidRPr="00C629D1">
        <w:rPr>
          <w:rFonts w:ascii="Times New Roman" w:hAnsi="Times New Roman" w:cs="Times New Roman"/>
          <w:sz w:val="24"/>
          <w:szCs w:val="24"/>
        </w:rPr>
        <w:t>KmYME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950A8">
        <w:rPr>
          <w:rFonts w:ascii="Times New Roman" w:hAnsi="Times New Roman" w:cs="Times New Roman"/>
          <w:sz w:val="24"/>
          <w:szCs w:val="24"/>
        </w:rPr>
        <w:t xml:space="preserve">the strains expressing </w:t>
      </w:r>
      <w:r w:rsidRPr="00CB6CF6">
        <w:rPr>
          <w:rFonts w:ascii="Times New Roman" w:hAnsi="Times New Roman" w:cs="Times New Roman"/>
          <w:sz w:val="24"/>
          <w:szCs w:val="24"/>
        </w:rPr>
        <w:t xml:space="preserve">various truncated </w:t>
      </w:r>
      <w:proofErr w:type="spellStart"/>
      <w:r w:rsidRPr="00CB6CF6">
        <w:rPr>
          <w:rFonts w:ascii="Times New Roman" w:hAnsi="Times New Roman" w:cs="Times New Roman"/>
          <w:sz w:val="24"/>
          <w:szCs w:val="24"/>
        </w:rPr>
        <w:t>KmYME</w:t>
      </w:r>
      <w:proofErr w:type="spellEnd"/>
      <w:r w:rsidRPr="00CB6CF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 xml:space="preserve">fused </w:t>
      </w:r>
      <w:r w:rsidRPr="00CB6CF6">
        <w:rPr>
          <w:rFonts w:ascii="Times New Roman" w:hAnsi="Times New Roman" w:cs="Times New Roman"/>
          <w:sz w:val="24"/>
          <w:szCs w:val="24"/>
        </w:rPr>
        <w:t xml:space="preserve">with EGFP were constructed. </w:t>
      </w:r>
      <w:r w:rsidRPr="00CB6CF6">
        <w:rPr>
          <w:rFonts w:ascii="Times New Roman" w:hAnsi="Times New Roman" w:cs="Times New Roman"/>
          <w:i/>
          <w:sz w:val="24"/>
          <w:szCs w:val="24"/>
        </w:rPr>
        <w:t xml:space="preserve">K. </w:t>
      </w:r>
      <w:proofErr w:type="spellStart"/>
      <w:r w:rsidRPr="00CB6CF6">
        <w:rPr>
          <w:rFonts w:ascii="Times New Roman" w:hAnsi="Times New Roman" w:cs="Times New Roman"/>
          <w:i/>
          <w:sz w:val="24"/>
          <w:szCs w:val="24"/>
        </w:rPr>
        <w:t>marxianus</w:t>
      </w:r>
      <w:proofErr w:type="spellEnd"/>
      <w:r w:rsidRPr="001B6229">
        <w:rPr>
          <w:rFonts w:ascii="Times New Roman" w:hAnsi="Times New Roman" w:cs="Times New Roman"/>
          <w:sz w:val="24"/>
          <w:szCs w:val="24"/>
        </w:rPr>
        <w:t xml:space="preserve"> YHJ010</w:t>
      </w:r>
      <w:r w:rsidRPr="002950A8">
        <w:rPr>
          <w:rFonts w:ascii="Times New Roman" w:hAnsi="Times New Roman" w:cs="Times New Roman"/>
          <w:sz w:val="24"/>
          <w:szCs w:val="24"/>
        </w:rPr>
        <w:t xml:space="preserve"> was transformed </w:t>
      </w:r>
      <w:r w:rsidRPr="005B74E6">
        <w:rPr>
          <w:rFonts w:ascii="Times New Roman" w:hAnsi="Times New Roman" w:cs="Times New Roman"/>
          <w:color w:val="000000" w:themeColor="text1"/>
          <w:sz w:val="24"/>
          <w:szCs w:val="24"/>
        </w:rPr>
        <w:t>with plasmid pWD004, pWD005, pWD007, pWD008 or pWD009 to obtain YWD021, YWD022, YWD028, Y</w:t>
      </w:r>
      <w:r w:rsidRPr="002950A8">
        <w:rPr>
          <w:rFonts w:ascii="Times New Roman" w:hAnsi="Times New Roman" w:cs="Times New Roman"/>
          <w:sz w:val="24"/>
          <w:szCs w:val="24"/>
        </w:rPr>
        <w:t>WD0</w:t>
      </w:r>
      <w:r>
        <w:rPr>
          <w:rFonts w:ascii="Times New Roman" w:hAnsi="Times New Roman" w:cs="Times New Roman"/>
          <w:sz w:val="24"/>
          <w:szCs w:val="24"/>
        </w:rPr>
        <w:t>30</w:t>
      </w:r>
      <w:r w:rsidRPr="002950A8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or </w:t>
      </w:r>
      <w:r w:rsidRPr="002950A8">
        <w:rPr>
          <w:rFonts w:ascii="Times New Roman" w:hAnsi="Times New Roman" w:cs="Times New Roman"/>
          <w:sz w:val="24"/>
          <w:szCs w:val="24"/>
        </w:rPr>
        <w:t>YWD0</w:t>
      </w:r>
      <w:r>
        <w:rPr>
          <w:rFonts w:ascii="Times New Roman" w:hAnsi="Times New Roman" w:cs="Times New Roman"/>
          <w:sz w:val="24"/>
          <w:szCs w:val="24"/>
        </w:rPr>
        <w:t>32</w:t>
      </w:r>
      <w:r w:rsidRPr="002950A8">
        <w:rPr>
          <w:rFonts w:ascii="Times New Roman" w:hAnsi="Times New Roman" w:cs="Times New Roman"/>
          <w:sz w:val="24"/>
          <w:szCs w:val="24"/>
        </w:rPr>
        <w:t>, correspond</w:t>
      </w:r>
      <w:r>
        <w:rPr>
          <w:rFonts w:ascii="Times New Roman" w:hAnsi="Times New Roman" w:cs="Times New Roman"/>
          <w:sz w:val="24"/>
          <w:szCs w:val="24"/>
        </w:rPr>
        <w:t>ing</w:t>
      </w:r>
      <w:r w:rsidRPr="002950A8">
        <w:rPr>
          <w:rFonts w:ascii="Times New Roman" w:hAnsi="Times New Roman" w:cs="Times New Roman"/>
          <w:sz w:val="24"/>
          <w:szCs w:val="24"/>
        </w:rPr>
        <w:t xml:space="preserve"> to the expression of EGFP,</w:t>
      </w:r>
      <w:r w:rsidRPr="009D4C6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629D1">
        <w:rPr>
          <w:rFonts w:ascii="Times New Roman" w:hAnsi="Times New Roman" w:cs="Times New Roman"/>
          <w:sz w:val="24"/>
          <w:szCs w:val="24"/>
        </w:rPr>
        <w:t>KmYME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(full length)</w:t>
      </w:r>
      <w:r w:rsidRPr="002950A8">
        <w:rPr>
          <w:rFonts w:ascii="Times New Roman" w:hAnsi="Times New Roman" w:cs="Times New Roman"/>
          <w:sz w:val="24"/>
          <w:szCs w:val="24"/>
        </w:rPr>
        <w:t>-EGFP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629D1">
        <w:rPr>
          <w:rFonts w:ascii="Times New Roman" w:hAnsi="Times New Roman" w:cs="Times New Roman"/>
          <w:sz w:val="24"/>
          <w:szCs w:val="24"/>
        </w:rPr>
        <w:t>KmYME</w:t>
      </w:r>
      <w:proofErr w:type="spellEnd"/>
      <w:r w:rsidRPr="002950A8" w:rsidDel="000C5566">
        <w:rPr>
          <w:rFonts w:ascii="Times New Roman" w:hAnsi="Times New Roman" w:cs="Times New Roman"/>
          <w:sz w:val="24"/>
          <w:szCs w:val="24"/>
        </w:rPr>
        <w:t xml:space="preserve"> </w:t>
      </w:r>
      <w:r w:rsidRPr="002950A8">
        <w:rPr>
          <w:rFonts w:ascii="Times New Roman" w:hAnsi="Times New Roman" w:cs="Times New Roman"/>
          <w:sz w:val="24"/>
          <w:szCs w:val="24"/>
        </w:rPr>
        <w:t>(1-20</w:t>
      </w:r>
      <w:r>
        <w:rPr>
          <w:rFonts w:ascii="Times New Roman" w:hAnsi="Times New Roman" w:cs="Times New Roman"/>
          <w:sz w:val="24"/>
          <w:szCs w:val="24"/>
        </w:rPr>
        <w:t xml:space="preserve"> a</w:t>
      </w:r>
      <w:r w:rsidRPr="002950A8">
        <w:rPr>
          <w:rFonts w:ascii="Times New Roman" w:hAnsi="Times New Roman" w:cs="Times New Roman"/>
          <w:sz w:val="24"/>
          <w:szCs w:val="24"/>
        </w:rPr>
        <w:t xml:space="preserve">a)-EGFP, </w:t>
      </w:r>
      <w:proofErr w:type="spellStart"/>
      <w:r w:rsidRPr="00C629D1">
        <w:rPr>
          <w:rFonts w:ascii="Times New Roman" w:hAnsi="Times New Roman" w:cs="Times New Roman"/>
          <w:sz w:val="24"/>
          <w:szCs w:val="24"/>
        </w:rPr>
        <w:lastRenderedPageBreak/>
        <w:t>KmYME</w:t>
      </w:r>
      <w:proofErr w:type="spellEnd"/>
      <w:r w:rsidRPr="002950A8">
        <w:rPr>
          <w:rFonts w:ascii="Times New Roman" w:hAnsi="Times New Roman" w:cs="Times New Roman"/>
          <w:sz w:val="24"/>
          <w:szCs w:val="24"/>
        </w:rPr>
        <w:t xml:space="preserve"> (1-40</w:t>
      </w:r>
      <w:r>
        <w:rPr>
          <w:rFonts w:ascii="Times New Roman" w:hAnsi="Times New Roman" w:cs="Times New Roman"/>
          <w:sz w:val="24"/>
          <w:szCs w:val="24"/>
        </w:rPr>
        <w:t xml:space="preserve"> a</w:t>
      </w:r>
      <w:r w:rsidRPr="002950A8">
        <w:rPr>
          <w:rFonts w:ascii="Times New Roman" w:hAnsi="Times New Roman" w:cs="Times New Roman"/>
          <w:sz w:val="24"/>
          <w:szCs w:val="24"/>
        </w:rPr>
        <w:t>a)-EGFP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2950A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and </w:t>
      </w:r>
      <w:proofErr w:type="spellStart"/>
      <w:r w:rsidRPr="00C629D1">
        <w:rPr>
          <w:rFonts w:ascii="Times New Roman" w:hAnsi="Times New Roman" w:cs="Times New Roman"/>
          <w:sz w:val="24"/>
          <w:szCs w:val="24"/>
        </w:rPr>
        <w:t>KmYME</w:t>
      </w:r>
      <w:proofErr w:type="spellEnd"/>
      <w:r w:rsidRPr="002950A8">
        <w:rPr>
          <w:rFonts w:ascii="Times New Roman" w:hAnsi="Times New Roman" w:cs="Times New Roman"/>
          <w:sz w:val="24"/>
          <w:szCs w:val="24"/>
        </w:rPr>
        <w:t xml:space="preserve"> (41-360</w:t>
      </w:r>
      <w:r>
        <w:rPr>
          <w:rFonts w:ascii="Times New Roman" w:hAnsi="Times New Roman" w:cs="Times New Roman"/>
          <w:sz w:val="24"/>
          <w:szCs w:val="24"/>
        </w:rPr>
        <w:t xml:space="preserve"> a</w:t>
      </w:r>
      <w:r w:rsidRPr="002950A8">
        <w:rPr>
          <w:rFonts w:ascii="Times New Roman" w:hAnsi="Times New Roman" w:cs="Times New Roman"/>
          <w:sz w:val="24"/>
          <w:szCs w:val="24"/>
        </w:rPr>
        <w:t>a)-EGFP</w:t>
      </w:r>
      <w:r>
        <w:rPr>
          <w:rFonts w:ascii="Times New Roman" w:hAnsi="Times New Roman" w:cs="Times New Roman"/>
          <w:sz w:val="24"/>
          <w:szCs w:val="24"/>
        </w:rPr>
        <w:t>, respectively</w:t>
      </w:r>
      <w:r w:rsidRPr="005B74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</w:t>
      </w:r>
      <w:r>
        <w:rPr>
          <w:rFonts w:ascii="Times New Roman" w:hAnsi="Times New Roman" w:cs="Times New Roman"/>
          <w:sz w:val="24"/>
          <w:szCs w:val="24"/>
        </w:rPr>
        <w:t xml:space="preserve">Table 1 and </w:t>
      </w:r>
      <w:r w:rsidRPr="002A6144">
        <w:rPr>
          <w:rFonts w:ascii="Times New Roman" w:hAnsi="Times New Roman" w:cs="Times New Roman"/>
          <w:sz w:val="24"/>
          <w:szCs w:val="24"/>
        </w:rPr>
        <w:t xml:space="preserve">Fig. </w:t>
      </w:r>
      <w:r w:rsidRPr="002A6144">
        <w:rPr>
          <w:rFonts w:ascii="Times New Roman" w:hAnsi="Times New Roman" w:cs="Times New Roman" w:hint="eastAsia"/>
          <w:sz w:val="24"/>
          <w:szCs w:val="24"/>
        </w:rPr>
        <w:t>3</w:t>
      </w:r>
      <w:r w:rsidRPr="005B74E6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2950A8">
        <w:rPr>
          <w:rFonts w:ascii="Times New Roman" w:hAnsi="Times New Roman" w:cs="Times New Roman"/>
          <w:sz w:val="24"/>
          <w:szCs w:val="24"/>
        </w:rPr>
        <w:t>.</w:t>
      </w:r>
      <w:r w:rsidRPr="00C73B28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</w:t>
      </w:r>
    </w:p>
    <w:p w:rsidR="001767ED" w:rsidRPr="007D5654" w:rsidRDefault="001767ED" w:rsidP="001767ED">
      <w:pPr>
        <w:spacing w:line="480" w:lineRule="auto"/>
        <w:ind w:firstLineChars="100" w:firstLine="240"/>
        <w:rPr>
          <w:rFonts w:ascii="Times New Roman" w:hAnsi="Times New Roman" w:cs="Times New Roman"/>
          <w:sz w:val="24"/>
          <w:szCs w:val="24"/>
        </w:rPr>
      </w:pPr>
      <w:r w:rsidRPr="000D5FB2">
        <w:rPr>
          <w:rFonts w:ascii="Times New Roman" w:hAnsi="Times New Roman" w:cs="Times New Roman"/>
          <w:sz w:val="24"/>
          <w:szCs w:val="24"/>
        </w:rPr>
        <w:t xml:space="preserve">To observe the mitochondrial morphological, </w:t>
      </w:r>
      <w:r w:rsidRPr="000D5FB2">
        <w:rPr>
          <w:rFonts w:ascii="Times New Roman" w:hAnsi="Times New Roman" w:cs="Times New Roman" w:hint="eastAsia"/>
          <w:sz w:val="24"/>
          <w:szCs w:val="24"/>
        </w:rPr>
        <w:t xml:space="preserve">the strains expressing </w:t>
      </w:r>
      <w:proofErr w:type="spellStart"/>
      <w:r w:rsidRPr="000D5FB2">
        <w:rPr>
          <w:rFonts w:ascii="Times New Roman" w:hAnsi="Times New Roman" w:cs="Times New Roman" w:hint="eastAsia"/>
          <w:sz w:val="24"/>
          <w:szCs w:val="24"/>
        </w:rPr>
        <w:t>KmCox</w:t>
      </w:r>
      <w:proofErr w:type="spellEnd"/>
      <w:r w:rsidRPr="000D5FB2">
        <w:rPr>
          <w:rFonts w:ascii="Times New Roman" w:hAnsi="Times New Roman" w:cs="Times New Roman" w:hint="eastAsia"/>
          <w:sz w:val="24"/>
          <w:szCs w:val="24"/>
        </w:rPr>
        <w:t xml:space="preserve">-RFP were constructed to assist the mitochondria detection. </w:t>
      </w:r>
      <w:r>
        <w:rPr>
          <w:rFonts w:ascii="Times New Roman" w:hAnsi="Times New Roman" w:cs="Times New Roman" w:hint="eastAsia"/>
          <w:sz w:val="24"/>
          <w:szCs w:val="24"/>
        </w:rPr>
        <w:t>A</w:t>
      </w:r>
      <w:r w:rsidRPr="000D5FB2">
        <w:rPr>
          <w:rFonts w:ascii="Times New Roman" w:hAnsi="Times New Roman" w:cs="Times New Roman"/>
          <w:sz w:val="24"/>
          <w:szCs w:val="24"/>
        </w:rPr>
        <w:t xml:space="preserve"> </w:t>
      </w:r>
      <w:r w:rsidRPr="000D5FB2">
        <w:rPr>
          <w:rFonts w:ascii="Times New Roman" w:hAnsi="Times New Roman" w:cs="Times New Roman"/>
          <w:i/>
          <w:sz w:val="24"/>
          <w:szCs w:val="24"/>
        </w:rPr>
        <w:t xml:space="preserve">ScURA3 </w:t>
      </w:r>
      <w:r w:rsidRPr="000D5FB2">
        <w:rPr>
          <w:rFonts w:ascii="Times New Roman" w:hAnsi="Times New Roman" w:cs="Times New Roman"/>
          <w:sz w:val="24"/>
          <w:szCs w:val="24"/>
        </w:rPr>
        <w:t>disruption cassette was ampliﬁed from pMD18T-</w:t>
      </w:r>
      <w:r w:rsidRPr="000D5FB2">
        <w:rPr>
          <w:rFonts w:ascii="Times New Roman" w:eastAsia="Arial Unicode MS" w:hAnsi="Times New Roman" w:cs="Times New Roman"/>
          <w:szCs w:val="21"/>
        </w:rPr>
        <w:t>Δ</w:t>
      </w:r>
      <w:r w:rsidRPr="000D5FB2">
        <w:rPr>
          <w:rFonts w:ascii="Times New Roman" w:hAnsi="Times New Roman" w:cs="Times New Roman"/>
          <w:sz w:val="24"/>
          <w:szCs w:val="24"/>
        </w:rPr>
        <w:t xml:space="preserve">ScURA3 </w:t>
      </w:r>
      <w:r w:rsidRPr="000D5FB2">
        <w:rPr>
          <w:rFonts w:ascii="Times New Roman" w:hAnsi="Times New Roman" w:cs="Times New Roman"/>
          <w:sz w:val="24"/>
          <w:szCs w:val="24"/>
        </w:rPr>
        <w:fldChar w:fldCharType="begin"/>
      </w:r>
      <w:r w:rsidR="005A34B0">
        <w:rPr>
          <w:rFonts w:ascii="Times New Roman" w:hAnsi="Times New Roman" w:cs="Times New Roman"/>
          <w:sz w:val="24"/>
          <w:szCs w:val="24"/>
        </w:rPr>
        <w:instrText xml:space="preserve"> ADDIN EN.CITE &lt;EndNote&gt;&lt;Cite&gt;&lt;Author&gt;Zhang&lt;/Author&gt;&lt;Year&gt;2016&lt;/Year&gt;&lt;RecNum&gt;165&lt;/RecNum&gt;&lt;DisplayText&gt;[5]&lt;/DisplayText&gt;&lt;record&gt;&lt;rec-number&gt;165&lt;/rec-number&gt;&lt;foreign-keys&gt;&lt;key app="EN" db-id="d55rp2zv4zare8eetdnpvvpqteew0azrw9re" timestamp="1540818034"&gt;165&lt;/key&gt;&lt;/foreign-keys&gt;&lt;ref-type name="Journal Article"&gt;17&lt;/ref-type&gt;&lt;contributors&gt;&lt;authors&gt;&lt;author&gt;Zhang, Biao&lt;/author&gt;&lt;author&gt;Zhang, Jia&lt;/author&gt;&lt;author&gt;Wang, Dongmei&lt;/author&gt;&lt;author&gt;Han, Ruixiang&lt;/author&gt;&lt;author&gt;Ding, Rui&lt;/author&gt;&lt;author&gt;Gao, Xiaolian&lt;/author&gt;&lt;author&gt;Sun, Lianhong&lt;/author&gt;&lt;author&gt;Hong, Jiong&lt;/author&gt;&lt;/authors&gt;&lt;/contributors&gt;&lt;titles&gt;&lt;title&gt;&lt;style face="normal" font="default" size="100%"&gt;Simultaneous fermentation of glucose and xylose at elevated temperatures co-produces ethanol and xylitol through overexpression of a xylose-specific transporter in engineered &lt;/style&gt;&lt;style face="italic" font="default" size="100%"&gt;Kluyveromyces marxianus&lt;/style&gt;&lt;/title&gt;&lt;secondary-title&gt;Bioresource Technology&lt;/secondary-title&gt;&lt;/titles&gt;&lt;periodical&gt;&lt;full-title&gt;Bioresource Technology&lt;/full-title&gt;&lt;abbr-1&gt;Bioresour. Technol.&lt;/abbr-1&gt;&lt;abbr-2&gt;Bioresour Technol&lt;/abbr-2&gt;&lt;/periodical&gt;&lt;pages&gt;227-237&lt;/pages&gt;&lt;volume&gt;216&lt;/volume&gt;&lt;keywords&gt;&lt;keyword&gt;Xylose-specific transporter&lt;/keyword&gt;&lt;keyword&gt;Xylitol&lt;/keyword&gt;&lt;keyword&gt;Ethanol&lt;/keyword&gt;&lt;keyword&gt;SSCF&lt;/keyword&gt;&lt;keyword&gt;Elevated temperature&lt;/keyword&gt;&lt;/keywords&gt;&lt;dates&gt;&lt;year&gt;2016&lt;/year&gt;&lt;pub-dates&gt;&lt;date&gt;2016/09/01/&lt;/date&gt;&lt;/pub-dates&gt;&lt;/dates&gt;&lt;isbn&gt;0960-8524&lt;/isbn&gt;&lt;urls&gt;&lt;related-urls&gt;&lt;url&gt;http://www.sciencedirect.com/science/article/pii/S0960852416307088&lt;/url&gt;&lt;url&gt;https://ac.els-cdn.com/S0960852416307088/1-s2.0-S0960852416307088-main.pdf?_tid=89bbd91d-8cd7-41a8-b90e-a1c040432588&amp;amp;acdnat=1543223429_acc16896284e3c40460f2ccc8519bc8e&lt;/url&gt;&lt;/related-urls&gt;&lt;/urls&gt;&lt;electronic-resource-num&gt;https://doi.org/10.1016/j.biortech.2016.05.068&lt;/electronic-resource-num&gt;&lt;/record&gt;&lt;/Cite&gt;&lt;/EndNote&gt;</w:instrText>
      </w:r>
      <w:r w:rsidRPr="000D5FB2">
        <w:rPr>
          <w:rFonts w:ascii="Times New Roman" w:hAnsi="Times New Roman" w:cs="Times New Roman"/>
          <w:sz w:val="24"/>
          <w:szCs w:val="24"/>
        </w:rPr>
        <w:fldChar w:fldCharType="separate"/>
      </w:r>
      <w:r>
        <w:rPr>
          <w:rFonts w:ascii="Times New Roman" w:hAnsi="Times New Roman" w:cs="Times New Roman"/>
          <w:noProof/>
          <w:sz w:val="24"/>
          <w:szCs w:val="24"/>
        </w:rPr>
        <w:t>[5]</w:t>
      </w:r>
      <w:r w:rsidRPr="000D5FB2">
        <w:rPr>
          <w:rFonts w:ascii="Times New Roman" w:hAnsi="Times New Roman" w:cs="Times New Roman"/>
          <w:sz w:val="24"/>
          <w:szCs w:val="24"/>
        </w:rPr>
        <w:fldChar w:fldCharType="end"/>
      </w:r>
      <w:r w:rsidRPr="000D5FB2">
        <w:rPr>
          <w:rFonts w:ascii="Times New Roman" w:hAnsi="Times New Roman" w:cs="Times New Roman"/>
          <w:sz w:val="24"/>
          <w:szCs w:val="24"/>
        </w:rPr>
        <w:t xml:space="preserve"> and transformed </w:t>
      </w:r>
      <w:r w:rsidRPr="000D5FB2">
        <w:rPr>
          <w:rFonts w:ascii="Times New Roman" w:hAnsi="Times New Roman" w:cs="Times New Roman" w:hint="eastAsia"/>
          <w:sz w:val="24"/>
          <w:szCs w:val="24"/>
        </w:rPr>
        <w:t>in</w:t>
      </w:r>
      <w:r w:rsidRPr="000D5FB2">
        <w:rPr>
          <w:rFonts w:ascii="Times New Roman" w:hAnsi="Times New Roman" w:cs="Times New Roman"/>
          <w:sz w:val="24"/>
          <w:szCs w:val="24"/>
        </w:rPr>
        <w:t xml:space="preserve">to YWD003, YWD004, </w:t>
      </w:r>
      <w:r w:rsidRPr="000D5FB2">
        <w:rPr>
          <w:rFonts w:ascii="Times New Roman" w:hAnsi="Times New Roman" w:cs="Times New Roman" w:hint="eastAsia"/>
          <w:sz w:val="24"/>
          <w:szCs w:val="24"/>
        </w:rPr>
        <w:t xml:space="preserve">and </w:t>
      </w:r>
      <w:r w:rsidRPr="000D5FB2">
        <w:rPr>
          <w:rFonts w:ascii="Times New Roman" w:hAnsi="Times New Roman" w:cs="Times New Roman"/>
          <w:sz w:val="24"/>
          <w:szCs w:val="24"/>
        </w:rPr>
        <w:t xml:space="preserve">YWD010 </w:t>
      </w:r>
      <w:r w:rsidRPr="000D5FB2">
        <w:rPr>
          <w:rFonts w:ascii="Times New Roman" w:hAnsi="Times New Roman" w:cs="Times New Roman" w:hint="eastAsia"/>
          <w:sz w:val="24"/>
          <w:szCs w:val="24"/>
        </w:rPr>
        <w:t xml:space="preserve">to </w:t>
      </w:r>
      <w:r w:rsidRPr="000D5FB2">
        <w:rPr>
          <w:rFonts w:ascii="Times New Roman" w:hAnsi="Times New Roman" w:cs="Times New Roman"/>
          <w:sz w:val="24"/>
          <w:szCs w:val="24"/>
        </w:rPr>
        <w:t xml:space="preserve">disrupt </w:t>
      </w:r>
      <w:r w:rsidRPr="000D5FB2">
        <w:rPr>
          <w:rFonts w:ascii="Times New Roman" w:hAnsi="Times New Roman" w:cs="Times New Roman"/>
          <w:i/>
          <w:sz w:val="24"/>
          <w:szCs w:val="24"/>
        </w:rPr>
        <w:t>ScURA3</w:t>
      </w:r>
      <w:r w:rsidRPr="000D5FB2">
        <w:rPr>
          <w:rFonts w:ascii="Times New Roman" w:hAnsi="Times New Roman" w:cs="Times New Roman"/>
          <w:sz w:val="24"/>
          <w:szCs w:val="24"/>
        </w:rPr>
        <w:t xml:space="preserve"> and selected on an SD plate containing uracil and 0.1% 5’-ﬂuoro-orotic acid (5’-FOA).</w:t>
      </w:r>
      <w:r w:rsidRPr="000D5FB2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Next</w:t>
      </w:r>
      <w:r w:rsidRPr="000D5FB2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0D5FB2">
        <w:rPr>
          <w:rFonts w:ascii="Times New Roman" w:hAnsi="Times New Roman" w:cs="Times New Roman" w:hint="eastAsia"/>
          <w:sz w:val="24"/>
          <w:szCs w:val="24"/>
        </w:rPr>
        <w:t xml:space="preserve">obtained </w:t>
      </w:r>
      <w:r w:rsidRPr="000D5FB2">
        <w:rPr>
          <w:rFonts w:ascii="Times New Roman" w:hAnsi="Times New Roman" w:cs="Times New Roman"/>
          <w:sz w:val="24"/>
          <w:szCs w:val="24"/>
        </w:rPr>
        <w:t>positive strains were transformed</w:t>
      </w:r>
      <w:r w:rsidRPr="000D5FB2">
        <w:rPr>
          <w:rFonts w:ascii="Times New Roman" w:hAnsi="Times New Roman" w:cs="Times New Roman" w:hint="eastAsia"/>
          <w:sz w:val="24"/>
          <w:szCs w:val="24"/>
        </w:rPr>
        <w:t xml:space="preserve"> with</w:t>
      </w:r>
      <w:r w:rsidRPr="000D5FB2">
        <w:rPr>
          <w:rFonts w:ascii="Times New Roman" w:hAnsi="Times New Roman" w:cs="Times New Roman"/>
          <w:sz w:val="24"/>
          <w:szCs w:val="24"/>
        </w:rPr>
        <w:t xml:space="preserve"> linearized pWD0</w:t>
      </w:r>
      <w:r>
        <w:rPr>
          <w:rFonts w:ascii="Times New Roman" w:hAnsi="Times New Roman" w:cs="Times New Roman"/>
          <w:sz w:val="24"/>
          <w:szCs w:val="24"/>
        </w:rPr>
        <w:t>26</w:t>
      </w:r>
      <w:r w:rsidRPr="000D5FB2">
        <w:rPr>
          <w:rFonts w:ascii="Times New Roman" w:hAnsi="Times New Roman" w:cs="Times New Roman" w:hint="eastAsia"/>
          <w:sz w:val="24"/>
          <w:szCs w:val="24"/>
        </w:rPr>
        <w:t xml:space="preserve"> (Table 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0D5FB2">
        <w:rPr>
          <w:rFonts w:ascii="Times New Roman" w:hAnsi="Times New Roman" w:cs="Times New Roman" w:hint="eastAsia"/>
          <w:sz w:val="24"/>
          <w:szCs w:val="24"/>
        </w:rPr>
        <w:t>)</w:t>
      </w:r>
      <w:r w:rsidRPr="000D5FB2">
        <w:rPr>
          <w:rFonts w:ascii="Times New Roman" w:hAnsi="Times New Roman" w:cs="Times New Roman"/>
          <w:sz w:val="24"/>
          <w:szCs w:val="24"/>
        </w:rPr>
        <w:t xml:space="preserve"> to obtain YWD046, YWD047, </w:t>
      </w:r>
      <w:r w:rsidRPr="000D5FB2">
        <w:rPr>
          <w:rFonts w:ascii="Times New Roman" w:hAnsi="Times New Roman" w:cs="Times New Roman" w:hint="eastAsia"/>
          <w:sz w:val="24"/>
          <w:szCs w:val="24"/>
        </w:rPr>
        <w:t xml:space="preserve">and </w:t>
      </w:r>
      <w:r w:rsidRPr="000D5FB2">
        <w:rPr>
          <w:rFonts w:ascii="Times New Roman" w:hAnsi="Times New Roman" w:cs="Times New Roman"/>
          <w:sz w:val="24"/>
          <w:szCs w:val="24"/>
        </w:rPr>
        <w:t>YWD048</w:t>
      </w:r>
      <w:r w:rsidRPr="000D5FB2">
        <w:rPr>
          <w:rFonts w:ascii="Times New Roman" w:hAnsi="Times New Roman" w:cs="Times New Roman" w:hint="eastAsia"/>
          <w:sz w:val="24"/>
          <w:szCs w:val="24"/>
        </w:rPr>
        <w:t>,</w:t>
      </w:r>
      <w:r w:rsidRPr="000D5FB2">
        <w:rPr>
          <w:rFonts w:ascii="Times New Roman" w:hAnsi="Times New Roman" w:cs="Times New Roman"/>
          <w:sz w:val="24"/>
          <w:szCs w:val="24"/>
        </w:rPr>
        <w:t xml:space="preserve"> respectively.</w:t>
      </w:r>
      <w:r w:rsidRPr="000D5FB2">
        <w:rPr>
          <w:rFonts w:ascii="Times New Roman" w:hAnsi="Times New Roman" w:cs="Times New Roman" w:hint="eastAsia"/>
          <w:sz w:val="24"/>
          <w:szCs w:val="24"/>
        </w:rPr>
        <w:t xml:space="preserve"> YWD046, </w:t>
      </w:r>
      <w:r w:rsidRPr="000D5FB2">
        <w:rPr>
          <w:rFonts w:ascii="Times New Roman" w:hAnsi="Times New Roman" w:cs="Times New Roman"/>
          <w:sz w:val="24"/>
          <w:szCs w:val="24"/>
        </w:rPr>
        <w:t xml:space="preserve">YWD047, </w:t>
      </w:r>
      <w:r w:rsidRPr="000D5FB2">
        <w:rPr>
          <w:rFonts w:ascii="Times New Roman" w:hAnsi="Times New Roman" w:cs="Times New Roman" w:hint="eastAsia"/>
          <w:sz w:val="24"/>
          <w:szCs w:val="24"/>
        </w:rPr>
        <w:t xml:space="preserve">and </w:t>
      </w:r>
      <w:r w:rsidRPr="000D5FB2">
        <w:rPr>
          <w:rFonts w:ascii="Times New Roman" w:hAnsi="Times New Roman" w:cs="Times New Roman"/>
          <w:sz w:val="24"/>
          <w:szCs w:val="24"/>
        </w:rPr>
        <w:t>YWD048</w:t>
      </w:r>
      <w:r w:rsidRPr="000D5FB2">
        <w:rPr>
          <w:rFonts w:ascii="Times New Roman" w:hAnsi="Times New Roman" w:cs="Times New Roman" w:hint="eastAsia"/>
          <w:sz w:val="24"/>
          <w:szCs w:val="24"/>
        </w:rPr>
        <w:t xml:space="preserve"> expressed </w:t>
      </w:r>
      <w:proofErr w:type="spellStart"/>
      <w:r w:rsidRPr="000D5FB2">
        <w:rPr>
          <w:rFonts w:ascii="Times New Roman" w:hAnsi="Times New Roman" w:cs="Times New Roman" w:hint="eastAsia"/>
          <w:sz w:val="24"/>
          <w:szCs w:val="24"/>
        </w:rPr>
        <w:t>KmCox</w:t>
      </w:r>
      <w:proofErr w:type="spellEnd"/>
      <w:r w:rsidRPr="000D5FB2">
        <w:rPr>
          <w:rFonts w:ascii="Times New Roman" w:hAnsi="Times New Roman" w:cs="Times New Roman" w:hint="eastAsia"/>
          <w:sz w:val="24"/>
          <w:szCs w:val="24"/>
        </w:rPr>
        <w:t>-RFP in</w:t>
      </w:r>
      <w:r w:rsidRPr="000C55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74E6">
        <w:rPr>
          <w:rFonts w:ascii="Times New Roman" w:hAnsi="Times New Roman" w:cs="Times New Roman"/>
          <w:i/>
          <w:sz w:val="24"/>
          <w:szCs w:val="24"/>
        </w:rPr>
        <w:t>KmYME</w:t>
      </w:r>
      <w:proofErr w:type="spellEnd"/>
      <w:r w:rsidRPr="000D5FB2">
        <w:rPr>
          <w:rFonts w:ascii="Times New Roman" w:hAnsi="Times New Roman" w:cs="Times New Roman" w:hint="eastAsia"/>
          <w:sz w:val="24"/>
          <w:szCs w:val="24"/>
        </w:rPr>
        <w:t xml:space="preserve"> disrupted strain, </w:t>
      </w:r>
      <w:proofErr w:type="spellStart"/>
      <w:r w:rsidRPr="005B74E6">
        <w:rPr>
          <w:rFonts w:ascii="Times New Roman" w:hAnsi="Times New Roman" w:cs="Times New Roman"/>
          <w:i/>
          <w:sz w:val="24"/>
          <w:szCs w:val="24"/>
        </w:rPr>
        <w:t>KmYME</w:t>
      </w:r>
      <w:proofErr w:type="spellEnd"/>
      <w:r w:rsidRPr="000D5FB2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retro-</w:t>
      </w:r>
      <w:r w:rsidRPr="000C5566">
        <w:rPr>
          <w:rFonts w:ascii="Times New Roman" w:hAnsi="Times New Roman" w:cs="Times New Roman"/>
          <w:sz w:val="24"/>
          <w:szCs w:val="24"/>
        </w:rPr>
        <w:t>complement</w:t>
      </w:r>
      <w:r w:rsidRPr="000C5566" w:rsidDel="000C5566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0D5FB2">
        <w:rPr>
          <w:rFonts w:ascii="Times New Roman" w:hAnsi="Times New Roman" w:cs="Times New Roman" w:hint="eastAsia"/>
          <w:sz w:val="24"/>
          <w:szCs w:val="24"/>
        </w:rPr>
        <w:t xml:space="preserve">stain and </w:t>
      </w:r>
      <w:proofErr w:type="spellStart"/>
      <w:r w:rsidRPr="005B74E6">
        <w:rPr>
          <w:rFonts w:ascii="Times New Roman" w:hAnsi="Times New Roman" w:cs="Times New Roman"/>
          <w:i/>
          <w:sz w:val="24"/>
          <w:szCs w:val="24"/>
        </w:rPr>
        <w:t>KmYME</w:t>
      </w:r>
      <w:proofErr w:type="spellEnd"/>
      <w:r w:rsidRPr="000D5FB2">
        <w:rPr>
          <w:rFonts w:ascii="Times New Roman" w:hAnsi="Times New Roman" w:cs="Times New Roman" w:hint="eastAsia"/>
          <w:sz w:val="24"/>
          <w:szCs w:val="24"/>
        </w:rPr>
        <w:t xml:space="preserve"> non-disruption stain (</w:t>
      </w:r>
      <w:r>
        <w:rPr>
          <w:rFonts w:ascii="Times New Roman" w:hAnsi="Times New Roman" w:cs="Times New Roman"/>
          <w:sz w:val="24"/>
          <w:szCs w:val="24"/>
        </w:rPr>
        <w:t>w</w:t>
      </w:r>
      <w:r w:rsidRPr="000D5FB2">
        <w:rPr>
          <w:rFonts w:ascii="Times New Roman" w:hAnsi="Times New Roman" w:cs="Times New Roman" w:hint="eastAsia"/>
          <w:sz w:val="24"/>
          <w:szCs w:val="24"/>
        </w:rPr>
        <w:t>ild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type</w:t>
      </w:r>
      <w:r w:rsidRPr="000D5FB2">
        <w:rPr>
          <w:rFonts w:ascii="Times New Roman" w:hAnsi="Times New Roman" w:cs="Times New Roman" w:hint="eastAsia"/>
          <w:sz w:val="24"/>
          <w:szCs w:val="24"/>
        </w:rPr>
        <w:t xml:space="preserve"> control), re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0D5FB2">
        <w:rPr>
          <w:rFonts w:ascii="Times New Roman" w:hAnsi="Times New Roman" w:cs="Times New Roman" w:hint="eastAsia"/>
          <w:sz w:val="24"/>
          <w:szCs w:val="24"/>
        </w:rPr>
        <w:t>pectively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5B74E6">
        <w:rPr>
          <w:rFonts w:ascii="Times New Roman" w:hAnsi="Times New Roman" w:cs="Times New Roman"/>
          <w:color w:val="000000" w:themeColor="text1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 xml:space="preserve">Table 1 and </w:t>
      </w:r>
      <w:r w:rsidRPr="002A6144">
        <w:rPr>
          <w:rFonts w:ascii="Times New Roman" w:hAnsi="Times New Roman" w:cs="Times New Roman"/>
          <w:sz w:val="24"/>
          <w:szCs w:val="24"/>
        </w:rPr>
        <w:t xml:space="preserve">Fig. </w:t>
      </w:r>
      <w:r w:rsidRPr="002A6144">
        <w:rPr>
          <w:rFonts w:ascii="Times New Roman" w:hAnsi="Times New Roman" w:cs="Times New Roman" w:hint="eastAsia"/>
          <w:sz w:val="24"/>
          <w:szCs w:val="24"/>
        </w:rPr>
        <w:t>3</w:t>
      </w:r>
      <w:r w:rsidRPr="005B74E6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0D5FB2">
        <w:rPr>
          <w:rFonts w:ascii="Times New Roman" w:hAnsi="Times New Roman" w:cs="Times New Roman" w:hint="eastAsia"/>
          <w:sz w:val="24"/>
          <w:szCs w:val="24"/>
        </w:rPr>
        <w:t>.</w:t>
      </w:r>
    </w:p>
    <w:p w:rsidR="001767ED" w:rsidRPr="00092A9A" w:rsidRDefault="001767ED" w:rsidP="001767ED">
      <w:pPr>
        <w:spacing w:line="480" w:lineRule="auto"/>
        <w:ind w:firstLineChars="100" w:firstLine="240"/>
        <w:rPr>
          <w:rFonts w:ascii="Times New Roman" w:hAnsi="Times New Roman" w:cs="Times New Roman"/>
          <w:sz w:val="24"/>
          <w:szCs w:val="24"/>
        </w:rPr>
      </w:pPr>
      <w:r w:rsidRPr="002950A8">
        <w:rPr>
          <w:rFonts w:ascii="Times New Roman" w:hAnsi="Times New Roman" w:cs="Times New Roman"/>
          <w:sz w:val="24"/>
          <w:szCs w:val="24"/>
        </w:rPr>
        <w:t>The homologous genes of</w:t>
      </w:r>
      <w:r w:rsidRPr="00837E31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5B74E6">
        <w:rPr>
          <w:rFonts w:ascii="Times New Roman" w:hAnsi="Times New Roman" w:cs="Times New Roman"/>
          <w:i/>
          <w:iCs/>
          <w:sz w:val="24"/>
          <w:szCs w:val="24"/>
        </w:rPr>
        <w:t>KmYME</w:t>
      </w:r>
      <w:proofErr w:type="spellEnd"/>
      <w:r w:rsidRPr="000D5FB2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2950A8">
        <w:rPr>
          <w:rFonts w:ascii="Times New Roman" w:hAnsi="Times New Roman" w:cs="Times New Roman"/>
          <w:sz w:val="24"/>
          <w:szCs w:val="24"/>
        </w:rPr>
        <w:t xml:space="preserve">in </w:t>
      </w:r>
      <w:r w:rsidRPr="002950A8">
        <w:rPr>
          <w:rFonts w:ascii="Times New Roman" w:hAnsi="Times New Roman" w:cs="Times New Roman"/>
          <w:i/>
          <w:sz w:val="24"/>
          <w:szCs w:val="24"/>
        </w:rPr>
        <w:t xml:space="preserve">S. cerevisiae </w:t>
      </w:r>
      <w:r w:rsidRPr="002950A8">
        <w:rPr>
          <w:rFonts w:ascii="Times New Roman" w:hAnsi="Times New Roman" w:cs="Times New Roman"/>
          <w:sz w:val="24"/>
          <w:szCs w:val="24"/>
        </w:rPr>
        <w:t>were also disrupted. The gene</w:t>
      </w:r>
      <w:r w:rsidRPr="00837E31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837E31">
        <w:rPr>
          <w:rFonts w:ascii="Times New Roman" w:eastAsia="宋体" w:hAnsi="Times New Roman" w:cs="Times New Roman"/>
          <w:i/>
          <w:color w:val="000000"/>
          <w:sz w:val="24"/>
          <w:szCs w:val="24"/>
        </w:rPr>
        <w:t>NP_011545</w:t>
      </w:r>
      <w:r w:rsidRPr="002950A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2950A8">
        <w:rPr>
          <w:rFonts w:ascii="Times New Roman" w:hAnsi="Times New Roman" w:cs="Times New Roman"/>
          <w:sz w:val="24"/>
          <w:szCs w:val="24"/>
        </w:rPr>
        <w:t xml:space="preserve">or </w:t>
      </w:r>
      <w:r w:rsidRPr="00837E31">
        <w:rPr>
          <w:rFonts w:ascii="Times New Roman" w:eastAsia="宋体" w:hAnsi="Times New Roman" w:cs="Times New Roman"/>
          <w:i/>
          <w:color w:val="000000"/>
          <w:sz w:val="24"/>
          <w:szCs w:val="24"/>
        </w:rPr>
        <w:t>NP_011529</w:t>
      </w:r>
      <w:r w:rsidRPr="002950A8">
        <w:rPr>
          <w:rFonts w:ascii="Times New Roman" w:eastAsia="宋体" w:hAnsi="Times New Roman" w:cs="Times New Roman"/>
          <w:color w:val="000000"/>
          <w:sz w:val="24"/>
          <w:szCs w:val="24"/>
        </w:rPr>
        <w:t xml:space="preserve"> </w:t>
      </w:r>
      <w:r w:rsidRPr="002950A8">
        <w:rPr>
          <w:rFonts w:ascii="Times New Roman" w:hAnsi="Times New Roman" w:cs="Times New Roman"/>
          <w:sz w:val="24"/>
          <w:szCs w:val="24"/>
        </w:rPr>
        <w:t xml:space="preserve">disruption cassettes </w:t>
      </w:r>
      <w:r>
        <w:rPr>
          <w:rFonts w:ascii="Times New Roman" w:hAnsi="Times New Roman" w:cs="Times New Roman"/>
          <w:sz w:val="24"/>
          <w:szCs w:val="24"/>
        </w:rPr>
        <w:t>were</w:t>
      </w:r>
      <w:r w:rsidRPr="002950A8">
        <w:rPr>
          <w:rFonts w:ascii="Times New Roman" w:hAnsi="Times New Roman" w:cs="Times New Roman"/>
          <w:sz w:val="24"/>
          <w:szCs w:val="24"/>
        </w:rPr>
        <w:t xml:space="preserve"> amplified with primer pair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2950A8">
        <w:rPr>
          <w:rFonts w:ascii="Times New Roman" w:hAnsi="Times New Roman" w:cs="Times New Roman"/>
          <w:sz w:val="24"/>
          <w:szCs w:val="24"/>
        </w:rPr>
        <w:t xml:space="preserve"> </w:t>
      </w:r>
      <w:r w:rsidRPr="002950A8">
        <w:rPr>
          <w:rFonts w:ascii="Times New Roman" w:eastAsia="宋体" w:hAnsi="Times New Roman" w:cs="Times New Roman"/>
          <w:color w:val="000000"/>
          <w:sz w:val="24"/>
          <w:szCs w:val="24"/>
        </w:rPr>
        <w:t>NP_011545</w:t>
      </w:r>
      <w:r w:rsidRPr="002950A8">
        <w:rPr>
          <w:rFonts w:ascii="Times New Roman" w:hAnsi="Times New Roman" w:cs="Times New Roman"/>
          <w:sz w:val="24"/>
          <w:szCs w:val="24"/>
        </w:rPr>
        <w:t xml:space="preserve">-F/R or </w:t>
      </w:r>
      <w:r w:rsidRPr="002950A8">
        <w:rPr>
          <w:rFonts w:ascii="Times New Roman" w:eastAsia="宋体" w:hAnsi="Times New Roman" w:cs="Times New Roman"/>
          <w:color w:val="000000"/>
          <w:sz w:val="24"/>
          <w:szCs w:val="24"/>
        </w:rPr>
        <w:t>NP_011529</w:t>
      </w:r>
      <w:r w:rsidRPr="002950A8">
        <w:rPr>
          <w:rFonts w:ascii="Times New Roman" w:hAnsi="Times New Roman" w:cs="Times New Roman"/>
          <w:sz w:val="24"/>
          <w:szCs w:val="24"/>
        </w:rPr>
        <w:t>-F/R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(</w:t>
      </w:r>
      <w:r w:rsidRPr="0039544C">
        <w:rPr>
          <w:rFonts w:ascii="Times New Roman" w:hAnsi="Times New Roman" w:cs="Times New Roman"/>
          <w:sz w:val="24"/>
          <w:szCs w:val="24"/>
        </w:rPr>
        <w:t xml:space="preserve">Additional file 2: </w:t>
      </w:r>
      <w:r>
        <w:rPr>
          <w:rFonts w:ascii="Times New Roman" w:hAnsi="Times New Roman" w:cs="Times New Roman"/>
          <w:sz w:val="24"/>
          <w:szCs w:val="24"/>
        </w:rPr>
        <w:t>Table</w:t>
      </w:r>
      <w:r w:rsidRPr="0039544C">
        <w:rPr>
          <w:rFonts w:ascii="Times New Roman" w:hAnsi="Times New Roman" w:cs="Times New Roman"/>
          <w:sz w:val="24"/>
          <w:szCs w:val="24"/>
        </w:rPr>
        <w:t>. S1</w:t>
      </w:r>
      <w:r>
        <w:rPr>
          <w:rFonts w:ascii="Times New Roman" w:hAnsi="Times New Roman" w:cs="Times New Roman" w:hint="eastAsia"/>
          <w:sz w:val="24"/>
          <w:szCs w:val="24"/>
        </w:rPr>
        <w:t>)</w:t>
      </w:r>
      <w:r w:rsidRPr="002950A8">
        <w:rPr>
          <w:rFonts w:ascii="Times New Roman" w:hAnsi="Times New Roman" w:cs="Times New Roman"/>
          <w:color w:val="000000"/>
          <w:sz w:val="24"/>
          <w:szCs w:val="24"/>
        </w:rPr>
        <w:t xml:space="preserve"> from plasmid </w:t>
      </w:r>
      <w:r w:rsidRPr="002950A8">
        <w:rPr>
          <w:rFonts w:ascii="Times New Roman" w:hAnsi="Times New Roman" w:cs="Times New Roman"/>
          <w:sz w:val="24"/>
          <w:szCs w:val="24"/>
        </w:rPr>
        <w:t xml:space="preserve">pWD024 or pWD025 </w:t>
      </w:r>
      <w:r w:rsidRPr="002950A8">
        <w:rPr>
          <w:rFonts w:ascii="Times New Roman" w:hAnsi="Times New Roman" w:cs="Times New Roman"/>
          <w:color w:val="000000"/>
          <w:sz w:val="24"/>
          <w:szCs w:val="24"/>
        </w:rPr>
        <w:t xml:space="preserve">and then transformed into </w:t>
      </w:r>
      <w:r w:rsidRPr="002950A8">
        <w:rPr>
          <w:rFonts w:ascii="Times New Roman" w:hAnsi="Times New Roman" w:cs="Times New Roman"/>
          <w:i/>
          <w:sz w:val="24"/>
          <w:szCs w:val="24"/>
        </w:rPr>
        <w:t xml:space="preserve">S. cerevisiae </w:t>
      </w:r>
      <w:r w:rsidRPr="002950A8">
        <w:rPr>
          <w:rFonts w:ascii="Times New Roman" w:hAnsi="Times New Roman" w:cs="Times New Roman"/>
          <w:sz w:val="24"/>
          <w:szCs w:val="24"/>
        </w:rPr>
        <w:t>W303</w:t>
      </w:r>
      <w:r w:rsidRPr="00837E31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2950A8">
        <w:rPr>
          <w:rFonts w:ascii="Times New Roman" w:hAnsi="Times New Roman" w:cs="Times New Roman"/>
          <w:sz w:val="24"/>
          <w:szCs w:val="24"/>
        </w:rPr>
        <w:t>1A</w:t>
      </w:r>
      <w:r>
        <w:rPr>
          <w:rFonts w:ascii="Times New Roman" w:hAnsi="Times New Roman" w:cs="Times New Roman" w:hint="eastAsia"/>
          <w:sz w:val="24"/>
          <w:szCs w:val="24"/>
        </w:rPr>
        <w:t xml:space="preserve">. Strains </w:t>
      </w:r>
      <w:r>
        <w:rPr>
          <w:rFonts w:ascii="Times New Roman" w:hAnsi="Times New Roman" w:cs="Times New Roman"/>
          <w:sz w:val="24"/>
          <w:szCs w:val="24"/>
        </w:rPr>
        <w:t>YWD034 and</w:t>
      </w:r>
      <w:r w:rsidRPr="002950A8">
        <w:rPr>
          <w:rFonts w:ascii="Times New Roman" w:hAnsi="Times New Roman" w:cs="Times New Roman"/>
          <w:sz w:val="24"/>
          <w:szCs w:val="24"/>
        </w:rPr>
        <w:t xml:space="preserve"> YWD036</w:t>
      </w:r>
      <w:r>
        <w:rPr>
          <w:rFonts w:ascii="Times New Roman" w:hAnsi="Times New Roman" w:cs="Times New Roman"/>
          <w:sz w:val="24"/>
          <w:szCs w:val="24"/>
        </w:rPr>
        <w:t xml:space="preserve"> were obtained</w:t>
      </w:r>
      <w:r w:rsidRPr="005B74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</w:t>
      </w:r>
      <w:r>
        <w:rPr>
          <w:rFonts w:ascii="Times New Roman" w:hAnsi="Times New Roman" w:cs="Times New Roman"/>
          <w:sz w:val="24"/>
          <w:szCs w:val="24"/>
        </w:rPr>
        <w:t xml:space="preserve">Table 1 and </w:t>
      </w:r>
      <w:r w:rsidRPr="002A6144">
        <w:rPr>
          <w:rFonts w:ascii="Times New Roman" w:hAnsi="Times New Roman" w:cs="Times New Roman"/>
          <w:sz w:val="24"/>
          <w:szCs w:val="24"/>
        </w:rPr>
        <w:t xml:space="preserve">Fig. </w:t>
      </w:r>
      <w:r w:rsidRPr="002A6144">
        <w:rPr>
          <w:rFonts w:ascii="Times New Roman" w:hAnsi="Times New Roman" w:cs="Times New Roman" w:hint="eastAsia"/>
          <w:sz w:val="24"/>
          <w:szCs w:val="24"/>
        </w:rPr>
        <w:t>3</w:t>
      </w:r>
      <w:r w:rsidRPr="005B74E6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2950A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950A8">
        <w:rPr>
          <w:rFonts w:ascii="Times New Roman" w:hAnsi="Times New Roman" w:cs="Times New Roman"/>
          <w:sz w:val="24"/>
          <w:szCs w:val="24"/>
        </w:rPr>
        <w:t xml:space="preserve">To obtain double disruption strain, the </w:t>
      </w:r>
      <w:r w:rsidRPr="002950A8">
        <w:rPr>
          <w:rFonts w:ascii="Times New Roman" w:hAnsi="Times New Roman" w:cs="Times New Roman"/>
          <w:i/>
          <w:sz w:val="24"/>
          <w:szCs w:val="24"/>
        </w:rPr>
        <w:t>ScURA3</w:t>
      </w:r>
      <w:r w:rsidRPr="002950A8">
        <w:rPr>
          <w:rFonts w:ascii="Times New Roman" w:hAnsi="Times New Roman" w:cs="Times New Roman"/>
          <w:sz w:val="24"/>
          <w:szCs w:val="24"/>
        </w:rPr>
        <w:t xml:space="preserve"> in YWD034 was disrupted through transformed by a </w:t>
      </w:r>
      <w:r w:rsidRPr="00476A63">
        <w:rPr>
          <w:rFonts w:ascii="Times New Roman" w:hAnsi="Times New Roman" w:cs="Times New Roman"/>
          <w:i/>
          <w:sz w:val="24"/>
          <w:szCs w:val="24"/>
        </w:rPr>
        <w:t>ScURA3</w:t>
      </w:r>
      <w:r w:rsidRPr="002950A8">
        <w:rPr>
          <w:rFonts w:ascii="Times New Roman" w:hAnsi="Times New Roman" w:cs="Times New Roman"/>
          <w:sz w:val="24"/>
          <w:szCs w:val="24"/>
        </w:rPr>
        <w:t xml:space="preserve"> disruption cassette which was ampliﬁed from pMD18T-</w:t>
      </w:r>
      <w:r w:rsidRPr="002950A8">
        <w:rPr>
          <w:rFonts w:ascii="Times New Roman" w:eastAsia="Arial Unicode MS" w:hAnsi="Times New Roman" w:cs="Times New Roman"/>
          <w:szCs w:val="21"/>
        </w:rPr>
        <w:t>Δ</w:t>
      </w:r>
      <w:r w:rsidRPr="002950A8">
        <w:rPr>
          <w:rFonts w:ascii="Times New Roman" w:hAnsi="Times New Roman" w:cs="Times New Roman"/>
          <w:sz w:val="24"/>
          <w:szCs w:val="24"/>
        </w:rPr>
        <w:t xml:space="preserve">ScURA3. The </w:t>
      </w:r>
      <w:r w:rsidRPr="00476A63">
        <w:rPr>
          <w:rFonts w:ascii="Times New Roman" w:hAnsi="Times New Roman" w:cs="Times New Roman"/>
          <w:i/>
          <w:sz w:val="24"/>
          <w:szCs w:val="24"/>
        </w:rPr>
        <w:t>ScURA3</w:t>
      </w:r>
      <w:r w:rsidRPr="002950A8">
        <w:rPr>
          <w:rFonts w:ascii="Times New Roman" w:hAnsi="Times New Roman" w:cs="Times New Roman"/>
          <w:sz w:val="24"/>
          <w:szCs w:val="24"/>
        </w:rPr>
        <w:t xml:space="preserve"> re-disrupted strain was selected on an SD plate containing uracil and 0.1% 5’-ﬂuoro-orotic acid (5’-FOA). Then the obtained strain YWD037 was transformed by </w:t>
      </w:r>
      <w:r w:rsidRPr="00476A63">
        <w:rPr>
          <w:rFonts w:ascii="Times New Roman" w:hAnsi="Times New Roman" w:cs="Times New Roman"/>
          <w:i/>
          <w:sz w:val="24"/>
          <w:szCs w:val="24"/>
        </w:rPr>
        <w:t>NP_011529</w:t>
      </w:r>
      <w:r w:rsidRPr="002950A8">
        <w:rPr>
          <w:rFonts w:ascii="Times New Roman" w:hAnsi="Times New Roman" w:cs="Times New Roman"/>
          <w:sz w:val="24"/>
          <w:szCs w:val="24"/>
        </w:rPr>
        <w:t xml:space="preserve"> disruption cassette to obtain double disruption stain YWD038. The non-disruption control strain YWD040 </w:t>
      </w:r>
      <w:r>
        <w:rPr>
          <w:rFonts w:ascii="Times New Roman" w:hAnsi="Times New Roman" w:cs="Times New Roman" w:hint="eastAsia"/>
          <w:sz w:val="24"/>
          <w:szCs w:val="24"/>
        </w:rPr>
        <w:t>was</w:t>
      </w:r>
      <w:r w:rsidRPr="002950A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obtained</w:t>
      </w:r>
      <w:r w:rsidRPr="002950A8">
        <w:rPr>
          <w:rFonts w:ascii="Times New Roman" w:hAnsi="Times New Roman" w:cs="Times New Roman"/>
          <w:sz w:val="24"/>
          <w:szCs w:val="24"/>
        </w:rPr>
        <w:t xml:space="preserve"> through transformat</w:t>
      </w:r>
      <w:r w:rsidRPr="002950A8">
        <w:rPr>
          <w:rFonts w:ascii="Times New Roman" w:hAnsi="Times New Roman" w:cs="Times New Roman"/>
          <w:color w:val="000000"/>
          <w:sz w:val="24"/>
          <w:szCs w:val="24"/>
        </w:rPr>
        <w:t xml:space="preserve">ion of </w:t>
      </w:r>
      <w:r w:rsidRPr="002950A8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S. </w:t>
      </w:r>
      <w:r w:rsidRPr="002950A8">
        <w:rPr>
          <w:rFonts w:ascii="Times New Roman" w:hAnsi="Times New Roman" w:cs="Times New Roman"/>
          <w:i/>
          <w:color w:val="000000"/>
          <w:sz w:val="24"/>
          <w:szCs w:val="24"/>
        </w:rPr>
        <w:lastRenderedPageBreak/>
        <w:t>cerevisia</w:t>
      </w:r>
      <w:r w:rsidRPr="002950A8">
        <w:rPr>
          <w:rFonts w:ascii="Times New Roman" w:hAnsi="Times New Roman" w:cs="Times New Roman"/>
          <w:color w:val="000000"/>
          <w:sz w:val="24"/>
          <w:szCs w:val="24"/>
        </w:rPr>
        <w:t xml:space="preserve">e W303 1A with </w:t>
      </w:r>
      <w:r w:rsidRPr="00217C5B">
        <w:rPr>
          <w:rFonts w:ascii="Times New Roman" w:hAnsi="Times New Roman" w:cs="Times New Roman"/>
          <w:i/>
          <w:sz w:val="24"/>
          <w:szCs w:val="24"/>
        </w:rPr>
        <w:t>ScURA3</w:t>
      </w:r>
      <w:r w:rsidRPr="002950A8">
        <w:rPr>
          <w:rFonts w:ascii="Times New Roman" w:hAnsi="Times New Roman" w:cs="Times New Roman"/>
          <w:sz w:val="24"/>
          <w:szCs w:val="24"/>
        </w:rPr>
        <w:t xml:space="preserve"> expression cassette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5B74E6">
        <w:rPr>
          <w:rFonts w:ascii="Times New Roman" w:hAnsi="Times New Roman" w:cs="Times New Roman"/>
          <w:color w:val="000000" w:themeColor="text1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 xml:space="preserve">Table 1 and </w:t>
      </w:r>
      <w:r w:rsidRPr="002A6144">
        <w:rPr>
          <w:rFonts w:ascii="Times New Roman" w:hAnsi="Times New Roman" w:cs="Times New Roman"/>
          <w:sz w:val="24"/>
          <w:szCs w:val="24"/>
        </w:rPr>
        <w:t xml:space="preserve">Fig. </w:t>
      </w:r>
      <w:r w:rsidRPr="002A6144">
        <w:rPr>
          <w:rFonts w:ascii="Times New Roman" w:hAnsi="Times New Roman" w:cs="Times New Roman" w:hint="eastAsia"/>
          <w:sz w:val="24"/>
          <w:szCs w:val="24"/>
        </w:rPr>
        <w:t>3</w:t>
      </w:r>
      <w:r w:rsidRPr="005B74E6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2950A8">
        <w:rPr>
          <w:rFonts w:ascii="Times New Roman" w:hAnsi="Times New Roman" w:cs="Times New Roman"/>
          <w:sz w:val="24"/>
          <w:szCs w:val="24"/>
        </w:rPr>
        <w:t xml:space="preserve">. To evaluate if </w:t>
      </w:r>
      <w:proofErr w:type="spellStart"/>
      <w:r w:rsidRPr="00C629D1">
        <w:rPr>
          <w:rFonts w:ascii="Times New Roman" w:hAnsi="Times New Roman" w:cs="Times New Roman"/>
          <w:sz w:val="24"/>
          <w:szCs w:val="24"/>
        </w:rPr>
        <w:t>KmYME</w:t>
      </w:r>
      <w:proofErr w:type="spellEnd"/>
      <w:r w:rsidRPr="002950A8">
        <w:rPr>
          <w:rFonts w:ascii="Times New Roman" w:hAnsi="Times New Roman" w:cs="Times New Roman"/>
          <w:sz w:val="24"/>
          <w:szCs w:val="24"/>
        </w:rPr>
        <w:t xml:space="preserve"> c</w:t>
      </w:r>
      <w:r>
        <w:rPr>
          <w:rFonts w:ascii="Times New Roman" w:hAnsi="Times New Roman" w:cs="Times New Roman"/>
          <w:sz w:val="24"/>
          <w:szCs w:val="24"/>
        </w:rPr>
        <w:t>ould</w:t>
      </w:r>
      <w:r w:rsidRPr="002950A8">
        <w:rPr>
          <w:rFonts w:ascii="Times New Roman" w:hAnsi="Times New Roman" w:cs="Times New Roman"/>
          <w:sz w:val="24"/>
          <w:szCs w:val="24"/>
        </w:rPr>
        <w:t xml:space="preserve"> rescue the decreased inhibitor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2950A8">
        <w:rPr>
          <w:rFonts w:ascii="Times New Roman" w:hAnsi="Times New Roman" w:cs="Times New Roman"/>
          <w:sz w:val="24"/>
          <w:szCs w:val="24"/>
        </w:rPr>
        <w:t xml:space="preserve"> tolerance of double disruption strain of </w:t>
      </w:r>
      <w:r w:rsidRPr="002950A8">
        <w:rPr>
          <w:rFonts w:ascii="Times New Roman" w:hAnsi="Times New Roman" w:cs="Times New Roman"/>
          <w:i/>
          <w:sz w:val="24"/>
          <w:szCs w:val="24"/>
        </w:rPr>
        <w:t>S. cerevisiae</w:t>
      </w:r>
      <w:r w:rsidR="00CA621B">
        <w:rPr>
          <w:rFonts w:ascii="Times New Roman" w:hAnsi="Times New Roman" w:cs="Times New Roman" w:hint="eastAsia"/>
          <w:sz w:val="24"/>
          <w:szCs w:val="24"/>
        </w:rPr>
        <w:t>,</w:t>
      </w:r>
      <w:r w:rsidR="00CA621B" w:rsidRPr="002950A8">
        <w:rPr>
          <w:rFonts w:ascii="Times New Roman" w:hAnsi="Times New Roman" w:cs="Times New Roman"/>
          <w:sz w:val="24"/>
          <w:szCs w:val="24"/>
        </w:rPr>
        <w:t xml:space="preserve"> </w:t>
      </w:r>
      <w:r w:rsidR="00CA621B">
        <w:rPr>
          <w:rFonts w:ascii="Times New Roman" w:hAnsi="Times New Roman" w:cs="Times New Roman" w:hint="eastAsia"/>
          <w:sz w:val="24"/>
          <w:szCs w:val="24"/>
        </w:rPr>
        <w:t>l</w:t>
      </w:r>
      <w:r w:rsidR="00CA621B" w:rsidRPr="00161A60">
        <w:rPr>
          <w:rFonts w:ascii="Times New Roman" w:hAnsi="Times New Roman" w:cs="Times New Roman"/>
          <w:sz w:val="24"/>
          <w:szCs w:val="24"/>
        </w:rPr>
        <w:t>inearized</w:t>
      </w:r>
      <w:r w:rsidR="00CA621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Y</w:t>
      </w:r>
      <w:r w:rsidRPr="007769C8">
        <w:rPr>
          <w:rFonts w:ascii="Times New Roman" w:hAnsi="Times New Roman" w:cs="Times New Roman"/>
          <w:sz w:val="24"/>
          <w:szCs w:val="24"/>
        </w:rPr>
        <w:t>EGAP</w:t>
      </w:r>
      <w:r w:rsidRPr="002950A8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or</w:t>
      </w:r>
      <w:r w:rsidRPr="002950A8">
        <w:rPr>
          <w:rFonts w:ascii="Times New Roman" w:hAnsi="Times New Roman" w:cs="Times New Roman"/>
          <w:sz w:val="24"/>
          <w:szCs w:val="24"/>
        </w:rPr>
        <w:t xml:space="preserve"> pWD003 </w:t>
      </w:r>
      <w:r>
        <w:rPr>
          <w:rFonts w:ascii="Times New Roman" w:hAnsi="Times New Roman" w:cs="Times New Roman"/>
          <w:sz w:val="24"/>
          <w:szCs w:val="24"/>
        </w:rPr>
        <w:t xml:space="preserve">was </w:t>
      </w:r>
      <w:r w:rsidRPr="002950A8">
        <w:rPr>
          <w:rFonts w:ascii="Times New Roman" w:hAnsi="Times New Roman" w:cs="Times New Roman"/>
          <w:sz w:val="24"/>
          <w:szCs w:val="24"/>
        </w:rPr>
        <w:t>transformed into YWD038</w:t>
      </w:r>
      <w:r w:rsidRPr="007769C8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and </w:t>
      </w:r>
      <w:r>
        <w:rPr>
          <w:rFonts w:ascii="Times New Roman" w:hAnsi="Times New Roman" w:cs="Times New Roman"/>
          <w:kern w:val="0"/>
          <w:sz w:val="24"/>
          <w:szCs w:val="24"/>
        </w:rPr>
        <w:t>screen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ed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on </w:t>
      </w:r>
      <w:r w:rsidRPr="002950A8">
        <w:rPr>
          <w:rFonts w:ascii="Times New Roman" w:hAnsi="Times New Roman" w:cs="Times New Roman"/>
          <w:sz w:val="24"/>
          <w:szCs w:val="24"/>
        </w:rPr>
        <w:t xml:space="preserve">SD plate </w:t>
      </w:r>
      <w:r>
        <w:rPr>
          <w:rFonts w:ascii="Times New Roman" w:hAnsi="Times New Roman" w:cs="Times New Roman" w:hint="eastAsia"/>
          <w:sz w:val="24"/>
          <w:szCs w:val="24"/>
        </w:rPr>
        <w:t xml:space="preserve">supplied </w:t>
      </w:r>
      <w:r w:rsidRPr="00ED33D9">
        <w:rPr>
          <w:rFonts w:ascii="Times New Roman" w:hAnsi="Times New Roman" w:cs="Times New Roman"/>
          <w:sz w:val="24"/>
          <w:szCs w:val="24"/>
        </w:rPr>
        <w:t>leucine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ED33D9">
        <w:rPr>
          <w:rFonts w:ascii="Times New Roman" w:hAnsi="Times New Roman" w:cs="Times New Roman"/>
          <w:sz w:val="24"/>
          <w:szCs w:val="24"/>
        </w:rPr>
        <w:t>adenylate</w:t>
      </w:r>
      <w:r>
        <w:rPr>
          <w:rFonts w:ascii="Times New Roman" w:hAnsi="Times New Roman" w:cs="Times New Roman" w:hint="eastAsia"/>
          <w:sz w:val="24"/>
          <w:szCs w:val="24"/>
        </w:rPr>
        <w:t xml:space="preserve">, and </w:t>
      </w:r>
      <w:r w:rsidRPr="00ED33D9">
        <w:rPr>
          <w:rFonts w:ascii="Times New Roman" w:hAnsi="Times New Roman" w:cs="Times New Roman"/>
          <w:sz w:val="24"/>
          <w:szCs w:val="24"/>
        </w:rPr>
        <w:t>histidine</w:t>
      </w:r>
      <w:r w:rsidR="00CA621B">
        <w:rPr>
          <w:rFonts w:ascii="Times New Roman" w:hAnsi="Times New Roman" w:cs="Times New Roman" w:hint="eastAsia"/>
          <w:sz w:val="24"/>
          <w:szCs w:val="24"/>
        </w:rPr>
        <w:t>,</w:t>
      </w:r>
      <w:r w:rsidR="00CA621B" w:rsidRPr="002950A8">
        <w:rPr>
          <w:rFonts w:ascii="Times New Roman" w:hAnsi="Times New Roman" w:cs="Times New Roman"/>
          <w:sz w:val="24"/>
          <w:szCs w:val="24"/>
        </w:rPr>
        <w:t xml:space="preserve"> </w:t>
      </w:r>
      <w:r w:rsidRPr="002950A8">
        <w:rPr>
          <w:rFonts w:ascii="Times New Roman" w:hAnsi="Times New Roman" w:cs="Times New Roman"/>
          <w:kern w:val="0"/>
          <w:sz w:val="24"/>
          <w:szCs w:val="24"/>
        </w:rPr>
        <w:t>YWD051 (</w:t>
      </w:r>
      <w:r w:rsidRPr="002950A8">
        <w:rPr>
          <w:rFonts w:ascii="Times New Roman" w:hAnsi="Times New Roman" w:cs="Times New Roman"/>
          <w:color w:val="000000"/>
          <w:sz w:val="24"/>
          <w:szCs w:val="24"/>
        </w:rPr>
        <w:t>as non-overexpression control</w:t>
      </w:r>
      <w:r w:rsidRPr="002950A8">
        <w:rPr>
          <w:rFonts w:ascii="Times New Roman" w:hAnsi="Times New Roman" w:cs="Times New Roman"/>
          <w:kern w:val="0"/>
          <w:sz w:val="24"/>
          <w:szCs w:val="24"/>
        </w:rPr>
        <w:t xml:space="preserve">) </w:t>
      </w:r>
      <w:r w:rsidR="00CA621B">
        <w:rPr>
          <w:rFonts w:ascii="Times New Roman" w:hAnsi="Times New Roman" w:cs="Times New Roman" w:hint="eastAsia"/>
          <w:kern w:val="0"/>
          <w:sz w:val="24"/>
          <w:szCs w:val="24"/>
        </w:rPr>
        <w:t>and</w:t>
      </w:r>
      <w:r w:rsidR="00CA621B" w:rsidRPr="002950A8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2950A8">
        <w:rPr>
          <w:rFonts w:ascii="Times New Roman" w:hAnsi="Times New Roman" w:cs="Times New Roman"/>
          <w:kern w:val="0"/>
          <w:sz w:val="24"/>
          <w:szCs w:val="24"/>
        </w:rPr>
        <w:t>YWD052 (</w:t>
      </w:r>
      <w:proofErr w:type="spellStart"/>
      <w:r w:rsidRPr="00C629D1">
        <w:rPr>
          <w:rFonts w:ascii="Times New Roman" w:hAnsi="Times New Roman" w:cs="Times New Roman"/>
          <w:sz w:val="24"/>
          <w:szCs w:val="24"/>
        </w:rPr>
        <w:t>KmYME</w:t>
      </w:r>
      <w:proofErr w:type="spellEnd"/>
      <w:r w:rsidRPr="002950A8">
        <w:rPr>
          <w:rFonts w:ascii="Times New Roman" w:hAnsi="Times New Roman" w:cs="Times New Roman"/>
          <w:kern w:val="0"/>
          <w:sz w:val="24"/>
          <w:szCs w:val="24"/>
        </w:rPr>
        <w:t xml:space="preserve"> over</w:t>
      </w:r>
      <w:r>
        <w:rPr>
          <w:rFonts w:ascii="Times New Roman" w:hAnsi="Times New Roman" w:cs="Times New Roman"/>
          <w:kern w:val="0"/>
          <w:sz w:val="24"/>
          <w:szCs w:val="24"/>
        </w:rPr>
        <w:t>e</w:t>
      </w:r>
      <w:r w:rsidRPr="002950A8">
        <w:rPr>
          <w:rFonts w:ascii="Times New Roman" w:hAnsi="Times New Roman" w:cs="Times New Roman"/>
          <w:kern w:val="0"/>
          <w:sz w:val="24"/>
          <w:szCs w:val="24"/>
        </w:rPr>
        <w:t>xpression)</w:t>
      </w:r>
      <w:r w:rsidR="00CA621B">
        <w:rPr>
          <w:rFonts w:ascii="Times New Roman" w:hAnsi="Times New Roman" w:cs="Times New Roman" w:hint="eastAsia"/>
          <w:kern w:val="0"/>
          <w:sz w:val="24"/>
          <w:szCs w:val="24"/>
        </w:rPr>
        <w:t xml:space="preserve"> were obtained</w:t>
      </w:r>
      <w:r w:rsidRPr="002950A8">
        <w:rPr>
          <w:rFonts w:ascii="Times New Roman" w:hAnsi="Times New Roman" w:cs="Times New Roman"/>
          <w:kern w:val="0"/>
          <w:sz w:val="24"/>
          <w:szCs w:val="24"/>
        </w:rPr>
        <w:t xml:space="preserve">. 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Then, </w:t>
      </w:r>
      <w:r>
        <w:rPr>
          <w:rFonts w:ascii="Times New Roman" w:hAnsi="Times New Roman" w:cs="Times New Roman"/>
          <w:sz w:val="24"/>
          <w:szCs w:val="24"/>
        </w:rPr>
        <w:t>l</w:t>
      </w:r>
      <w:r w:rsidRPr="00161A60">
        <w:rPr>
          <w:rFonts w:ascii="Times New Roman" w:hAnsi="Times New Roman" w:cs="Times New Roman"/>
          <w:sz w:val="24"/>
          <w:szCs w:val="24"/>
        </w:rPr>
        <w:t>inearized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Y</w:t>
      </w:r>
      <w:r w:rsidRPr="002950A8">
        <w:rPr>
          <w:rFonts w:ascii="Times New Roman" w:hAnsi="Times New Roman" w:cs="Times New Roman"/>
          <w:kern w:val="0"/>
          <w:sz w:val="24"/>
          <w:szCs w:val="24"/>
        </w:rPr>
        <w:t xml:space="preserve">EGAP 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was </w:t>
      </w:r>
      <w:r w:rsidRPr="002950A8">
        <w:rPr>
          <w:rFonts w:ascii="Times New Roman" w:hAnsi="Times New Roman" w:cs="Times New Roman"/>
          <w:kern w:val="0"/>
          <w:sz w:val="24"/>
          <w:szCs w:val="24"/>
        </w:rPr>
        <w:t>transfor</w:t>
      </w:r>
      <w:r w:rsidRPr="002950A8">
        <w:rPr>
          <w:rFonts w:ascii="Times New Roman" w:hAnsi="Times New Roman" w:cs="Times New Roman"/>
          <w:sz w:val="24"/>
          <w:szCs w:val="24"/>
        </w:rPr>
        <w:t xml:space="preserve">med into YWD040 </w:t>
      </w:r>
      <w:r>
        <w:rPr>
          <w:rFonts w:ascii="Times New Roman" w:hAnsi="Times New Roman" w:cs="Times New Roman"/>
          <w:sz w:val="24"/>
          <w:szCs w:val="24"/>
        </w:rPr>
        <w:t>and</w:t>
      </w:r>
      <w:r w:rsidRPr="002950A8">
        <w:rPr>
          <w:rFonts w:ascii="Times New Roman" w:hAnsi="Times New Roman" w:cs="Times New Roman"/>
          <w:sz w:val="24"/>
          <w:szCs w:val="24"/>
        </w:rPr>
        <w:t xml:space="preserve"> </w:t>
      </w:r>
      <w:r w:rsidRPr="002950A8">
        <w:rPr>
          <w:rFonts w:ascii="Times New Roman" w:hAnsi="Times New Roman" w:cs="Times New Roman"/>
          <w:kern w:val="0"/>
          <w:sz w:val="24"/>
          <w:szCs w:val="24"/>
        </w:rPr>
        <w:t xml:space="preserve">YWD053 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was obtained </w:t>
      </w:r>
      <w:r w:rsidRPr="002950A8">
        <w:rPr>
          <w:rFonts w:ascii="Times New Roman" w:hAnsi="Times New Roman" w:cs="Times New Roman"/>
          <w:kern w:val="0"/>
          <w:sz w:val="24"/>
          <w:szCs w:val="24"/>
        </w:rPr>
        <w:t xml:space="preserve">(as </w:t>
      </w:r>
      <w:r w:rsidRPr="002950A8">
        <w:rPr>
          <w:rFonts w:ascii="Times New Roman" w:hAnsi="Times New Roman" w:cs="Times New Roman"/>
          <w:color w:val="000000"/>
          <w:sz w:val="24"/>
          <w:szCs w:val="24"/>
        </w:rPr>
        <w:t>non-disruption control</w:t>
      </w:r>
      <w:r w:rsidRPr="002950A8">
        <w:rPr>
          <w:rFonts w:ascii="Times New Roman" w:hAnsi="Times New Roman" w:cs="Times New Roman"/>
          <w:kern w:val="0"/>
          <w:sz w:val="24"/>
          <w:szCs w:val="24"/>
        </w:rPr>
        <w:t>)</w:t>
      </w:r>
      <w:r w:rsidRPr="005B74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</w:t>
      </w:r>
      <w:r>
        <w:rPr>
          <w:rFonts w:ascii="Times New Roman" w:hAnsi="Times New Roman" w:cs="Times New Roman"/>
          <w:sz w:val="24"/>
          <w:szCs w:val="24"/>
        </w:rPr>
        <w:t xml:space="preserve">Table 1 and </w:t>
      </w:r>
      <w:r w:rsidRPr="002A6144">
        <w:rPr>
          <w:rFonts w:ascii="Times New Roman" w:hAnsi="Times New Roman" w:cs="Times New Roman"/>
          <w:sz w:val="24"/>
          <w:szCs w:val="24"/>
        </w:rPr>
        <w:t xml:space="preserve">Fig. </w:t>
      </w:r>
      <w:r w:rsidRPr="002A6144">
        <w:rPr>
          <w:rFonts w:ascii="Times New Roman" w:hAnsi="Times New Roman" w:cs="Times New Roman" w:hint="eastAsia"/>
          <w:sz w:val="24"/>
          <w:szCs w:val="24"/>
        </w:rPr>
        <w:t>3</w:t>
      </w:r>
      <w:r w:rsidRPr="005B74E6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2950A8">
        <w:rPr>
          <w:rFonts w:ascii="Times New Roman" w:hAnsi="Times New Roman" w:cs="Times New Roman"/>
          <w:kern w:val="0"/>
          <w:sz w:val="24"/>
          <w:szCs w:val="24"/>
        </w:rPr>
        <w:t>.</w:t>
      </w:r>
      <w:r w:rsidRPr="001C1769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</w:p>
    <w:p w:rsidR="001767ED" w:rsidRPr="00CD5611" w:rsidRDefault="001767ED" w:rsidP="001767ED">
      <w:pPr>
        <w:spacing w:line="360" w:lineRule="auto"/>
        <w:ind w:firstLineChars="100" w:firstLine="240"/>
        <w:rPr>
          <w:rFonts w:ascii="Times New Roman" w:hAnsi="Times New Roman" w:cs="Times New Roman"/>
          <w:sz w:val="24"/>
          <w:szCs w:val="24"/>
        </w:rPr>
      </w:pPr>
    </w:p>
    <w:p w:rsidR="001767ED" w:rsidRPr="00CD5611" w:rsidRDefault="001767ED" w:rsidP="001767ED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CD5611">
        <w:rPr>
          <w:rFonts w:ascii="Times New Roman" w:hAnsi="Times New Roman" w:cs="Times New Roman"/>
          <w:b/>
          <w:sz w:val="24"/>
          <w:szCs w:val="24"/>
        </w:rPr>
        <w:t>Table S</w:t>
      </w:r>
      <w:r>
        <w:rPr>
          <w:rFonts w:ascii="Times New Roman" w:hAnsi="Times New Roman" w:cs="Times New Roman"/>
          <w:b/>
          <w:sz w:val="24"/>
          <w:szCs w:val="24"/>
        </w:rPr>
        <w:t>1</w:t>
      </w:r>
      <w:r w:rsidRPr="00CD5611">
        <w:rPr>
          <w:rFonts w:ascii="Times New Roman" w:hAnsi="Times New Roman" w:cs="Times New Roman"/>
          <w:b/>
          <w:sz w:val="24"/>
          <w:szCs w:val="24"/>
        </w:rPr>
        <w:t xml:space="preserve"> Primers used in this study</w:t>
      </w:r>
    </w:p>
    <w:tbl>
      <w:tblPr>
        <w:tblW w:w="8755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6"/>
        <w:gridCol w:w="6629"/>
      </w:tblGrid>
      <w:tr w:rsidR="001767ED" w:rsidRPr="00CD5611" w:rsidTr="00E633C1">
        <w:trPr>
          <w:trHeight w:val="340"/>
        </w:trPr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1767ED" w:rsidRPr="00837E31" w:rsidRDefault="001767ED" w:rsidP="00E633C1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7E31">
              <w:rPr>
                <w:rFonts w:ascii="Times New Roman" w:hAnsi="Times New Roman" w:cs="Times New Roman"/>
                <w:b/>
                <w:sz w:val="18"/>
                <w:szCs w:val="18"/>
              </w:rPr>
              <w:t>Primers</w:t>
            </w:r>
          </w:p>
        </w:tc>
        <w:tc>
          <w:tcPr>
            <w:tcW w:w="6629" w:type="dxa"/>
            <w:tcBorders>
              <w:top w:val="single" w:sz="4" w:space="0" w:color="auto"/>
              <w:bottom w:val="single" w:sz="4" w:space="0" w:color="auto"/>
            </w:tcBorders>
          </w:tcPr>
          <w:p w:rsidR="001767ED" w:rsidRPr="00837E31" w:rsidRDefault="001767ED" w:rsidP="00E633C1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837E31">
              <w:rPr>
                <w:rFonts w:ascii="Times New Roman" w:hAnsi="Times New Roman" w:cs="Times New Roman"/>
                <w:b/>
                <w:sz w:val="18"/>
                <w:szCs w:val="18"/>
              </w:rPr>
              <w:t>sequence</w:t>
            </w:r>
            <w:r w:rsidRPr="00837E31">
              <w:rPr>
                <w:rFonts w:ascii="Times New Roman" w:hAnsi="Times New Roman" w:cs="Times New Roman"/>
                <w:b/>
                <w:sz w:val="18"/>
                <w:szCs w:val="18"/>
                <w:vertAlign w:val="superscript"/>
              </w:rPr>
              <w:t>a</w:t>
            </w:r>
            <w:proofErr w:type="spellEnd"/>
          </w:p>
        </w:tc>
      </w:tr>
      <w:tr w:rsidR="001767ED" w:rsidRPr="00CD5611" w:rsidTr="00E633C1">
        <w:trPr>
          <w:trHeight w:val="340"/>
        </w:trPr>
        <w:tc>
          <w:tcPr>
            <w:tcW w:w="2126" w:type="dxa"/>
            <w:tcBorders>
              <w:top w:val="single" w:sz="4" w:space="0" w:color="auto"/>
            </w:tcBorders>
          </w:tcPr>
          <w:p w:rsidR="001767ED" w:rsidRPr="00837E31" w:rsidRDefault="001767ED" w:rsidP="00E633C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B33A4E">
              <w:rPr>
                <w:rFonts w:ascii="Times New Roman" w:hAnsi="Times New Roman" w:cs="Times New Roman"/>
                <w:sz w:val="18"/>
                <w:szCs w:val="18"/>
              </w:rPr>
              <w:t>KmYME</w:t>
            </w:r>
            <w:proofErr w:type="spellEnd"/>
            <w:r w:rsidRPr="00B1773D">
              <w:rPr>
                <w:rFonts w:ascii="Times New Roman" w:hAnsi="Times New Roman" w:cs="Times New Roman"/>
                <w:sz w:val="18"/>
                <w:szCs w:val="18"/>
              </w:rPr>
              <w:t>-F</w:t>
            </w:r>
          </w:p>
        </w:tc>
        <w:tc>
          <w:tcPr>
            <w:tcW w:w="6629" w:type="dxa"/>
            <w:tcBorders>
              <w:top w:val="single" w:sz="4" w:space="0" w:color="auto"/>
            </w:tcBorders>
          </w:tcPr>
          <w:p w:rsidR="001767ED" w:rsidRPr="00837E31" w:rsidRDefault="001767ED" w:rsidP="00E633C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37E31">
              <w:rPr>
                <w:rFonts w:ascii="Times New Roman" w:hAnsi="Times New Roman" w:cs="Times New Roman"/>
                <w:sz w:val="18"/>
                <w:szCs w:val="18"/>
              </w:rPr>
              <w:t>5’-ATGCTTCTCGCTTACACCGTCAG-3’</w:t>
            </w:r>
          </w:p>
        </w:tc>
      </w:tr>
      <w:tr w:rsidR="001767ED" w:rsidRPr="00CD5611" w:rsidTr="00E633C1">
        <w:trPr>
          <w:trHeight w:val="340"/>
        </w:trPr>
        <w:tc>
          <w:tcPr>
            <w:tcW w:w="2126" w:type="dxa"/>
          </w:tcPr>
          <w:p w:rsidR="001767ED" w:rsidRPr="00837E31" w:rsidRDefault="001767ED" w:rsidP="00E633C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C629D1">
              <w:rPr>
                <w:rFonts w:ascii="Times New Roman" w:hAnsi="Times New Roman" w:cs="Times New Roman"/>
                <w:sz w:val="18"/>
                <w:szCs w:val="18"/>
              </w:rPr>
              <w:t>KmYME</w:t>
            </w:r>
            <w:proofErr w:type="spellEnd"/>
            <w:r w:rsidRPr="00837E31">
              <w:rPr>
                <w:rFonts w:ascii="Times New Roman" w:hAnsi="Times New Roman" w:cs="Times New Roman"/>
                <w:sz w:val="18"/>
                <w:szCs w:val="18"/>
              </w:rPr>
              <w:t>-R</w:t>
            </w:r>
          </w:p>
        </w:tc>
        <w:tc>
          <w:tcPr>
            <w:tcW w:w="6629" w:type="dxa"/>
          </w:tcPr>
          <w:p w:rsidR="001767ED" w:rsidRPr="00837E31" w:rsidRDefault="001767ED" w:rsidP="00E633C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37E31">
              <w:rPr>
                <w:rFonts w:ascii="Times New Roman" w:hAnsi="Times New Roman" w:cs="Times New Roman"/>
                <w:sz w:val="18"/>
                <w:szCs w:val="18"/>
              </w:rPr>
              <w:t>5’-TTAATCTCTAGCACTTTTGAGAG-3’</w:t>
            </w:r>
          </w:p>
        </w:tc>
      </w:tr>
      <w:tr w:rsidR="001767ED" w:rsidRPr="00CD5611" w:rsidTr="00E633C1">
        <w:trPr>
          <w:trHeight w:val="340"/>
        </w:trPr>
        <w:tc>
          <w:tcPr>
            <w:tcW w:w="2126" w:type="dxa"/>
          </w:tcPr>
          <w:p w:rsidR="001767ED" w:rsidRPr="00837E31" w:rsidRDefault="001767ED" w:rsidP="00E633C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C629D1">
              <w:rPr>
                <w:rFonts w:ascii="Times New Roman" w:hAnsi="Times New Roman" w:cs="Times New Roman"/>
                <w:sz w:val="18"/>
                <w:szCs w:val="18"/>
              </w:rPr>
              <w:t>KmYME</w:t>
            </w:r>
            <w:proofErr w:type="spellEnd"/>
            <w:r w:rsidRPr="00837E3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proofErr w:type="spellStart"/>
            <w:r w:rsidRPr="006B49C0">
              <w:rPr>
                <w:rFonts w:ascii="Times New Roman" w:hAnsi="Times New Roman" w:cs="Times New Roman"/>
                <w:sz w:val="18"/>
                <w:szCs w:val="18"/>
              </w:rPr>
              <w:t>Eco</w:t>
            </w:r>
            <w:r w:rsidRPr="000B7120">
              <w:rPr>
                <w:rFonts w:ascii="Times New Roman" w:hAnsi="Times New Roman" w:cs="Times New Roman"/>
                <w:sz w:val="18"/>
                <w:szCs w:val="18"/>
              </w:rPr>
              <w:t>R</w:t>
            </w:r>
            <w:r w:rsidRPr="00837E31">
              <w:rPr>
                <w:rFonts w:ascii="Times New Roman" w:hAnsi="Times New Roman" w:cs="Times New Roman"/>
                <w:sz w:val="18"/>
                <w:szCs w:val="18"/>
              </w:rPr>
              <w:t>I</w:t>
            </w:r>
            <w:proofErr w:type="spellEnd"/>
            <w:r w:rsidRPr="00837E31">
              <w:rPr>
                <w:rFonts w:ascii="Times New Roman" w:hAnsi="Times New Roman" w:cs="Times New Roman"/>
                <w:sz w:val="18"/>
                <w:szCs w:val="18"/>
              </w:rPr>
              <w:t>-F</w:t>
            </w:r>
          </w:p>
        </w:tc>
        <w:tc>
          <w:tcPr>
            <w:tcW w:w="6629" w:type="dxa"/>
          </w:tcPr>
          <w:p w:rsidR="001767ED" w:rsidRPr="00837E31" w:rsidRDefault="001767ED" w:rsidP="00E633C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37E31">
              <w:rPr>
                <w:rFonts w:ascii="Times New Roman" w:hAnsi="Times New Roman" w:cs="Times New Roman"/>
                <w:sz w:val="18"/>
                <w:szCs w:val="18"/>
              </w:rPr>
              <w:t>5’-AAA</w:t>
            </w:r>
            <w:r w:rsidRPr="00837E31">
              <w:rPr>
                <w:rFonts w:ascii="Times New Roman" w:hAnsi="Times New Roman" w:cs="Times New Roman"/>
                <w:b/>
                <w:i/>
                <w:sz w:val="18"/>
                <w:szCs w:val="18"/>
                <w:u w:val="single"/>
              </w:rPr>
              <w:t>ga</w:t>
            </w:r>
            <w:r>
              <w:rPr>
                <w:rFonts w:ascii="Times New Roman" w:hAnsi="Times New Roman" w:cs="Times New Roman"/>
                <w:b/>
                <w:i/>
                <w:sz w:val="18"/>
                <w:szCs w:val="18"/>
                <w:u w:val="single"/>
              </w:rPr>
              <w:t>a</w:t>
            </w:r>
            <w:r w:rsidRPr="00837E31">
              <w:rPr>
                <w:rFonts w:ascii="Times New Roman" w:hAnsi="Times New Roman" w:cs="Times New Roman"/>
                <w:b/>
                <w:i/>
                <w:sz w:val="18"/>
                <w:szCs w:val="18"/>
                <w:u w:val="single"/>
              </w:rPr>
              <w:t>ttc</w:t>
            </w:r>
            <w:r w:rsidRPr="00837E31">
              <w:rPr>
                <w:rFonts w:ascii="Times New Roman" w:hAnsi="Times New Roman" w:cs="Times New Roman"/>
                <w:sz w:val="18"/>
                <w:szCs w:val="18"/>
              </w:rPr>
              <w:t>ATGCTTCTCGCTTACACCGTCAG-3’</w:t>
            </w:r>
          </w:p>
        </w:tc>
      </w:tr>
      <w:tr w:rsidR="001767ED" w:rsidRPr="00CD5611" w:rsidTr="00E633C1">
        <w:trPr>
          <w:trHeight w:val="340"/>
        </w:trPr>
        <w:tc>
          <w:tcPr>
            <w:tcW w:w="2126" w:type="dxa"/>
          </w:tcPr>
          <w:p w:rsidR="001767ED" w:rsidRPr="00837E31" w:rsidRDefault="001767ED" w:rsidP="00E633C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C629D1">
              <w:rPr>
                <w:rFonts w:ascii="Times New Roman" w:hAnsi="Times New Roman" w:cs="Times New Roman"/>
                <w:sz w:val="18"/>
                <w:szCs w:val="18"/>
              </w:rPr>
              <w:t>KmYME</w:t>
            </w:r>
            <w:proofErr w:type="spellEnd"/>
            <w:r w:rsidRPr="00837E3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proofErr w:type="spellStart"/>
            <w:r w:rsidRPr="006B49C0">
              <w:rPr>
                <w:rFonts w:ascii="Times New Roman" w:hAnsi="Times New Roman" w:cs="Times New Roman"/>
                <w:sz w:val="18"/>
                <w:szCs w:val="18"/>
              </w:rPr>
              <w:t>Not</w:t>
            </w:r>
            <w:r w:rsidRPr="000B7120">
              <w:rPr>
                <w:rFonts w:ascii="Times New Roman" w:hAnsi="Times New Roman" w:cs="Times New Roman"/>
                <w:sz w:val="18"/>
                <w:szCs w:val="18"/>
              </w:rPr>
              <w:t>I</w:t>
            </w:r>
            <w:proofErr w:type="spellEnd"/>
            <w:r w:rsidRPr="00837E31">
              <w:rPr>
                <w:rFonts w:ascii="Times New Roman" w:hAnsi="Times New Roman" w:cs="Times New Roman"/>
                <w:sz w:val="18"/>
                <w:szCs w:val="18"/>
              </w:rPr>
              <w:t>-R</w:t>
            </w:r>
          </w:p>
        </w:tc>
        <w:tc>
          <w:tcPr>
            <w:tcW w:w="6629" w:type="dxa"/>
          </w:tcPr>
          <w:p w:rsidR="001767ED" w:rsidRPr="00837E31" w:rsidRDefault="001767ED" w:rsidP="00E633C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37E31">
              <w:rPr>
                <w:rFonts w:ascii="Times New Roman" w:hAnsi="Times New Roman" w:cs="Times New Roman"/>
                <w:sz w:val="18"/>
                <w:szCs w:val="18"/>
              </w:rPr>
              <w:t>5’-ATA</w:t>
            </w:r>
            <w:r w:rsidRPr="00837E31">
              <w:rPr>
                <w:rFonts w:ascii="Times New Roman" w:hAnsi="Times New Roman" w:cs="Times New Roman"/>
                <w:b/>
                <w:i/>
                <w:sz w:val="18"/>
                <w:szCs w:val="18"/>
                <w:u w:val="single"/>
              </w:rPr>
              <w:t>gcggccgc</w:t>
            </w:r>
            <w:r w:rsidRPr="00837E31">
              <w:rPr>
                <w:rFonts w:ascii="Times New Roman" w:hAnsi="Times New Roman" w:cs="Times New Roman"/>
                <w:sz w:val="18"/>
                <w:szCs w:val="18"/>
              </w:rPr>
              <w:t>TTAATCTCTAGCACTTTTGAGAG-3’</w:t>
            </w:r>
          </w:p>
        </w:tc>
      </w:tr>
      <w:tr w:rsidR="001767ED" w:rsidRPr="00CD5611" w:rsidTr="00E633C1">
        <w:trPr>
          <w:trHeight w:val="340"/>
        </w:trPr>
        <w:tc>
          <w:tcPr>
            <w:tcW w:w="2126" w:type="dxa"/>
          </w:tcPr>
          <w:p w:rsidR="001767ED" w:rsidRPr="00837E31" w:rsidRDefault="001767ED" w:rsidP="00E633C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C629D1">
              <w:rPr>
                <w:rFonts w:ascii="Times New Roman" w:hAnsi="Times New Roman" w:cs="Times New Roman"/>
                <w:sz w:val="18"/>
                <w:szCs w:val="18"/>
              </w:rPr>
              <w:t>KmYME</w:t>
            </w:r>
            <w:r w:rsidRPr="00837E31">
              <w:rPr>
                <w:rFonts w:ascii="Times New Roman" w:hAnsi="Times New Roman" w:cs="Times New Roman"/>
                <w:sz w:val="18"/>
                <w:szCs w:val="18"/>
              </w:rPr>
              <w:t>-F2</w:t>
            </w:r>
          </w:p>
        </w:tc>
        <w:tc>
          <w:tcPr>
            <w:tcW w:w="6629" w:type="dxa"/>
          </w:tcPr>
          <w:p w:rsidR="001767ED" w:rsidRPr="00837E31" w:rsidRDefault="001767ED" w:rsidP="00E633C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37E31">
              <w:rPr>
                <w:rFonts w:ascii="Times New Roman" w:hAnsi="Times New Roman" w:cs="Times New Roman"/>
                <w:sz w:val="18"/>
                <w:szCs w:val="18"/>
              </w:rPr>
              <w:t>5’-CAAGCAGCACTGAAACGTTCTGG-3’</w:t>
            </w:r>
          </w:p>
        </w:tc>
      </w:tr>
      <w:tr w:rsidR="001767ED" w:rsidRPr="00CD5611" w:rsidTr="00E633C1">
        <w:trPr>
          <w:trHeight w:val="340"/>
        </w:trPr>
        <w:tc>
          <w:tcPr>
            <w:tcW w:w="2126" w:type="dxa"/>
          </w:tcPr>
          <w:p w:rsidR="001767ED" w:rsidRPr="00837E31" w:rsidRDefault="001767ED" w:rsidP="00E633C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C629D1">
              <w:rPr>
                <w:rFonts w:ascii="Times New Roman" w:hAnsi="Times New Roman" w:cs="Times New Roman"/>
                <w:sz w:val="18"/>
                <w:szCs w:val="18"/>
              </w:rPr>
              <w:t>KmYME</w:t>
            </w:r>
            <w:r w:rsidRPr="00837E31">
              <w:rPr>
                <w:rFonts w:ascii="Times New Roman" w:hAnsi="Times New Roman" w:cs="Times New Roman"/>
                <w:sz w:val="18"/>
                <w:szCs w:val="18"/>
              </w:rPr>
              <w:t>-R2</w:t>
            </w:r>
          </w:p>
        </w:tc>
        <w:tc>
          <w:tcPr>
            <w:tcW w:w="6629" w:type="dxa"/>
          </w:tcPr>
          <w:p w:rsidR="001767ED" w:rsidRPr="00837E31" w:rsidRDefault="001767ED" w:rsidP="00E633C1">
            <w:pPr>
              <w:spacing w:line="36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r w:rsidRPr="00837E31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5’-</w:t>
            </w:r>
            <w:r w:rsidRPr="00837E31">
              <w:rPr>
                <w:rFonts w:ascii="Times New Roman" w:hAnsi="Times New Roman" w:cs="Times New Roman"/>
                <w:sz w:val="18"/>
                <w:szCs w:val="18"/>
              </w:rPr>
              <w:t>GACACAAAGCCTCGGAGGCATT</w:t>
            </w:r>
            <w:r w:rsidRPr="00837E31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-3’</w:t>
            </w:r>
          </w:p>
        </w:tc>
      </w:tr>
      <w:tr w:rsidR="001767ED" w:rsidRPr="00CD5611" w:rsidTr="00E633C1">
        <w:trPr>
          <w:trHeight w:val="340"/>
        </w:trPr>
        <w:tc>
          <w:tcPr>
            <w:tcW w:w="2126" w:type="dxa"/>
            <w:vAlign w:val="center"/>
          </w:tcPr>
          <w:p w:rsidR="001767ED" w:rsidRPr="00837E31" w:rsidRDefault="001767ED" w:rsidP="00E633C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37E31">
              <w:rPr>
                <w:rFonts w:ascii="Times New Roman" w:hAnsi="Times New Roman" w:cs="Times New Roman"/>
                <w:sz w:val="18"/>
                <w:szCs w:val="18"/>
              </w:rPr>
              <w:t>ScURA3-SMAI-FULL-F</w:t>
            </w:r>
          </w:p>
        </w:tc>
        <w:tc>
          <w:tcPr>
            <w:tcW w:w="6629" w:type="dxa"/>
            <w:vAlign w:val="center"/>
          </w:tcPr>
          <w:p w:rsidR="001767ED" w:rsidRPr="00837E31" w:rsidRDefault="001767ED" w:rsidP="00E633C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37E31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Pr="00837E31">
              <w:rPr>
                <w:rFonts w:ascii="Times New Roman" w:hAnsi="Times New Roman" w:cs="Times New Roman" w:hint="eastAsia"/>
                <w:sz w:val="18"/>
                <w:szCs w:val="18"/>
              </w:rPr>
              <w:t>′</w:t>
            </w:r>
            <w:r w:rsidRPr="00837E31">
              <w:rPr>
                <w:rFonts w:ascii="Times New Roman" w:hAnsi="Times New Roman" w:cs="Times New Roman"/>
                <w:sz w:val="18"/>
                <w:szCs w:val="18"/>
              </w:rPr>
              <w:t>-TCC</w:t>
            </w:r>
            <w:r w:rsidRPr="00837E31">
              <w:rPr>
                <w:rFonts w:ascii="Times New Roman" w:hAnsi="Times New Roman" w:cs="Times New Roman"/>
                <w:b/>
                <w:i/>
                <w:sz w:val="18"/>
                <w:szCs w:val="18"/>
                <w:u w:val="single"/>
              </w:rPr>
              <w:t>cccggg</w:t>
            </w:r>
            <w:r w:rsidRPr="00837E31">
              <w:rPr>
                <w:rFonts w:ascii="Times New Roman" w:hAnsi="Times New Roman" w:cs="Times New Roman"/>
                <w:sz w:val="18"/>
                <w:szCs w:val="18"/>
              </w:rPr>
              <w:t>TATTTAGAAAAATAAACAAATAG-3</w:t>
            </w:r>
            <w:r w:rsidRPr="00837E31">
              <w:rPr>
                <w:rFonts w:ascii="Times New Roman" w:hAnsi="Times New Roman" w:cs="Times New Roman" w:hint="eastAsia"/>
                <w:sz w:val="18"/>
                <w:szCs w:val="18"/>
              </w:rPr>
              <w:t>′</w:t>
            </w:r>
          </w:p>
        </w:tc>
      </w:tr>
      <w:tr w:rsidR="001767ED" w:rsidRPr="00CD5611" w:rsidTr="00E633C1">
        <w:trPr>
          <w:trHeight w:val="340"/>
        </w:trPr>
        <w:tc>
          <w:tcPr>
            <w:tcW w:w="2126" w:type="dxa"/>
            <w:vAlign w:val="center"/>
          </w:tcPr>
          <w:p w:rsidR="001767ED" w:rsidRPr="00837E31" w:rsidRDefault="001767ED" w:rsidP="00E633C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37E31">
              <w:rPr>
                <w:rFonts w:ascii="Times New Roman" w:hAnsi="Times New Roman" w:cs="Times New Roman"/>
                <w:sz w:val="18"/>
                <w:szCs w:val="18"/>
              </w:rPr>
              <w:t>ScURA3-SMAI-FULL-R</w:t>
            </w:r>
          </w:p>
        </w:tc>
        <w:tc>
          <w:tcPr>
            <w:tcW w:w="6629" w:type="dxa"/>
            <w:vAlign w:val="center"/>
          </w:tcPr>
          <w:p w:rsidR="001767ED" w:rsidRPr="00837E31" w:rsidRDefault="001767ED" w:rsidP="00E633C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37E31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Pr="00837E31">
              <w:rPr>
                <w:rFonts w:ascii="Times New Roman" w:hAnsi="Times New Roman" w:cs="Times New Roman" w:hint="eastAsia"/>
                <w:sz w:val="18"/>
                <w:szCs w:val="18"/>
              </w:rPr>
              <w:t>′</w:t>
            </w:r>
            <w:r w:rsidRPr="00837E31">
              <w:rPr>
                <w:rFonts w:ascii="Times New Roman" w:hAnsi="Times New Roman" w:cs="Times New Roman"/>
                <w:sz w:val="18"/>
                <w:szCs w:val="18"/>
              </w:rPr>
              <w:t>- TCC</w:t>
            </w:r>
            <w:r w:rsidRPr="00837E31">
              <w:rPr>
                <w:rFonts w:ascii="Times New Roman" w:hAnsi="Times New Roman" w:cs="Times New Roman"/>
                <w:b/>
                <w:i/>
                <w:sz w:val="18"/>
                <w:szCs w:val="18"/>
                <w:u w:val="single"/>
              </w:rPr>
              <w:t>cccggg</w:t>
            </w:r>
            <w:r w:rsidRPr="00837E31">
              <w:rPr>
                <w:rFonts w:ascii="Times New Roman" w:hAnsi="Times New Roman" w:cs="Times New Roman"/>
                <w:sz w:val="18"/>
                <w:szCs w:val="18"/>
              </w:rPr>
              <w:t>AATGCGTACTTATATGCGTC-3</w:t>
            </w:r>
            <w:r w:rsidRPr="00837E31">
              <w:rPr>
                <w:rFonts w:ascii="Times New Roman" w:hAnsi="Times New Roman" w:cs="Times New Roman" w:hint="eastAsia"/>
                <w:sz w:val="18"/>
                <w:szCs w:val="18"/>
              </w:rPr>
              <w:t>′</w:t>
            </w:r>
          </w:p>
        </w:tc>
      </w:tr>
      <w:tr w:rsidR="001767ED" w:rsidRPr="00CD5611" w:rsidTr="00E633C1">
        <w:trPr>
          <w:trHeight w:val="340"/>
        </w:trPr>
        <w:tc>
          <w:tcPr>
            <w:tcW w:w="2126" w:type="dxa"/>
          </w:tcPr>
          <w:p w:rsidR="001767ED" w:rsidRPr="00837E31" w:rsidRDefault="001767ED" w:rsidP="00E633C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C629D1">
              <w:rPr>
                <w:rFonts w:ascii="Times New Roman" w:hAnsi="Times New Roman" w:cs="Times New Roman"/>
                <w:sz w:val="18"/>
                <w:szCs w:val="18"/>
              </w:rPr>
              <w:t>KmYME</w:t>
            </w:r>
            <w:proofErr w:type="spellEnd"/>
            <w:r w:rsidRPr="00837E31">
              <w:rPr>
                <w:rFonts w:ascii="Times New Roman" w:hAnsi="Times New Roman" w:cs="Times New Roman"/>
                <w:sz w:val="18"/>
                <w:szCs w:val="18"/>
              </w:rPr>
              <w:t>-fusion-R</w:t>
            </w:r>
          </w:p>
        </w:tc>
        <w:tc>
          <w:tcPr>
            <w:tcW w:w="6629" w:type="dxa"/>
          </w:tcPr>
          <w:p w:rsidR="001767ED" w:rsidRPr="00837E31" w:rsidRDefault="001767ED" w:rsidP="00E633C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37E31">
              <w:rPr>
                <w:rFonts w:ascii="Times New Roman" w:hAnsi="Times New Roman" w:cs="Times New Roman"/>
                <w:sz w:val="18"/>
                <w:szCs w:val="18"/>
              </w:rPr>
              <w:t>5’-GCTCACACTACCACTACCTGAACCATCTCTAGCACTTTTGAGAGAT-3’</w:t>
            </w:r>
          </w:p>
        </w:tc>
      </w:tr>
      <w:tr w:rsidR="001767ED" w:rsidRPr="00CD5611" w:rsidTr="00E633C1">
        <w:trPr>
          <w:trHeight w:val="340"/>
        </w:trPr>
        <w:tc>
          <w:tcPr>
            <w:tcW w:w="2126" w:type="dxa"/>
          </w:tcPr>
          <w:p w:rsidR="001767ED" w:rsidRPr="00837E31" w:rsidRDefault="001767ED" w:rsidP="00E633C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37E31">
              <w:rPr>
                <w:rFonts w:ascii="Times New Roman" w:hAnsi="Times New Roman" w:cs="Times New Roman"/>
                <w:sz w:val="18"/>
                <w:szCs w:val="18"/>
              </w:rPr>
              <w:t>EGFP-fusion-F</w:t>
            </w:r>
          </w:p>
        </w:tc>
        <w:tc>
          <w:tcPr>
            <w:tcW w:w="6629" w:type="dxa"/>
          </w:tcPr>
          <w:p w:rsidR="001767ED" w:rsidRPr="00837E31" w:rsidRDefault="001767ED" w:rsidP="00E633C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37E31">
              <w:rPr>
                <w:rFonts w:ascii="Times New Roman" w:hAnsi="Times New Roman" w:cs="Times New Roman"/>
                <w:sz w:val="18"/>
                <w:szCs w:val="18"/>
              </w:rPr>
              <w:t>5’AGAGATGGTTCAGGTAGTGGTAGTGTGAGCAAGGGCGAGGAGCTGTT-3’</w:t>
            </w:r>
          </w:p>
        </w:tc>
      </w:tr>
      <w:tr w:rsidR="001767ED" w:rsidRPr="00CD5611" w:rsidTr="00E633C1">
        <w:trPr>
          <w:trHeight w:val="340"/>
        </w:trPr>
        <w:tc>
          <w:tcPr>
            <w:tcW w:w="2126" w:type="dxa"/>
          </w:tcPr>
          <w:p w:rsidR="001767ED" w:rsidRPr="00837E31" w:rsidRDefault="001767ED" w:rsidP="00E633C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11476">
              <w:rPr>
                <w:rFonts w:ascii="Times New Roman" w:hAnsi="Times New Roman" w:cs="Times New Roman"/>
                <w:sz w:val="18"/>
                <w:szCs w:val="18"/>
              </w:rPr>
              <w:t>EGFP-</w:t>
            </w:r>
            <w:proofErr w:type="spellStart"/>
            <w:r w:rsidRPr="00111476">
              <w:rPr>
                <w:rFonts w:ascii="Times New Roman" w:hAnsi="Times New Roman" w:cs="Times New Roman"/>
                <w:sz w:val="18"/>
                <w:szCs w:val="18"/>
              </w:rPr>
              <w:t>NotI</w:t>
            </w:r>
            <w:proofErr w:type="spellEnd"/>
            <w:r w:rsidRPr="00111476">
              <w:rPr>
                <w:rFonts w:ascii="Times New Roman" w:hAnsi="Times New Roman" w:cs="Times New Roman"/>
                <w:sz w:val="18"/>
                <w:szCs w:val="18"/>
              </w:rPr>
              <w:t>-R</w:t>
            </w:r>
          </w:p>
        </w:tc>
        <w:tc>
          <w:tcPr>
            <w:tcW w:w="6629" w:type="dxa"/>
          </w:tcPr>
          <w:p w:rsidR="001767ED" w:rsidRPr="00837E31" w:rsidRDefault="001767ED" w:rsidP="00E633C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37E31">
              <w:rPr>
                <w:rFonts w:ascii="Times New Roman" w:hAnsi="Times New Roman" w:cs="Times New Roman"/>
                <w:sz w:val="18"/>
                <w:szCs w:val="18"/>
              </w:rPr>
              <w:t>5’-TTA</w:t>
            </w:r>
            <w:r w:rsidRPr="00837E31">
              <w:rPr>
                <w:rFonts w:ascii="Times New Roman" w:hAnsi="Times New Roman" w:cs="Times New Roman"/>
                <w:b/>
                <w:i/>
                <w:sz w:val="18"/>
                <w:szCs w:val="18"/>
                <w:u w:val="single"/>
              </w:rPr>
              <w:t>gcggccgc</w:t>
            </w:r>
            <w:r w:rsidRPr="00837E31">
              <w:rPr>
                <w:rFonts w:ascii="Times New Roman" w:hAnsi="Times New Roman" w:cs="Times New Roman"/>
                <w:sz w:val="18"/>
                <w:szCs w:val="18"/>
              </w:rPr>
              <w:t>TTACTTGTACAGCTCGTCCATGCC-3’</w:t>
            </w:r>
          </w:p>
        </w:tc>
      </w:tr>
      <w:tr w:rsidR="001767ED" w:rsidRPr="00CD5611" w:rsidTr="00E633C1">
        <w:trPr>
          <w:trHeight w:val="340"/>
        </w:trPr>
        <w:tc>
          <w:tcPr>
            <w:tcW w:w="2126" w:type="dxa"/>
          </w:tcPr>
          <w:p w:rsidR="001767ED" w:rsidRPr="00837E31" w:rsidRDefault="001767ED" w:rsidP="00E633C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11476">
              <w:rPr>
                <w:rFonts w:ascii="Times New Roman" w:hAnsi="Times New Roman" w:cs="Times New Roman"/>
                <w:sz w:val="18"/>
                <w:szCs w:val="18"/>
              </w:rPr>
              <w:t>EGFP-</w:t>
            </w:r>
            <w:proofErr w:type="spellStart"/>
            <w:r w:rsidRPr="00111476">
              <w:rPr>
                <w:rFonts w:ascii="Times New Roman" w:hAnsi="Times New Roman" w:cs="Times New Roman"/>
                <w:sz w:val="18"/>
                <w:szCs w:val="18"/>
              </w:rPr>
              <w:t>EcoRI</w:t>
            </w:r>
            <w:proofErr w:type="spellEnd"/>
            <w:r w:rsidRPr="00111476">
              <w:rPr>
                <w:rFonts w:ascii="Times New Roman" w:hAnsi="Times New Roman" w:cs="Times New Roman"/>
                <w:sz w:val="18"/>
                <w:szCs w:val="18"/>
              </w:rPr>
              <w:t>-F</w:t>
            </w:r>
          </w:p>
        </w:tc>
        <w:tc>
          <w:tcPr>
            <w:tcW w:w="6629" w:type="dxa"/>
          </w:tcPr>
          <w:p w:rsidR="001767ED" w:rsidRPr="00837E31" w:rsidRDefault="001767ED" w:rsidP="00E633C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37E31">
              <w:rPr>
                <w:rFonts w:ascii="Times New Roman" w:hAnsi="Times New Roman" w:cs="Times New Roman"/>
                <w:sz w:val="18"/>
                <w:szCs w:val="18"/>
              </w:rPr>
              <w:t>5’-GTA</w:t>
            </w:r>
            <w:r w:rsidRPr="00837E31">
              <w:rPr>
                <w:rFonts w:ascii="Times New Roman" w:hAnsi="Times New Roman" w:cs="Times New Roman"/>
                <w:b/>
                <w:i/>
                <w:sz w:val="18"/>
                <w:szCs w:val="18"/>
                <w:u w:val="single"/>
              </w:rPr>
              <w:t>gaattc</w:t>
            </w:r>
            <w:r w:rsidRPr="00837E31">
              <w:rPr>
                <w:rFonts w:ascii="Times New Roman" w:hAnsi="Times New Roman" w:cs="Times New Roman"/>
                <w:sz w:val="18"/>
                <w:szCs w:val="18"/>
              </w:rPr>
              <w:t>ATGGTGAGCAAGGGCGAGGAGCTG-3’</w:t>
            </w:r>
          </w:p>
        </w:tc>
      </w:tr>
      <w:tr w:rsidR="001767ED" w:rsidRPr="00CD5611" w:rsidTr="00E633C1">
        <w:trPr>
          <w:trHeight w:val="340"/>
        </w:trPr>
        <w:tc>
          <w:tcPr>
            <w:tcW w:w="2126" w:type="dxa"/>
          </w:tcPr>
          <w:p w:rsidR="001767ED" w:rsidRPr="00837E31" w:rsidRDefault="001767ED" w:rsidP="00E633C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111476">
              <w:rPr>
                <w:rFonts w:ascii="Times New Roman" w:hAnsi="Times New Roman" w:cs="Times New Roman"/>
                <w:sz w:val="18"/>
                <w:szCs w:val="18"/>
              </w:rPr>
              <w:t>KmCox</w:t>
            </w:r>
            <w:proofErr w:type="spellEnd"/>
            <w:r w:rsidRPr="00111476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proofErr w:type="spellStart"/>
            <w:r w:rsidRPr="00111476">
              <w:rPr>
                <w:rFonts w:ascii="Times New Roman" w:hAnsi="Times New Roman" w:cs="Times New Roman"/>
                <w:sz w:val="18"/>
                <w:szCs w:val="18"/>
              </w:rPr>
              <w:t>EcoRI</w:t>
            </w:r>
            <w:proofErr w:type="spellEnd"/>
            <w:r w:rsidRPr="00111476">
              <w:rPr>
                <w:rFonts w:ascii="Times New Roman" w:hAnsi="Times New Roman" w:cs="Times New Roman"/>
                <w:sz w:val="18"/>
                <w:szCs w:val="18"/>
              </w:rPr>
              <w:t>-F</w:t>
            </w:r>
          </w:p>
        </w:tc>
        <w:tc>
          <w:tcPr>
            <w:tcW w:w="6629" w:type="dxa"/>
          </w:tcPr>
          <w:p w:rsidR="001767ED" w:rsidRPr="00837E31" w:rsidRDefault="001767ED" w:rsidP="00E633C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37E31">
              <w:rPr>
                <w:rFonts w:ascii="Times New Roman" w:hAnsi="Times New Roman" w:cs="Times New Roman"/>
                <w:sz w:val="18"/>
                <w:szCs w:val="18"/>
              </w:rPr>
              <w:t>5'-CTA</w:t>
            </w:r>
            <w:r w:rsidRPr="00837E31">
              <w:rPr>
                <w:rFonts w:ascii="Times New Roman" w:hAnsi="Times New Roman" w:cs="Times New Roman"/>
                <w:b/>
                <w:i/>
                <w:sz w:val="18"/>
                <w:szCs w:val="18"/>
                <w:u w:val="single"/>
              </w:rPr>
              <w:t>gaattc</w:t>
            </w:r>
            <w:r w:rsidRPr="00837E31">
              <w:rPr>
                <w:rFonts w:ascii="Times New Roman" w:hAnsi="Times New Roman" w:cs="Times New Roman"/>
                <w:sz w:val="18"/>
                <w:szCs w:val="18"/>
              </w:rPr>
              <w:t>ATGTTGTCTCTACGTCAATCCCTAT-3'</w:t>
            </w:r>
          </w:p>
        </w:tc>
      </w:tr>
      <w:tr w:rsidR="001767ED" w:rsidRPr="00CD5611" w:rsidTr="00E633C1">
        <w:trPr>
          <w:trHeight w:val="340"/>
        </w:trPr>
        <w:tc>
          <w:tcPr>
            <w:tcW w:w="2126" w:type="dxa"/>
          </w:tcPr>
          <w:p w:rsidR="001767ED" w:rsidRPr="00837E31" w:rsidRDefault="001767ED" w:rsidP="00E633C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37E31">
              <w:rPr>
                <w:rFonts w:ascii="Times New Roman" w:hAnsi="Times New Roman" w:cs="Times New Roman"/>
                <w:sz w:val="18"/>
                <w:szCs w:val="18"/>
              </w:rPr>
              <w:t>KmCox</w:t>
            </w:r>
            <w:proofErr w:type="spellEnd"/>
            <w:r w:rsidRPr="00837E31">
              <w:rPr>
                <w:rFonts w:ascii="Times New Roman" w:hAnsi="Times New Roman" w:cs="Times New Roman"/>
                <w:sz w:val="18"/>
                <w:szCs w:val="18"/>
              </w:rPr>
              <w:t>-fusion-R</w:t>
            </w:r>
          </w:p>
        </w:tc>
        <w:tc>
          <w:tcPr>
            <w:tcW w:w="6629" w:type="dxa"/>
          </w:tcPr>
          <w:p w:rsidR="001767ED" w:rsidRPr="00837E31" w:rsidRDefault="001767ED" w:rsidP="00E633C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37E31">
              <w:rPr>
                <w:rFonts w:ascii="Times New Roman" w:hAnsi="Times New Roman" w:cs="Times New Roman"/>
                <w:sz w:val="18"/>
                <w:szCs w:val="18"/>
              </w:rPr>
              <w:t>5'</w:t>
            </w:r>
            <w:r w:rsidRPr="00CD561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837E31">
              <w:rPr>
                <w:rFonts w:ascii="Times New Roman" w:hAnsi="Times New Roman" w:cs="Times New Roman"/>
                <w:sz w:val="18"/>
                <w:szCs w:val="18"/>
              </w:rPr>
              <w:t>ACTACCACTACCTGAACCGTGGTGACCTTCTTGAGGAACACCC-3'</w:t>
            </w:r>
          </w:p>
        </w:tc>
      </w:tr>
      <w:tr w:rsidR="001767ED" w:rsidRPr="00CD5611" w:rsidTr="00E633C1">
        <w:trPr>
          <w:trHeight w:val="340"/>
        </w:trPr>
        <w:tc>
          <w:tcPr>
            <w:tcW w:w="2126" w:type="dxa"/>
          </w:tcPr>
          <w:p w:rsidR="001767ED" w:rsidRPr="00837E31" w:rsidRDefault="001767ED" w:rsidP="00E633C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37E31">
              <w:rPr>
                <w:rFonts w:ascii="Times New Roman" w:hAnsi="Times New Roman" w:cs="Times New Roman"/>
                <w:sz w:val="18"/>
                <w:szCs w:val="18"/>
              </w:rPr>
              <w:t>RFP-fusion-F</w:t>
            </w:r>
          </w:p>
        </w:tc>
        <w:tc>
          <w:tcPr>
            <w:tcW w:w="6629" w:type="dxa"/>
          </w:tcPr>
          <w:p w:rsidR="001767ED" w:rsidRPr="00837E31" w:rsidRDefault="001767ED" w:rsidP="00E633C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37E31">
              <w:rPr>
                <w:rFonts w:ascii="Times New Roman" w:hAnsi="Times New Roman" w:cs="Times New Roman"/>
                <w:sz w:val="18"/>
                <w:szCs w:val="18"/>
              </w:rPr>
              <w:t>5'-CACGGTTCAGGTAGTGGTAGTGTGTCTAAGGGCGAAGAGCTGAT-3'</w:t>
            </w:r>
          </w:p>
        </w:tc>
      </w:tr>
      <w:tr w:rsidR="001767ED" w:rsidRPr="00CD5611" w:rsidTr="00E633C1">
        <w:trPr>
          <w:trHeight w:val="340"/>
        </w:trPr>
        <w:tc>
          <w:tcPr>
            <w:tcW w:w="2126" w:type="dxa"/>
          </w:tcPr>
          <w:p w:rsidR="001767ED" w:rsidRPr="00837E31" w:rsidRDefault="001767ED" w:rsidP="00E633C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11476">
              <w:rPr>
                <w:rFonts w:ascii="Times New Roman" w:hAnsi="Times New Roman" w:cs="Times New Roman"/>
                <w:sz w:val="18"/>
                <w:szCs w:val="18"/>
              </w:rPr>
              <w:t>RFP-</w:t>
            </w:r>
            <w:proofErr w:type="spellStart"/>
            <w:r w:rsidRPr="00111476">
              <w:rPr>
                <w:rFonts w:ascii="Times New Roman" w:hAnsi="Times New Roman" w:cs="Times New Roman"/>
                <w:sz w:val="18"/>
                <w:szCs w:val="18"/>
              </w:rPr>
              <w:t>NotI</w:t>
            </w:r>
            <w:proofErr w:type="spellEnd"/>
            <w:r w:rsidRPr="00111476">
              <w:rPr>
                <w:rFonts w:ascii="Times New Roman" w:hAnsi="Times New Roman" w:cs="Times New Roman"/>
                <w:sz w:val="18"/>
                <w:szCs w:val="18"/>
              </w:rPr>
              <w:t>-R</w:t>
            </w:r>
          </w:p>
        </w:tc>
        <w:tc>
          <w:tcPr>
            <w:tcW w:w="6629" w:type="dxa"/>
          </w:tcPr>
          <w:p w:rsidR="001767ED" w:rsidRPr="00837E31" w:rsidRDefault="001767ED" w:rsidP="00E633C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37E31">
              <w:rPr>
                <w:rFonts w:ascii="Times New Roman" w:hAnsi="Times New Roman" w:cs="Times New Roman"/>
                <w:sz w:val="18"/>
                <w:szCs w:val="18"/>
              </w:rPr>
              <w:t>5'-CTT</w:t>
            </w:r>
            <w:r w:rsidRPr="00837E31">
              <w:rPr>
                <w:rFonts w:ascii="Times New Roman" w:hAnsi="Times New Roman" w:cs="Times New Roman"/>
                <w:b/>
                <w:i/>
                <w:sz w:val="18"/>
                <w:szCs w:val="18"/>
                <w:u w:val="single"/>
              </w:rPr>
              <w:t>gcggccgc</w:t>
            </w:r>
            <w:r w:rsidRPr="00837E31">
              <w:rPr>
                <w:rFonts w:ascii="Times New Roman" w:hAnsi="Times New Roman" w:cs="Times New Roman"/>
                <w:sz w:val="18"/>
                <w:szCs w:val="18"/>
              </w:rPr>
              <w:t>TCAATTAAGTTTGTGCCCCAGTT-3'</w:t>
            </w:r>
          </w:p>
        </w:tc>
      </w:tr>
      <w:tr w:rsidR="001767ED" w:rsidRPr="00CD5611" w:rsidTr="00E633C1">
        <w:trPr>
          <w:trHeight w:val="340"/>
        </w:trPr>
        <w:tc>
          <w:tcPr>
            <w:tcW w:w="2126" w:type="dxa"/>
          </w:tcPr>
          <w:p w:rsidR="001767ED" w:rsidRPr="00837E31" w:rsidRDefault="001767ED" w:rsidP="00E633C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C629D1">
              <w:rPr>
                <w:rFonts w:ascii="Times New Roman" w:hAnsi="Times New Roman" w:cs="Times New Roman"/>
                <w:sz w:val="18"/>
                <w:szCs w:val="18"/>
              </w:rPr>
              <w:t>KmYME</w:t>
            </w:r>
            <w:r w:rsidRPr="00837E31">
              <w:rPr>
                <w:rFonts w:ascii="Times New Roman" w:hAnsi="Times New Roman" w:cs="Times New Roman"/>
                <w:sz w:val="18"/>
                <w:szCs w:val="18"/>
              </w:rPr>
              <w:t>-R3</w:t>
            </w:r>
          </w:p>
        </w:tc>
        <w:tc>
          <w:tcPr>
            <w:tcW w:w="6629" w:type="dxa"/>
          </w:tcPr>
          <w:p w:rsidR="001767ED" w:rsidRPr="00837E31" w:rsidRDefault="001767ED" w:rsidP="00E633C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37E31">
              <w:rPr>
                <w:rFonts w:ascii="Times New Roman" w:hAnsi="Times New Roman" w:cs="Times New Roman"/>
                <w:sz w:val="18"/>
                <w:szCs w:val="18"/>
              </w:rPr>
              <w:t>5’-GCATACTCTGGTTCAGGTAGTGGTAGTGTG-3’</w:t>
            </w:r>
          </w:p>
        </w:tc>
      </w:tr>
      <w:tr w:rsidR="001767ED" w:rsidRPr="00CD5611" w:rsidTr="00E633C1">
        <w:trPr>
          <w:trHeight w:val="340"/>
        </w:trPr>
        <w:tc>
          <w:tcPr>
            <w:tcW w:w="2126" w:type="dxa"/>
          </w:tcPr>
          <w:p w:rsidR="001767ED" w:rsidRPr="00837E31" w:rsidRDefault="001767ED" w:rsidP="00E633C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37E31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EGFP-F3</w:t>
            </w:r>
          </w:p>
        </w:tc>
        <w:tc>
          <w:tcPr>
            <w:tcW w:w="6629" w:type="dxa"/>
          </w:tcPr>
          <w:p w:rsidR="001767ED" w:rsidRPr="00837E31" w:rsidRDefault="001767ED" w:rsidP="00E633C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37E31">
              <w:rPr>
                <w:rFonts w:ascii="Times New Roman" w:hAnsi="Times New Roman" w:cs="Times New Roman"/>
                <w:sz w:val="18"/>
                <w:szCs w:val="18"/>
              </w:rPr>
              <w:t>5’-TACCTGAACCAGAGTATGCTCTTCTGGTAAAAG-3’</w:t>
            </w:r>
          </w:p>
        </w:tc>
      </w:tr>
      <w:tr w:rsidR="001767ED" w:rsidRPr="00CD5611" w:rsidTr="00E633C1">
        <w:trPr>
          <w:trHeight w:val="340"/>
        </w:trPr>
        <w:tc>
          <w:tcPr>
            <w:tcW w:w="2126" w:type="dxa"/>
          </w:tcPr>
          <w:p w:rsidR="001767ED" w:rsidRPr="00837E31" w:rsidRDefault="001767ED" w:rsidP="00E633C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C629D1">
              <w:rPr>
                <w:rFonts w:ascii="Times New Roman" w:hAnsi="Times New Roman" w:cs="Times New Roman"/>
                <w:sz w:val="18"/>
                <w:szCs w:val="18"/>
              </w:rPr>
              <w:t>KmYME</w:t>
            </w:r>
            <w:r w:rsidRPr="00837E31">
              <w:rPr>
                <w:rFonts w:ascii="Times New Roman" w:hAnsi="Times New Roman" w:cs="Times New Roman"/>
                <w:sz w:val="18"/>
                <w:szCs w:val="18"/>
              </w:rPr>
              <w:t>-R4</w:t>
            </w:r>
          </w:p>
        </w:tc>
        <w:tc>
          <w:tcPr>
            <w:tcW w:w="6629" w:type="dxa"/>
          </w:tcPr>
          <w:p w:rsidR="001767ED" w:rsidRPr="00837E31" w:rsidRDefault="001767ED" w:rsidP="00E633C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37E31">
              <w:rPr>
                <w:rFonts w:ascii="Times New Roman" w:hAnsi="Times New Roman" w:cs="Times New Roman"/>
                <w:sz w:val="18"/>
                <w:szCs w:val="18"/>
              </w:rPr>
              <w:t>5’-CAAGGAAACTGGTTCAGGTAGTGGTAGTGTGAG-3’</w:t>
            </w:r>
          </w:p>
        </w:tc>
      </w:tr>
      <w:tr w:rsidR="001767ED" w:rsidRPr="00CD5611" w:rsidTr="00E633C1">
        <w:trPr>
          <w:trHeight w:val="340"/>
        </w:trPr>
        <w:tc>
          <w:tcPr>
            <w:tcW w:w="2126" w:type="dxa"/>
          </w:tcPr>
          <w:p w:rsidR="001767ED" w:rsidRPr="00837E31" w:rsidRDefault="001767ED" w:rsidP="00E633C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37E31">
              <w:rPr>
                <w:rFonts w:ascii="Times New Roman" w:hAnsi="Times New Roman" w:cs="Times New Roman"/>
                <w:sz w:val="18"/>
                <w:szCs w:val="18"/>
              </w:rPr>
              <w:t>EGFP-F4</w:t>
            </w:r>
          </w:p>
        </w:tc>
        <w:tc>
          <w:tcPr>
            <w:tcW w:w="6629" w:type="dxa"/>
          </w:tcPr>
          <w:p w:rsidR="001767ED" w:rsidRPr="00837E31" w:rsidRDefault="001767ED" w:rsidP="00E633C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37E31">
              <w:rPr>
                <w:rFonts w:ascii="Times New Roman" w:hAnsi="Times New Roman" w:cs="Times New Roman"/>
                <w:sz w:val="18"/>
                <w:szCs w:val="18"/>
              </w:rPr>
              <w:t>5’-TACCTGAACCAGTTTCCTTGATTGGCAATGGC-3’</w:t>
            </w:r>
          </w:p>
        </w:tc>
      </w:tr>
      <w:tr w:rsidR="001767ED" w:rsidRPr="00CD5611" w:rsidTr="00E633C1">
        <w:trPr>
          <w:trHeight w:val="340"/>
        </w:trPr>
        <w:tc>
          <w:tcPr>
            <w:tcW w:w="2126" w:type="dxa"/>
          </w:tcPr>
          <w:p w:rsidR="001767ED" w:rsidRPr="003A2509" w:rsidRDefault="001767ED" w:rsidP="00E633C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C629D1">
              <w:rPr>
                <w:rFonts w:ascii="Times New Roman" w:hAnsi="Times New Roman" w:cs="Times New Roman"/>
                <w:sz w:val="18"/>
                <w:szCs w:val="18"/>
              </w:rPr>
              <w:t>KmYME</w:t>
            </w:r>
            <w:r w:rsidRPr="006B49C0">
              <w:rPr>
                <w:rFonts w:ascii="Times New Roman" w:hAnsi="Times New Roman" w:cs="Times New Roman"/>
                <w:sz w:val="18"/>
                <w:szCs w:val="18"/>
              </w:rPr>
              <w:t>-EcoRI-F2</w:t>
            </w:r>
          </w:p>
        </w:tc>
        <w:tc>
          <w:tcPr>
            <w:tcW w:w="6629" w:type="dxa"/>
          </w:tcPr>
          <w:p w:rsidR="001767ED" w:rsidRPr="00837E31" w:rsidRDefault="001767ED" w:rsidP="00E633C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37E31">
              <w:rPr>
                <w:rFonts w:ascii="Times New Roman" w:hAnsi="Times New Roman" w:cs="Times New Roman"/>
                <w:sz w:val="18"/>
                <w:szCs w:val="18"/>
              </w:rPr>
              <w:t>5’CTA</w:t>
            </w:r>
            <w:r w:rsidRPr="00837E31">
              <w:rPr>
                <w:rFonts w:ascii="Times New Roman" w:hAnsi="Times New Roman" w:cs="Times New Roman"/>
                <w:b/>
                <w:i/>
                <w:sz w:val="18"/>
                <w:szCs w:val="18"/>
                <w:u w:val="single"/>
              </w:rPr>
              <w:t>gaattc</w:t>
            </w:r>
            <w:r w:rsidRPr="00837E31">
              <w:rPr>
                <w:rFonts w:ascii="Times New Roman" w:hAnsi="Times New Roman" w:cs="Times New Roman"/>
                <w:sz w:val="18"/>
                <w:szCs w:val="18"/>
              </w:rPr>
              <w:t>ATGGTCGATATGGCATATGATCTG3’</w:t>
            </w:r>
          </w:p>
        </w:tc>
      </w:tr>
      <w:tr w:rsidR="001767ED" w:rsidRPr="00CD5611" w:rsidTr="00E633C1">
        <w:trPr>
          <w:trHeight w:val="340"/>
        </w:trPr>
        <w:tc>
          <w:tcPr>
            <w:tcW w:w="2126" w:type="dxa"/>
          </w:tcPr>
          <w:p w:rsidR="001767ED" w:rsidRPr="00837E31" w:rsidRDefault="001767ED" w:rsidP="00E633C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C629D1">
              <w:rPr>
                <w:rFonts w:ascii="Times New Roman" w:hAnsi="Times New Roman" w:cs="Times New Roman"/>
                <w:sz w:val="18"/>
                <w:szCs w:val="18"/>
              </w:rPr>
              <w:t>KmYME</w:t>
            </w:r>
            <w:proofErr w:type="spellEnd"/>
            <w:r w:rsidRPr="003A250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proofErr w:type="spellStart"/>
            <w:r w:rsidRPr="003A2509">
              <w:rPr>
                <w:rFonts w:ascii="Times New Roman" w:hAnsi="Times New Roman" w:cs="Times New Roman"/>
                <w:sz w:val="18"/>
                <w:szCs w:val="18"/>
              </w:rPr>
              <w:t>NdeI</w:t>
            </w:r>
            <w:proofErr w:type="spellEnd"/>
            <w:r w:rsidRPr="003A2509">
              <w:rPr>
                <w:rFonts w:ascii="Times New Roman" w:hAnsi="Times New Roman" w:cs="Times New Roman"/>
                <w:sz w:val="18"/>
                <w:szCs w:val="18"/>
              </w:rPr>
              <w:t>-F</w:t>
            </w:r>
          </w:p>
        </w:tc>
        <w:tc>
          <w:tcPr>
            <w:tcW w:w="6629" w:type="dxa"/>
          </w:tcPr>
          <w:p w:rsidR="001767ED" w:rsidRPr="00837E31" w:rsidRDefault="001767ED" w:rsidP="00E633C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37E31">
              <w:rPr>
                <w:rFonts w:ascii="Times New Roman" w:hAnsi="Times New Roman" w:cs="Times New Roman"/>
                <w:sz w:val="18"/>
                <w:szCs w:val="18"/>
              </w:rPr>
              <w:t>5’-AGGAGATATA</w:t>
            </w:r>
            <w:r w:rsidRPr="00837E31">
              <w:rPr>
                <w:rFonts w:ascii="Times New Roman" w:hAnsi="Times New Roman" w:cs="Times New Roman"/>
                <w:b/>
                <w:i/>
                <w:sz w:val="18"/>
                <w:szCs w:val="18"/>
                <w:u w:val="single"/>
              </w:rPr>
              <w:t>catatg</w:t>
            </w:r>
            <w:r w:rsidRPr="00837E31">
              <w:rPr>
                <w:rFonts w:ascii="Times New Roman" w:hAnsi="Times New Roman" w:cs="Times New Roman"/>
                <w:sz w:val="18"/>
                <w:szCs w:val="18"/>
              </w:rPr>
              <w:t xml:space="preserve">CTTCTCGCTTACACCGTC-3’ </w:t>
            </w:r>
          </w:p>
        </w:tc>
      </w:tr>
      <w:tr w:rsidR="001767ED" w:rsidRPr="00CD5611" w:rsidTr="00E633C1">
        <w:trPr>
          <w:trHeight w:val="340"/>
        </w:trPr>
        <w:tc>
          <w:tcPr>
            <w:tcW w:w="2126" w:type="dxa"/>
          </w:tcPr>
          <w:p w:rsidR="001767ED" w:rsidRPr="00837E31" w:rsidRDefault="001767ED" w:rsidP="00E633C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C629D1">
              <w:rPr>
                <w:rFonts w:ascii="Times New Roman" w:hAnsi="Times New Roman" w:cs="Times New Roman"/>
                <w:sz w:val="18"/>
                <w:szCs w:val="18"/>
              </w:rPr>
              <w:t>KmYME</w:t>
            </w:r>
            <w:proofErr w:type="spellEnd"/>
            <w:r w:rsidRPr="00837E3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proofErr w:type="spellStart"/>
            <w:r w:rsidRPr="00837E31">
              <w:rPr>
                <w:rFonts w:ascii="Times New Roman" w:hAnsi="Times New Roman" w:cs="Times New Roman"/>
                <w:sz w:val="18"/>
                <w:szCs w:val="18"/>
              </w:rPr>
              <w:t>XhoI</w:t>
            </w:r>
            <w:proofErr w:type="spellEnd"/>
            <w:r w:rsidRPr="00837E31">
              <w:rPr>
                <w:rFonts w:ascii="Times New Roman" w:hAnsi="Times New Roman" w:cs="Times New Roman"/>
                <w:sz w:val="18"/>
                <w:szCs w:val="18"/>
              </w:rPr>
              <w:t>-R</w:t>
            </w:r>
          </w:p>
        </w:tc>
        <w:tc>
          <w:tcPr>
            <w:tcW w:w="6629" w:type="dxa"/>
          </w:tcPr>
          <w:p w:rsidR="001767ED" w:rsidRPr="00837E31" w:rsidRDefault="001767ED" w:rsidP="00E633C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37E31">
              <w:rPr>
                <w:rFonts w:ascii="Times New Roman" w:hAnsi="Times New Roman" w:cs="Times New Roman"/>
                <w:sz w:val="18"/>
                <w:szCs w:val="18"/>
              </w:rPr>
              <w:t>5’-GTGGTGGTG</w:t>
            </w:r>
            <w:r w:rsidRPr="00837E31">
              <w:rPr>
                <w:rFonts w:ascii="Times New Roman" w:hAnsi="Times New Roman" w:cs="Times New Roman"/>
                <w:b/>
                <w:i/>
                <w:sz w:val="18"/>
                <w:szCs w:val="18"/>
                <w:u w:val="single"/>
              </w:rPr>
              <w:t>ctcgag</w:t>
            </w:r>
            <w:r w:rsidRPr="00837E31">
              <w:rPr>
                <w:rFonts w:ascii="Times New Roman" w:hAnsi="Times New Roman" w:cs="Times New Roman"/>
                <w:sz w:val="18"/>
                <w:szCs w:val="18"/>
              </w:rPr>
              <w:t>ATCTCTAGCACTTTTGAGAG-3’</w:t>
            </w:r>
          </w:p>
        </w:tc>
      </w:tr>
      <w:tr w:rsidR="001767ED" w:rsidRPr="00CD5611" w:rsidTr="00E633C1">
        <w:trPr>
          <w:trHeight w:val="340"/>
        </w:trPr>
        <w:tc>
          <w:tcPr>
            <w:tcW w:w="2126" w:type="dxa"/>
          </w:tcPr>
          <w:p w:rsidR="001767ED" w:rsidRPr="00837E31" w:rsidRDefault="001767ED" w:rsidP="00E633C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37E31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NP_011545</w:t>
            </w:r>
            <w:r w:rsidRPr="00837E31">
              <w:rPr>
                <w:rFonts w:ascii="Times New Roman" w:hAnsi="Times New Roman" w:cs="Times New Roman"/>
                <w:sz w:val="18"/>
                <w:szCs w:val="18"/>
              </w:rPr>
              <w:t>-F</w:t>
            </w:r>
          </w:p>
        </w:tc>
        <w:tc>
          <w:tcPr>
            <w:tcW w:w="6629" w:type="dxa"/>
          </w:tcPr>
          <w:p w:rsidR="001767ED" w:rsidRPr="00837E31" w:rsidRDefault="001767ED" w:rsidP="00E633C1">
            <w:pPr>
              <w:pStyle w:val="HTML"/>
              <w:shd w:val="clear" w:color="auto" w:fill="FFFFFF"/>
              <w:spacing w:line="360" w:lineRule="auto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37E31">
              <w:rPr>
                <w:rFonts w:ascii="Times New Roman" w:hAnsi="Times New Roman" w:cs="Times New Roman"/>
                <w:sz w:val="18"/>
                <w:szCs w:val="18"/>
              </w:rPr>
              <w:t>5’-</w:t>
            </w:r>
            <w:r w:rsidRPr="00837E31">
              <w:rPr>
                <w:rFonts w:ascii="Times New Roman" w:hAnsi="Times New Roman" w:cs="Times New Roman"/>
                <w:kern w:val="2"/>
                <w:sz w:val="18"/>
                <w:szCs w:val="18"/>
              </w:rPr>
              <w:t>CATCAGCAAGTGTCCGATGCCTTCTC</w:t>
            </w:r>
            <w:r w:rsidRPr="00837E31">
              <w:rPr>
                <w:rFonts w:ascii="Times New Roman" w:hAnsi="Times New Roman" w:cs="Times New Roman"/>
                <w:sz w:val="18"/>
                <w:szCs w:val="18"/>
              </w:rPr>
              <w:t>-3’</w:t>
            </w:r>
          </w:p>
        </w:tc>
      </w:tr>
      <w:tr w:rsidR="001767ED" w:rsidRPr="00CD5611" w:rsidTr="00E633C1">
        <w:trPr>
          <w:trHeight w:val="340"/>
        </w:trPr>
        <w:tc>
          <w:tcPr>
            <w:tcW w:w="2126" w:type="dxa"/>
          </w:tcPr>
          <w:p w:rsidR="001767ED" w:rsidRPr="00837E31" w:rsidRDefault="001767ED" w:rsidP="00E633C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37E31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NP_011545</w:t>
            </w:r>
            <w:r w:rsidRPr="00837E31">
              <w:rPr>
                <w:rFonts w:ascii="Times New Roman" w:hAnsi="Times New Roman" w:cs="Times New Roman"/>
                <w:sz w:val="18"/>
                <w:szCs w:val="18"/>
              </w:rPr>
              <w:t>-F2</w:t>
            </w:r>
          </w:p>
        </w:tc>
        <w:tc>
          <w:tcPr>
            <w:tcW w:w="6629" w:type="dxa"/>
          </w:tcPr>
          <w:p w:rsidR="001767ED" w:rsidRPr="00837E31" w:rsidRDefault="001767ED" w:rsidP="00E633C1">
            <w:pPr>
              <w:pStyle w:val="HTML"/>
              <w:shd w:val="clear" w:color="auto" w:fill="FFFFFF"/>
              <w:spacing w:line="360" w:lineRule="auto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37E31">
              <w:rPr>
                <w:rFonts w:ascii="Times New Roman" w:hAnsi="Times New Roman" w:cs="Times New Roman"/>
                <w:sz w:val="18"/>
                <w:szCs w:val="18"/>
              </w:rPr>
              <w:t>5’-</w:t>
            </w:r>
            <w:r w:rsidRPr="00837E31">
              <w:rPr>
                <w:rFonts w:ascii="Times New Roman" w:hAnsi="Times New Roman" w:cs="Times New Roman"/>
                <w:kern w:val="2"/>
                <w:sz w:val="18"/>
                <w:szCs w:val="18"/>
              </w:rPr>
              <w:t>TTAAAGGCAAGCGCCCCGGAGCAAG</w:t>
            </w:r>
            <w:r w:rsidRPr="00837E31">
              <w:rPr>
                <w:rFonts w:ascii="Times New Roman" w:hAnsi="Times New Roman" w:cs="Times New Roman"/>
                <w:sz w:val="18"/>
                <w:szCs w:val="18"/>
              </w:rPr>
              <w:t>-3’</w:t>
            </w:r>
          </w:p>
        </w:tc>
      </w:tr>
      <w:tr w:rsidR="001767ED" w:rsidRPr="00CD5611" w:rsidTr="00E633C1">
        <w:trPr>
          <w:trHeight w:val="340"/>
        </w:trPr>
        <w:tc>
          <w:tcPr>
            <w:tcW w:w="2126" w:type="dxa"/>
          </w:tcPr>
          <w:p w:rsidR="001767ED" w:rsidRPr="00837E31" w:rsidRDefault="001767ED" w:rsidP="00E633C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37E31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NP_011545</w:t>
            </w:r>
            <w:r w:rsidRPr="00837E31">
              <w:rPr>
                <w:rFonts w:ascii="Times New Roman" w:hAnsi="Times New Roman" w:cs="Times New Roman"/>
                <w:sz w:val="18"/>
                <w:szCs w:val="18"/>
              </w:rPr>
              <w:t>-R</w:t>
            </w:r>
          </w:p>
        </w:tc>
        <w:tc>
          <w:tcPr>
            <w:tcW w:w="6629" w:type="dxa"/>
          </w:tcPr>
          <w:p w:rsidR="001767ED" w:rsidRPr="00837E31" w:rsidRDefault="001767ED" w:rsidP="00E633C1">
            <w:pPr>
              <w:pStyle w:val="HTML"/>
              <w:shd w:val="clear" w:color="auto" w:fill="FFFFFF"/>
              <w:spacing w:line="360" w:lineRule="auto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37E31">
              <w:rPr>
                <w:rFonts w:ascii="Times New Roman" w:hAnsi="Times New Roman" w:cs="Times New Roman"/>
                <w:sz w:val="18"/>
                <w:szCs w:val="18"/>
              </w:rPr>
              <w:t>5’-</w:t>
            </w:r>
            <w:r w:rsidRPr="00837E31">
              <w:rPr>
                <w:rFonts w:ascii="Times New Roman" w:hAnsi="Times New Roman" w:cs="Times New Roman"/>
                <w:kern w:val="2"/>
                <w:sz w:val="18"/>
                <w:szCs w:val="18"/>
              </w:rPr>
              <w:t>TGACGATCTTATCGTATGCATCAGC</w:t>
            </w:r>
            <w:r w:rsidRPr="00837E31">
              <w:rPr>
                <w:rFonts w:ascii="Times New Roman" w:hAnsi="Times New Roman" w:cs="Times New Roman"/>
                <w:sz w:val="18"/>
                <w:szCs w:val="18"/>
              </w:rPr>
              <w:t>-3’</w:t>
            </w:r>
          </w:p>
        </w:tc>
      </w:tr>
      <w:tr w:rsidR="001767ED" w:rsidRPr="00CD5611" w:rsidTr="00E633C1">
        <w:trPr>
          <w:trHeight w:val="340"/>
        </w:trPr>
        <w:tc>
          <w:tcPr>
            <w:tcW w:w="2126" w:type="dxa"/>
          </w:tcPr>
          <w:p w:rsidR="001767ED" w:rsidRPr="00837E31" w:rsidRDefault="001767ED" w:rsidP="00E633C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37E31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NP_011545</w:t>
            </w:r>
            <w:r w:rsidRPr="00837E31">
              <w:rPr>
                <w:rFonts w:ascii="Times New Roman" w:hAnsi="Times New Roman" w:cs="Times New Roman"/>
                <w:sz w:val="18"/>
                <w:szCs w:val="18"/>
              </w:rPr>
              <w:t>-R2</w:t>
            </w:r>
          </w:p>
        </w:tc>
        <w:tc>
          <w:tcPr>
            <w:tcW w:w="6629" w:type="dxa"/>
          </w:tcPr>
          <w:p w:rsidR="001767ED" w:rsidRPr="00837E31" w:rsidRDefault="001767ED" w:rsidP="00E633C1">
            <w:pPr>
              <w:pStyle w:val="HTML"/>
              <w:shd w:val="clear" w:color="auto" w:fill="FFFFFF"/>
              <w:spacing w:line="360" w:lineRule="auto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37E31">
              <w:rPr>
                <w:rFonts w:ascii="Times New Roman" w:hAnsi="Times New Roman" w:cs="Times New Roman"/>
                <w:sz w:val="18"/>
                <w:szCs w:val="18"/>
              </w:rPr>
              <w:t>5’-</w:t>
            </w:r>
            <w:r w:rsidRPr="00837E31">
              <w:rPr>
                <w:rFonts w:ascii="Times New Roman" w:hAnsi="Times New Roman" w:cs="Times New Roman"/>
                <w:kern w:val="2"/>
                <w:sz w:val="18"/>
                <w:szCs w:val="18"/>
              </w:rPr>
              <w:t>CATTGTACCGTTACCAATTCTCCTC</w:t>
            </w:r>
            <w:r w:rsidRPr="00837E31">
              <w:rPr>
                <w:rFonts w:ascii="Times New Roman" w:hAnsi="Times New Roman" w:cs="Times New Roman"/>
                <w:sz w:val="18"/>
                <w:szCs w:val="18"/>
              </w:rPr>
              <w:t>-3’</w:t>
            </w:r>
          </w:p>
        </w:tc>
      </w:tr>
      <w:tr w:rsidR="001767ED" w:rsidRPr="00CD5611" w:rsidTr="00E633C1">
        <w:trPr>
          <w:trHeight w:val="340"/>
        </w:trPr>
        <w:tc>
          <w:tcPr>
            <w:tcW w:w="2126" w:type="dxa"/>
          </w:tcPr>
          <w:p w:rsidR="001767ED" w:rsidRPr="00837E31" w:rsidRDefault="001767ED" w:rsidP="00E633C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37E31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NP_011529</w:t>
            </w:r>
            <w:r w:rsidRPr="00837E31">
              <w:rPr>
                <w:rFonts w:ascii="Times New Roman" w:hAnsi="Times New Roman" w:cs="Times New Roman"/>
                <w:sz w:val="18"/>
                <w:szCs w:val="18"/>
              </w:rPr>
              <w:t>-F</w:t>
            </w:r>
          </w:p>
        </w:tc>
        <w:tc>
          <w:tcPr>
            <w:tcW w:w="6629" w:type="dxa"/>
          </w:tcPr>
          <w:p w:rsidR="001767ED" w:rsidRPr="00837E31" w:rsidRDefault="001767ED" w:rsidP="00E633C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37E31">
              <w:rPr>
                <w:rFonts w:ascii="Times New Roman" w:hAnsi="Times New Roman" w:cs="Times New Roman"/>
                <w:sz w:val="18"/>
                <w:szCs w:val="18"/>
              </w:rPr>
              <w:t>5’-GATCAGATTCACCGTCATGAGTGTAG-3’</w:t>
            </w:r>
          </w:p>
        </w:tc>
      </w:tr>
      <w:tr w:rsidR="001767ED" w:rsidRPr="00CD5611" w:rsidTr="00E633C1">
        <w:trPr>
          <w:trHeight w:val="340"/>
        </w:trPr>
        <w:tc>
          <w:tcPr>
            <w:tcW w:w="2126" w:type="dxa"/>
          </w:tcPr>
          <w:p w:rsidR="001767ED" w:rsidRPr="00837E31" w:rsidRDefault="001767ED" w:rsidP="00E633C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37E31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NP_011529</w:t>
            </w:r>
            <w:r w:rsidRPr="00837E31">
              <w:rPr>
                <w:rFonts w:ascii="Times New Roman" w:hAnsi="Times New Roman" w:cs="Times New Roman"/>
                <w:sz w:val="18"/>
                <w:szCs w:val="18"/>
              </w:rPr>
              <w:t>-F2</w:t>
            </w:r>
          </w:p>
        </w:tc>
        <w:tc>
          <w:tcPr>
            <w:tcW w:w="6629" w:type="dxa"/>
          </w:tcPr>
          <w:p w:rsidR="001767ED" w:rsidRPr="00837E31" w:rsidRDefault="001767ED" w:rsidP="00E633C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37E31">
              <w:rPr>
                <w:rFonts w:ascii="Times New Roman" w:hAnsi="Times New Roman" w:cs="Times New Roman"/>
                <w:sz w:val="18"/>
                <w:szCs w:val="18"/>
              </w:rPr>
              <w:t>5’-GATTTTGAATAAAATCTTGATGTACG-3’</w:t>
            </w:r>
          </w:p>
        </w:tc>
      </w:tr>
      <w:tr w:rsidR="001767ED" w:rsidRPr="00CD5611" w:rsidTr="00E633C1">
        <w:trPr>
          <w:trHeight w:val="340"/>
        </w:trPr>
        <w:tc>
          <w:tcPr>
            <w:tcW w:w="2126" w:type="dxa"/>
          </w:tcPr>
          <w:p w:rsidR="001767ED" w:rsidRPr="00837E31" w:rsidRDefault="001767ED" w:rsidP="00E633C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37E31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NP_011529</w:t>
            </w:r>
            <w:r w:rsidRPr="00837E31">
              <w:rPr>
                <w:rFonts w:ascii="Times New Roman" w:hAnsi="Times New Roman" w:cs="Times New Roman"/>
                <w:sz w:val="18"/>
                <w:szCs w:val="18"/>
              </w:rPr>
              <w:t>-R</w:t>
            </w:r>
          </w:p>
        </w:tc>
        <w:tc>
          <w:tcPr>
            <w:tcW w:w="6629" w:type="dxa"/>
          </w:tcPr>
          <w:p w:rsidR="001767ED" w:rsidRPr="00837E31" w:rsidRDefault="001767ED" w:rsidP="00E633C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37E31">
              <w:rPr>
                <w:rFonts w:ascii="Times New Roman" w:hAnsi="Times New Roman" w:cs="Times New Roman"/>
                <w:sz w:val="18"/>
                <w:szCs w:val="18"/>
              </w:rPr>
              <w:t>5’-TATGTATAGTTCTCCTTCAAGGAGAC-3’</w:t>
            </w:r>
          </w:p>
        </w:tc>
      </w:tr>
      <w:tr w:rsidR="001767ED" w:rsidRPr="00CD5611" w:rsidTr="00E633C1">
        <w:trPr>
          <w:trHeight w:val="340"/>
        </w:trPr>
        <w:tc>
          <w:tcPr>
            <w:tcW w:w="2126" w:type="dxa"/>
          </w:tcPr>
          <w:p w:rsidR="001767ED" w:rsidRPr="00837E31" w:rsidRDefault="001767ED" w:rsidP="00E633C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37E31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NP_011529</w:t>
            </w:r>
            <w:r w:rsidRPr="00837E31">
              <w:rPr>
                <w:rFonts w:ascii="Times New Roman" w:hAnsi="Times New Roman" w:cs="Times New Roman"/>
                <w:sz w:val="18"/>
                <w:szCs w:val="18"/>
              </w:rPr>
              <w:t>-R2</w:t>
            </w:r>
          </w:p>
        </w:tc>
        <w:tc>
          <w:tcPr>
            <w:tcW w:w="6629" w:type="dxa"/>
          </w:tcPr>
          <w:p w:rsidR="001767ED" w:rsidRPr="00837E31" w:rsidRDefault="001767ED" w:rsidP="00E633C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37E31">
              <w:rPr>
                <w:rFonts w:ascii="Times New Roman" w:hAnsi="Times New Roman" w:cs="Times New Roman"/>
                <w:sz w:val="18"/>
                <w:szCs w:val="18"/>
              </w:rPr>
              <w:t>5’-CATTTGTAAGCCCTCTTCCCACGG-3’</w:t>
            </w:r>
          </w:p>
        </w:tc>
      </w:tr>
      <w:tr w:rsidR="001767ED" w:rsidRPr="00CD5611" w:rsidTr="00E633C1">
        <w:trPr>
          <w:trHeight w:val="340"/>
        </w:trPr>
        <w:tc>
          <w:tcPr>
            <w:tcW w:w="2126" w:type="dxa"/>
          </w:tcPr>
          <w:p w:rsidR="001767ED" w:rsidRPr="0039544C" w:rsidRDefault="001767ED" w:rsidP="00E633C1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C629D1">
              <w:rPr>
                <w:rFonts w:ascii="Times New Roman" w:hAnsi="Times New Roman" w:cs="Times New Roman"/>
                <w:sz w:val="18"/>
                <w:szCs w:val="18"/>
              </w:rPr>
              <w:t>KmYME</w:t>
            </w:r>
            <w:proofErr w:type="spellEnd"/>
            <w:r w:rsidRPr="006B49C0">
              <w:rPr>
                <w:rFonts w:ascii="Times New Roman" w:hAnsi="Times New Roman" w:cs="Times New Roman"/>
                <w:sz w:val="18"/>
                <w:szCs w:val="18"/>
              </w:rPr>
              <w:t>-H-F</w:t>
            </w:r>
          </w:p>
        </w:tc>
        <w:tc>
          <w:tcPr>
            <w:tcW w:w="6629" w:type="dxa"/>
          </w:tcPr>
          <w:p w:rsidR="001767ED" w:rsidRPr="00837E31" w:rsidRDefault="001767ED" w:rsidP="00E633C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37E31">
              <w:rPr>
                <w:rFonts w:ascii="Times New Roman" w:hAnsi="Times New Roman" w:cs="Times New Roman"/>
                <w:sz w:val="18"/>
                <w:szCs w:val="18"/>
              </w:rPr>
              <w:t>5’-CCTTGTGGGTCACTCTATGGGTGCTAAGGTTGCCATGCTTG-3’</w:t>
            </w:r>
          </w:p>
        </w:tc>
      </w:tr>
      <w:tr w:rsidR="001767ED" w:rsidRPr="00CD5611" w:rsidTr="00E633C1">
        <w:trPr>
          <w:trHeight w:val="340"/>
        </w:trPr>
        <w:tc>
          <w:tcPr>
            <w:tcW w:w="2126" w:type="dxa"/>
          </w:tcPr>
          <w:p w:rsidR="001767ED" w:rsidRPr="0039544C" w:rsidRDefault="001767ED" w:rsidP="00E633C1">
            <w:pPr>
              <w:spacing w:line="360" w:lineRule="auto"/>
              <w:rPr>
                <w:rFonts w:ascii="Times New Roman" w:eastAsia="宋体" w:hAnsi="Times New Roman" w:cs="Times New Roman"/>
                <w:i/>
                <w:color w:val="000000"/>
                <w:sz w:val="18"/>
                <w:szCs w:val="18"/>
              </w:rPr>
            </w:pPr>
            <w:proofErr w:type="spellStart"/>
            <w:r w:rsidRPr="00C629D1">
              <w:rPr>
                <w:rFonts w:ascii="Times New Roman" w:hAnsi="Times New Roman" w:cs="Times New Roman"/>
                <w:sz w:val="18"/>
                <w:szCs w:val="18"/>
              </w:rPr>
              <w:t>KmYME</w:t>
            </w:r>
            <w:proofErr w:type="spellEnd"/>
            <w:r w:rsidRPr="006B49C0">
              <w:rPr>
                <w:rFonts w:ascii="Times New Roman" w:hAnsi="Times New Roman" w:cs="Times New Roman"/>
                <w:sz w:val="18"/>
                <w:szCs w:val="18"/>
              </w:rPr>
              <w:t>-H-R</w:t>
            </w:r>
          </w:p>
        </w:tc>
        <w:tc>
          <w:tcPr>
            <w:tcW w:w="6629" w:type="dxa"/>
          </w:tcPr>
          <w:p w:rsidR="001767ED" w:rsidRPr="00837E31" w:rsidRDefault="001767ED" w:rsidP="00E633C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37E31">
              <w:rPr>
                <w:rFonts w:ascii="Times New Roman" w:hAnsi="Times New Roman" w:cs="Times New Roman"/>
                <w:sz w:val="18"/>
                <w:szCs w:val="18"/>
              </w:rPr>
              <w:t>5’-CCTTAGCACCCATAGAGTGACCCACAAGGTTAACCTTACCC-3’</w:t>
            </w:r>
          </w:p>
        </w:tc>
      </w:tr>
      <w:tr w:rsidR="001767ED" w:rsidRPr="00CD5611" w:rsidTr="00E633C1">
        <w:trPr>
          <w:trHeight w:val="340"/>
        </w:trPr>
        <w:tc>
          <w:tcPr>
            <w:tcW w:w="2126" w:type="dxa"/>
          </w:tcPr>
          <w:p w:rsidR="001767ED" w:rsidRPr="00837E31" w:rsidRDefault="001767ED" w:rsidP="00E633C1">
            <w:pPr>
              <w:spacing w:line="360" w:lineRule="auto"/>
              <w:rPr>
                <w:rFonts w:ascii="Times New Roman" w:eastAsia="宋体" w:hAnsi="Times New Roman" w:cs="Times New Roman"/>
                <w:i/>
                <w:color w:val="000000"/>
                <w:sz w:val="18"/>
                <w:szCs w:val="18"/>
              </w:rPr>
            </w:pPr>
            <w:proofErr w:type="spellStart"/>
            <w:r w:rsidRPr="00C629D1">
              <w:rPr>
                <w:rFonts w:ascii="Times New Roman" w:hAnsi="Times New Roman" w:cs="Times New Roman"/>
                <w:sz w:val="18"/>
                <w:szCs w:val="18"/>
              </w:rPr>
              <w:t>KmYME</w:t>
            </w:r>
            <w:proofErr w:type="spellEnd"/>
            <w:r w:rsidRPr="00837E31">
              <w:rPr>
                <w:rFonts w:ascii="Times New Roman" w:hAnsi="Times New Roman" w:cs="Times New Roman"/>
                <w:sz w:val="18"/>
                <w:szCs w:val="18"/>
              </w:rPr>
              <w:t>-A-F</w:t>
            </w:r>
          </w:p>
        </w:tc>
        <w:tc>
          <w:tcPr>
            <w:tcW w:w="6629" w:type="dxa"/>
          </w:tcPr>
          <w:p w:rsidR="001767ED" w:rsidRPr="00837E31" w:rsidRDefault="001767ED" w:rsidP="00E633C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37E31">
              <w:rPr>
                <w:rFonts w:ascii="Times New Roman" w:hAnsi="Times New Roman" w:cs="Times New Roman"/>
                <w:sz w:val="18"/>
                <w:szCs w:val="18"/>
              </w:rPr>
              <w:t>5’-CTTGTGGCATATGCTTTGGCAGCTAAGGTTGCCATGCTTGCCTGTT -3’</w:t>
            </w:r>
          </w:p>
        </w:tc>
      </w:tr>
      <w:tr w:rsidR="001767ED" w:rsidRPr="00CD5611" w:rsidTr="00E633C1">
        <w:trPr>
          <w:trHeight w:val="340"/>
        </w:trPr>
        <w:tc>
          <w:tcPr>
            <w:tcW w:w="2126" w:type="dxa"/>
          </w:tcPr>
          <w:p w:rsidR="001767ED" w:rsidRPr="00837E31" w:rsidRDefault="001767ED" w:rsidP="00E633C1">
            <w:pPr>
              <w:spacing w:line="360" w:lineRule="auto"/>
              <w:rPr>
                <w:rFonts w:ascii="Times New Roman" w:eastAsia="宋体" w:hAnsi="Times New Roman" w:cs="Times New Roman"/>
                <w:i/>
                <w:color w:val="000000"/>
                <w:sz w:val="18"/>
                <w:szCs w:val="18"/>
              </w:rPr>
            </w:pPr>
            <w:proofErr w:type="spellStart"/>
            <w:r w:rsidRPr="00C629D1">
              <w:rPr>
                <w:rFonts w:ascii="Times New Roman" w:hAnsi="Times New Roman" w:cs="Times New Roman"/>
                <w:sz w:val="18"/>
                <w:szCs w:val="18"/>
              </w:rPr>
              <w:t>KmYME</w:t>
            </w:r>
            <w:proofErr w:type="spellEnd"/>
            <w:r w:rsidRPr="00837E31">
              <w:rPr>
                <w:rFonts w:ascii="Times New Roman" w:hAnsi="Times New Roman" w:cs="Times New Roman"/>
                <w:sz w:val="18"/>
                <w:szCs w:val="18"/>
              </w:rPr>
              <w:t>-A-R</w:t>
            </w:r>
          </w:p>
        </w:tc>
        <w:tc>
          <w:tcPr>
            <w:tcW w:w="6629" w:type="dxa"/>
          </w:tcPr>
          <w:p w:rsidR="001767ED" w:rsidRPr="00837E31" w:rsidRDefault="001767ED" w:rsidP="00E633C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37E31">
              <w:rPr>
                <w:rFonts w:ascii="Times New Roman" w:hAnsi="Times New Roman" w:cs="Times New Roman"/>
                <w:sz w:val="18"/>
                <w:szCs w:val="18"/>
              </w:rPr>
              <w:t>5’-CTTAGCTGCCAAAGCATATGCCACAAGGTTAACCTTACCCAATG -3’</w:t>
            </w:r>
          </w:p>
        </w:tc>
      </w:tr>
      <w:tr w:rsidR="001767ED" w:rsidRPr="00CD5611" w:rsidTr="00E633C1">
        <w:trPr>
          <w:trHeight w:val="340"/>
        </w:trPr>
        <w:tc>
          <w:tcPr>
            <w:tcW w:w="2126" w:type="dxa"/>
          </w:tcPr>
          <w:p w:rsidR="001767ED" w:rsidRPr="00837E31" w:rsidRDefault="001767ED" w:rsidP="00E633C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C629D1">
              <w:rPr>
                <w:rFonts w:ascii="Times New Roman" w:hAnsi="Times New Roman" w:cs="Times New Roman"/>
                <w:sz w:val="18"/>
                <w:szCs w:val="18"/>
              </w:rPr>
              <w:t>KmYME</w:t>
            </w:r>
            <w:proofErr w:type="spellEnd"/>
            <w:r w:rsidRPr="00837E31">
              <w:rPr>
                <w:rFonts w:ascii="Times New Roman" w:hAnsi="Times New Roman" w:cs="Times New Roman"/>
                <w:sz w:val="18"/>
                <w:szCs w:val="18"/>
              </w:rPr>
              <w:t>-RT-F</w:t>
            </w:r>
          </w:p>
        </w:tc>
        <w:tc>
          <w:tcPr>
            <w:tcW w:w="6629" w:type="dxa"/>
          </w:tcPr>
          <w:p w:rsidR="001767ED" w:rsidRPr="00837E31" w:rsidRDefault="001767ED" w:rsidP="00E633C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37E31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5’ CCCTTGTGAAATCTTGCGTTAAGTTG3’</w:t>
            </w:r>
          </w:p>
        </w:tc>
      </w:tr>
      <w:tr w:rsidR="001767ED" w:rsidRPr="00CD5611" w:rsidTr="00E633C1">
        <w:trPr>
          <w:trHeight w:val="340"/>
        </w:trPr>
        <w:tc>
          <w:tcPr>
            <w:tcW w:w="2126" w:type="dxa"/>
          </w:tcPr>
          <w:p w:rsidR="001767ED" w:rsidRPr="00837E31" w:rsidRDefault="001767ED" w:rsidP="00E633C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C629D1">
              <w:rPr>
                <w:rFonts w:ascii="Times New Roman" w:hAnsi="Times New Roman" w:cs="Times New Roman"/>
                <w:sz w:val="18"/>
                <w:szCs w:val="18"/>
              </w:rPr>
              <w:t>KmYME</w:t>
            </w:r>
            <w:proofErr w:type="spellEnd"/>
            <w:r w:rsidRPr="00837E31">
              <w:rPr>
                <w:rFonts w:ascii="Times New Roman" w:hAnsi="Times New Roman" w:cs="Times New Roman"/>
                <w:sz w:val="18"/>
                <w:szCs w:val="18"/>
              </w:rPr>
              <w:t>-RT-R</w:t>
            </w:r>
          </w:p>
        </w:tc>
        <w:tc>
          <w:tcPr>
            <w:tcW w:w="6629" w:type="dxa"/>
          </w:tcPr>
          <w:p w:rsidR="001767ED" w:rsidRPr="00837E31" w:rsidRDefault="001767ED" w:rsidP="00E633C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37E31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5’ AATGTAGCATACCGTCGTCATAGTTG 3’</w:t>
            </w:r>
          </w:p>
        </w:tc>
      </w:tr>
      <w:tr w:rsidR="001767ED" w:rsidRPr="00CD5611" w:rsidTr="00E633C1">
        <w:trPr>
          <w:trHeight w:val="340"/>
        </w:trPr>
        <w:tc>
          <w:tcPr>
            <w:tcW w:w="2126" w:type="dxa"/>
          </w:tcPr>
          <w:p w:rsidR="001767ED" w:rsidRPr="00837E31" w:rsidRDefault="001767ED" w:rsidP="00E633C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37E31">
              <w:rPr>
                <w:rFonts w:ascii="Times New Roman" w:hAnsi="Times New Roman" w:cs="Times New Roman"/>
                <w:sz w:val="18"/>
                <w:szCs w:val="18"/>
              </w:rPr>
              <w:t>ACT1-RT-F</w:t>
            </w:r>
          </w:p>
        </w:tc>
        <w:tc>
          <w:tcPr>
            <w:tcW w:w="6629" w:type="dxa"/>
          </w:tcPr>
          <w:p w:rsidR="001767ED" w:rsidRPr="00837E31" w:rsidRDefault="001767ED" w:rsidP="00E633C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37E31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5’TTGGCTGGTAGAGACATCACTGAC3’</w:t>
            </w:r>
          </w:p>
        </w:tc>
      </w:tr>
      <w:tr w:rsidR="001767ED" w:rsidRPr="00CD5611" w:rsidTr="00E633C1">
        <w:trPr>
          <w:trHeight w:val="340"/>
        </w:trPr>
        <w:tc>
          <w:tcPr>
            <w:tcW w:w="2126" w:type="dxa"/>
          </w:tcPr>
          <w:p w:rsidR="001767ED" w:rsidRPr="00837E31" w:rsidRDefault="001767ED" w:rsidP="00E633C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37E31">
              <w:rPr>
                <w:rFonts w:ascii="Times New Roman" w:hAnsi="Times New Roman" w:cs="Times New Roman"/>
                <w:sz w:val="18"/>
                <w:szCs w:val="18"/>
              </w:rPr>
              <w:t>ACT1-RT-R</w:t>
            </w:r>
          </w:p>
        </w:tc>
        <w:tc>
          <w:tcPr>
            <w:tcW w:w="6629" w:type="dxa"/>
          </w:tcPr>
          <w:p w:rsidR="001767ED" w:rsidRPr="00837E31" w:rsidRDefault="001767ED" w:rsidP="00E633C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37E31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5’ AGCAGATGATTGAGAAGCGGTTTG 3’</w:t>
            </w:r>
          </w:p>
        </w:tc>
      </w:tr>
    </w:tbl>
    <w:p w:rsidR="00443BDA" w:rsidRPr="001667AB" w:rsidRDefault="00443BDA" w:rsidP="00443BDA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CD5611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proofErr w:type="spellEnd"/>
      <w:proofErr w:type="gramEnd"/>
      <w:r w:rsidRPr="00CD5611">
        <w:rPr>
          <w:rFonts w:ascii="Times New Roman" w:hAnsi="Times New Roman" w:cs="Times New Roman"/>
          <w:sz w:val="24"/>
          <w:szCs w:val="24"/>
        </w:rPr>
        <w:t xml:space="preserve"> The restriction enzyme site is b</w:t>
      </w:r>
      <w:r w:rsidRPr="0040158E">
        <w:rPr>
          <w:rFonts w:ascii="Times New Roman" w:hAnsi="Times New Roman" w:cs="Times New Roman"/>
          <w:sz w:val="24"/>
          <w:szCs w:val="24"/>
        </w:rPr>
        <w:t>olded, italicized and underlined</w:t>
      </w:r>
      <w:r w:rsidRPr="001667AB">
        <w:rPr>
          <w:rFonts w:ascii="Times New Roman" w:hAnsi="Times New Roman" w:cs="Times New Roman"/>
          <w:sz w:val="24"/>
          <w:szCs w:val="24"/>
        </w:rPr>
        <w:t>.</w:t>
      </w:r>
    </w:p>
    <w:p w:rsidR="001767ED" w:rsidRDefault="001767ED" w:rsidP="001767ED">
      <w:pPr>
        <w:rPr>
          <w:rFonts w:ascii="Times New Roman" w:hAnsi="Times New Roman" w:cs="Times New Roman"/>
          <w:sz w:val="24"/>
          <w:szCs w:val="24"/>
        </w:rPr>
      </w:pPr>
    </w:p>
    <w:p w:rsidR="00EA386E" w:rsidRPr="00EA386E" w:rsidRDefault="00EA386E" w:rsidP="001767ED">
      <w:pPr>
        <w:rPr>
          <w:rFonts w:ascii="Times New Roman" w:hAnsi="Times New Roman" w:cs="Times New Roman"/>
          <w:b/>
          <w:sz w:val="24"/>
          <w:szCs w:val="24"/>
        </w:rPr>
      </w:pPr>
      <w:r w:rsidRPr="00EA386E">
        <w:rPr>
          <w:rFonts w:ascii="Times New Roman" w:hAnsi="Times New Roman" w:cs="Times New Roman" w:hint="eastAsia"/>
          <w:b/>
          <w:sz w:val="24"/>
          <w:szCs w:val="24"/>
        </w:rPr>
        <w:t>References</w:t>
      </w:r>
    </w:p>
    <w:p w:rsidR="001767ED" w:rsidRDefault="001767ED" w:rsidP="001767ED">
      <w:pPr>
        <w:rPr>
          <w:rFonts w:ascii="Times New Roman" w:hAnsi="Times New Roman" w:cs="Times New Roman"/>
          <w:sz w:val="24"/>
          <w:szCs w:val="24"/>
        </w:rPr>
      </w:pPr>
    </w:p>
    <w:p w:rsidR="005A34B0" w:rsidRPr="005A34B0" w:rsidRDefault="001767ED" w:rsidP="005A34B0">
      <w:pPr>
        <w:pStyle w:val="EndNoteBibliography"/>
        <w:ind w:left="240" w:hanging="240"/>
      </w:pPr>
      <w:r>
        <w:fldChar w:fldCharType="begin"/>
      </w:r>
      <w:r>
        <w:instrText xml:space="preserve"> ADDIN EN.REFLIST </w:instrText>
      </w:r>
      <w:r>
        <w:fldChar w:fldCharType="separate"/>
      </w:r>
      <w:r w:rsidR="005A34B0" w:rsidRPr="005A34B0">
        <w:t>1.</w:t>
      </w:r>
      <w:r w:rsidR="005A34B0" w:rsidRPr="005A34B0">
        <w:tab/>
        <w:t xml:space="preserve">Hong J, Tamaki H, Akiba S, Yamamoto K, Kumagai H: </w:t>
      </w:r>
      <w:r w:rsidR="005A34B0" w:rsidRPr="005A34B0">
        <w:rPr>
          <w:b/>
        </w:rPr>
        <w:t xml:space="preserve">Cloning of a gene encoding a highly stable endo-β-1,4-glucanase from </w:t>
      </w:r>
      <w:r w:rsidR="005A34B0" w:rsidRPr="005A34B0">
        <w:rPr>
          <w:b/>
          <w:i/>
        </w:rPr>
        <w:t>Aspergillus niger</w:t>
      </w:r>
      <w:r w:rsidR="005A34B0" w:rsidRPr="005A34B0">
        <w:rPr>
          <w:b/>
        </w:rPr>
        <w:t xml:space="preserve"> and its expression in yeast</w:t>
      </w:r>
      <w:r w:rsidR="005A34B0" w:rsidRPr="005A34B0">
        <w:t xml:space="preserve">. </w:t>
      </w:r>
      <w:r w:rsidR="005A34B0" w:rsidRPr="005A34B0">
        <w:rPr>
          <w:i/>
        </w:rPr>
        <w:t xml:space="preserve">J Biosci Bioeng </w:t>
      </w:r>
      <w:r w:rsidR="005A34B0" w:rsidRPr="005A34B0">
        <w:t xml:space="preserve">2001, </w:t>
      </w:r>
      <w:r w:rsidR="005A34B0" w:rsidRPr="005A34B0">
        <w:rPr>
          <w:b/>
        </w:rPr>
        <w:t>92</w:t>
      </w:r>
      <w:r w:rsidR="005A34B0" w:rsidRPr="005A34B0">
        <w:t>(5):434-441.</w:t>
      </w:r>
    </w:p>
    <w:p w:rsidR="005A34B0" w:rsidRPr="005A34B0" w:rsidRDefault="005A34B0" w:rsidP="005A34B0">
      <w:pPr>
        <w:pStyle w:val="EndNoteBibliography"/>
        <w:ind w:left="240" w:hanging="240"/>
      </w:pPr>
      <w:r w:rsidRPr="005A34B0">
        <w:t>2.</w:t>
      </w:r>
      <w:r w:rsidRPr="005A34B0">
        <w:tab/>
        <w:t xml:space="preserve">Hong J, Ye X, Wang Y, Zhang YHP: </w:t>
      </w:r>
      <w:r w:rsidRPr="005A34B0">
        <w:rPr>
          <w:b/>
        </w:rPr>
        <w:t>Bioseparation of recombinant cellulose-binding module-proteins by affinity adsorption on an ultra-high-capacity cellulosic adsorbent</w:t>
      </w:r>
      <w:r w:rsidRPr="005A34B0">
        <w:t xml:space="preserve">. </w:t>
      </w:r>
      <w:r w:rsidRPr="005A34B0">
        <w:rPr>
          <w:i/>
        </w:rPr>
        <w:t xml:space="preserve">Anal Chim Acta </w:t>
      </w:r>
      <w:r w:rsidRPr="005A34B0">
        <w:t xml:space="preserve">2008, </w:t>
      </w:r>
      <w:r w:rsidRPr="005A34B0">
        <w:rPr>
          <w:b/>
        </w:rPr>
        <w:t>621</w:t>
      </w:r>
      <w:r w:rsidRPr="005A34B0">
        <w:t>(2):193-199.</w:t>
      </w:r>
    </w:p>
    <w:p w:rsidR="005A34B0" w:rsidRPr="005A34B0" w:rsidRDefault="005A34B0" w:rsidP="005A34B0">
      <w:pPr>
        <w:pStyle w:val="EndNoteBibliography"/>
        <w:ind w:left="240" w:hanging="240"/>
      </w:pPr>
      <w:r w:rsidRPr="005A34B0">
        <w:t>3.</w:t>
      </w:r>
      <w:r w:rsidRPr="005A34B0">
        <w:tab/>
        <w:t xml:space="preserve">Li T, Zheng F, Cheung M, Wang F, Fu C: </w:t>
      </w:r>
      <w:r w:rsidRPr="005A34B0">
        <w:rPr>
          <w:b/>
        </w:rPr>
        <w:t xml:space="preserve">Fission yeast mitochondria are distributed by dynamic </w:t>
      </w:r>
      <w:r w:rsidRPr="005A34B0">
        <w:rPr>
          <w:b/>
        </w:rPr>
        <w:lastRenderedPageBreak/>
        <w:t>microtubules in a motor-independent manner</w:t>
      </w:r>
      <w:r w:rsidRPr="005A34B0">
        <w:t xml:space="preserve">. </w:t>
      </w:r>
      <w:r w:rsidRPr="005A34B0">
        <w:rPr>
          <w:i/>
        </w:rPr>
        <w:t xml:space="preserve">Sci Rep </w:t>
      </w:r>
      <w:r w:rsidRPr="005A34B0">
        <w:t xml:space="preserve">2015, </w:t>
      </w:r>
      <w:r w:rsidRPr="005A34B0">
        <w:rPr>
          <w:b/>
        </w:rPr>
        <w:t>5</w:t>
      </w:r>
      <w:r w:rsidRPr="005A34B0">
        <w:t>:11023-11023.</w:t>
      </w:r>
    </w:p>
    <w:p w:rsidR="005A34B0" w:rsidRPr="005A34B0" w:rsidRDefault="005A34B0" w:rsidP="005A34B0">
      <w:pPr>
        <w:pStyle w:val="EndNoteBibliography"/>
        <w:ind w:left="240" w:hanging="240"/>
      </w:pPr>
      <w:r w:rsidRPr="005A34B0">
        <w:t>4.</w:t>
      </w:r>
      <w:r w:rsidRPr="005A34B0">
        <w:tab/>
        <w:t xml:space="preserve">Yang C, Hu S, Zhu S, Wang D, Gao X, Hong J: </w:t>
      </w:r>
      <w:r w:rsidRPr="005A34B0">
        <w:rPr>
          <w:b/>
        </w:rPr>
        <w:t xml:space="preserve">Characterizing yeast promoters used in </w:t>
      </w:r>
      <w:r w:rsidRPr="005A34B0">
        <w:rPr>
          <w:b/>
          <w:i/>
        </w:rPr>
        <w:t>Kluyveromyces marxianus</w:t>
      </w:r>
      <w:r w:rsidRPr="005A34B0">
        <w:t xml:space="preserve">. </w:t>
      </w:r>
      <w:r w:rsidRPr="005A34B0">
        <w:rPr>
          <w:i/>
        </w:rPr>
        <w:t xml:space="preserve">World J Microbiol Biotechnol </w:t>
      </w:r>
      <w:r w:rsidRPr="005A34B0">
        <w:t xml:space="preserve">2015, </w:t>
      </w:r>
      <w:r w:rsidRPr="005A34B0">
        <w:rPr>
          <w:b/>
        </w:rPr>
        <w:t>31</w:t>
      </w:r>
      <w:r w:rsidRPr="005A34B0">
        <w:t>(10):1641-1646.</w:t>
      </w:r>
    </w:p>
    <w:p w:rsidR="005A34B0" w:rsidRPr="005A34B0" w:rsidRDefault="005A34B0" w:rsidP="005A34B0">
      <w:pPr>
        <w:pStyle w:val="EndNoteBibliography"/>
        <w:ind w:left="240" w:hanging="240"/>
      </w:pPr>
      <w:r w:rsidRPr="005A34B0">
        <w:t>5.</w:t>
      </w:r>
      <w:r w:rsidRPr="005A34B0">
        <w:tab/>
        <w:t xml:space="preserve">Zhang B, Zhang J, Wang D, Han R, Ding R, Gao X, Sun L, Hong J: </w:t>
      </w:r>
      <w:r w:rsidRPr="005A34B0">
        <w:rPr>
          <w:b/>
        </w:rPr>
        <w:t xml:space="preserve">Simultaneous fermentation of glucose and xylose at elevated temperatures co-produces ethanol and xylitol through overexpression of a xylose-specific transporter in engineered </w:t>
      </w:r>
      <w:r w:rsidRPr="005A34B0">
        <w:rPr>
          <w:b/>
          <w:i/>
        </w:rPr>
        <w:t>Kluyveromyces marxianus</w:t>
      </w:r>
      <w:r w:rsidRPr="005A34B0">
        <w:t xml:space="preserve">. </w:t>
      </w:r>
      <w:r w:rsidRPr="005A34B0">
        <w:rPr>
          <w:i/>
        </w:rPr>
        <w:t xml:space="preserve">Bioresour Technol </w:t>
      </w:r>
      <w:r w:rsidRPr="005A34B0">
        <w:t xml:space="preserve">2016, </w:t>
      </w:r>
      <w:r w:rsidRPr="005A34B0">
        <w:rPr>
          <w:b/>
        </w:rPr>
        <w:t>216</w:t>
      </w:r>
      <w:r w:rsidRPr="005A34B0">
        <w:t>:227-237.</w:t>
      </w:r>
    </w:p>
    <w:p w:rsidR="002D4C8B" w:rsidRPr="001767ED" w:rsidRDefault="001767ED" w:rsidP="001767ED">
      <w:r>
        <w:fldChar w:fldCharType="end"/>
      </w:r>
    </w:p>
    <w:sectPr w:rsidR="002D4C8B" w:rsidRPr="001767ED" w:rsidSect="001667AB">
      <w:pgSz w:w="11907" w:h="16839" w:code="9"/>
      <w:pgMar w:top="1440" w:right="1797" w:bottom="1440" w:left="1797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B25A9" w:rsidRDefault="008B25A9" w:rsidP="001767ED">
      <w:r>
        <w:separator/>
      </w:r>
    </w:p>
  </w:endnote>
  <w:endnote w:type="continuationSeparator" w:id="0">
    <w:p w:rsidR="008B25A9" w:rsidRDefault="008B25A9" w:rsidP="001767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B25A9" w:rsidRDefault="008B25A9" w:rsidP="001767ED">
      <w:r>
        <w:separator/>
      </w:r>
    </w:p>
  </w:footnote>
  <w:footnote w:type="continuationSeparator" w:id="0">
    <w:p w:rsidR="008B25A9" w:rsidRDefault="008B25A9" w:rsidP="001767E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MC Biotechnology&lt;/Style&gt;&lt;LeftDelim&gt;{&lt;/LeftDelim&gt;&lt;RightDelim&gt;}&lt;/RightDelim&gt;&lt;FontName&gt;Times New Roman&lt;/FontName&gt;&lt;FontSize&gt;10&lt;/FontSize&gt;&lt;ReflistTitle&gt;&lt;/ReflistTitle&gt;&lt;StartingRefnum&gt;1&lt;/StartingRefnum&gt;&lt;FirstLineIndent&gt;0&lt;/FirstLineIndent&gt;&lt;HangingIndent&gt;255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d55rp2zv4zare8eetdnpvvpqteew0azrw9re&quot;&gt;My EndNote Library&lt;record-ids&gt;&lt;item&gt;165&lt;/item&gt;&lt;item&gt;178&lt;/item&gt;&lt;item&gt;180&lt;/item&gt;&lt;item&gt;295&lt;/item&gt;&lt;item&gt;296&lt;/item&gt;&lt;/record-ids&gt;&lt;/item&gt;&lt;/Libraries&gt;"/>
  </w:docVars>
  <w:rsids>
    <w:rsidRoot w:val="00150162"/>
    <w:rsid w:val="00002535"/>
    <w:rsid w:val="00027EF4"/>
    <w:rsid w:val="0004368D"/>
    <w:rsid w:val="00150162"/>
    <w:rsid w:val="001726CA"/>
    <w:rsid w:val="001767ED"/>
    <w:rsid w:val="001B2FA2"/>
    <w:rsid w:val="00243920"/>
    <w:rsid w:val="00275DA3"/>
    <w:rsid w:val="002D4C8B"/>
    <w:rsid w:val="00342782"/>
    <w:rsid w:val="00343891"/>
    <w:rsid w:val="00431143"/>
    <w:rsid w:val="00443BDA"/>
    <w:rsid w:val="0047083B"/>
    <w:rsid w:val="00516065"/>
    <w:rsid w:val="005A34B0"/>
    <w:rsid w:val="005B5A33"/>
    <w:rsid w:val="00675D71"/>
    <w:rsid w:val="006E64D4"/>
    <w:rsid w:val="00702514"/>
    <w:rsid w:val="007A0F9E"/>
    <w:rsid w:val="00865FEC"/>
    <w:rsid w:val="00870242"/>
    <w:rsid w:val="008B25A9"/>
    <w:rsid w:val="008F5B1D"/>
    <w:rsid w:val="009F7B5C"/>
    <w:rsid w:val="00AA1272"/>
    <w:rsid w:val="00B00A91"/>
    <w:rsid w:val="00B5153F"/>
    <w:rsid w:val="00CA621B"/>
    <w:rsid w:val="00D11582"/>
    <w:rsid w:val="00DB4E31"/>
    <w:rsid w:val="00DE2288"/>
    <w:rsid w:val="00E86C6C"/>
    <w:rsid w:val="00EA386E"/>
    <w:rsid w:val="00ED334D"/>
    <w:rsid w:val="00F452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67ED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DE228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DE2288"/>
    <w:rPr>
      <w:b/>
      <w:bCs/>
      <w:kern w:val="44"/>
      <w:sz w:val="44"/>
      <w:szCs w:val="44"/>
    </w:rPr>
  </w:style>
  <w:style w:type="paragraph" w:styleId="HTML">
    <w:name w:val="HTML Preformatted"/>
    <w:basedOn w:val="a"/>
    <w:link w:val="HTMLChar"/>
    <w:uiPriority w:val="99"/>
    <w:unhideWhenUsed/>
    <w:rsid w:val="00DE2288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rsid w:val="00DE2288"/>
    <w:rPr>
      <w:rFonts w:ascii="宋体" w:eastAsia="宋体" w:hAnsi="宋体" w:cs="宋体"/>
      <w:kern w:val="0"/>
      <w:sz w:val="24"/>
      <w:szCs w:val="24"/>
    </w:rPr>
  </w:style>
  <w:style w:type="character" w:styleId="a3">
    <w:name w:val="line number"/>
    <w:basedOn w:val="a0"/>
    <w:uiPriority w:val="99"/>
    <w:semiHidden/>
    <w:unhideWhenUsed/>
    <w:rsid w:val="00DE2288"/>
  </w:style>
  <w:style w:type="paragraph" w:customStyle="1" w:styleId="EndNoteBibliographyTitle">
    <w:name w:val="EndNote Bibliography Title"/>
    <w:basedOn w:val="a"/>
    <w:link w:val="EndNoteBibliographyTitle0"/>
    <w:rsid w:val="00DE2288"/>
    <w:pPr>
      <w:jc w:val="center"/>
    </w:pPr>
    <w:rPr>
      <w:rFonts w:ascii="Times New Roman" w:hAnsi="Times New Roman" w:cs="Times New Roman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DE2288"/>
    <w:rPr>
      <w:rFonts w:ascii="Times New Roman" w:hAnsi="Times New Roman" w:cs="Times New Roman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DE2288"/>
    <w:rPr>
      <w:rFonts w:ascii="Times New Roman" w:hAnsi="Times New Roman" w:cs="Times New Roman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DE2288"/>
    <w:rPr>
      <w:rFonts w:ascii="Times New Roman" w:hAnsi="Times New Roman" w:cs="Times New Roman"/>
      <w:noProof/>
      <w:sz w:val="20"/>
    </w:rPr>
  </w:style>
  <w:style w:type="paragraph" w:styleId="a4">
    <w:name w:val="Balloon Text"/>
    <w:basedOn w:val="a"/>
    <w:link w:val="Char"/>
    <w:uiPriority w:val="99"/>
    <w:semiHidden/>
    <w:unhideWhenUsed/>
    <w:rsid w:val="001767ED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1767ED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1767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1767ED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1767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1767E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67ED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DE228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DE2288"/>
    <w:rPr>
      <w:b/>
      <w:bCs/>
      <w:kern w:val="44"/>
      <w:sz w:val="44"/>
      <w:szCs w:val="44"/>
    </w:rPr>
  </w:style>
  <w:style w:type="paragraph" w:styleId="HTML">
    <w:name w:val="HTML Preformatted"/>
    <w:basedOn w:val="a"/>
    <w:link w:val="HTMLChar"/>
    <w:uiPriority w:val="99"/>
    <w:unhideWhenUsed/>
    <w:rsid w:val="00DE2288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rsid w:val="00DE2288"/>
    <w:rPr>
      <w:rFonts w:ascii="宋体" w:eastAsia="宋体" w:hAnsi="宋体" w:cs="宋体"/>
      <w:kern w:val="0"/>
      <w:sz w:val="24"/>
      <w:szCs w:val="24"/>
    </w:rPr>
  </w:style>
  <w:style w:type="character" w:styleId="a3">
    <w:name w:val="line number"/>
    <w:basedOn w:val="a0"/>
    <w:uiPriority w:val="99"/>
    <w:semiHidden/>
    <w:unhideWhenUsed/>
    <w:rsid w:val="00DE2288"/>
  </w:style>
  <w:style w:type="paragraph" w:customStyle="1" w:styleId="EndNoteBibliographyTitle">
    <w:name w:val="EndNote Bibliography Title"/>
    <w:basedOn w:val="a"/>
    <w:link w:val="EndNoteBibliographyTitle0"/>
    <w:rsid w:val="00DE2288"/>
    <w:pPr>
      <w:jc w:val="center"/>
    </w:pPr>
    <w:rPr>
      <w:rFonts w:ascii="Times New Roman" w:hAnsi="Times New Roman" w:cs="Times New Roman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DE2288"/>
    <w:rPr>
      <w:rFonts w:ascii="Times New Roman" w:hAnsi="Times New Roman" w:cs="Times New Roman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DE2288"/>
    <w:rPr>
      <w:rFonts w:ascii="Times New Roman" w:hAnsi="Times New Roman" w:cs="Times New Roman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DE2288"/>
    <w:rPr>
      <w:rFonts w:ascii="Times New Roman" w:hAnsi="Times New Roman" w:cs="Times New Roman"/>
      <w:noProof/>
      <w:sz w:val="20"/>
    </w:rPr>
  </w:style>
  <w:style w:type="paragraph" w:styleId="a4">
    <w:name w:val="Balloon Text"/>
    <w:basedOn w:val="a"/>
    <w:link w:val="Char"/>
    <w:uiPriority w:val="99"/>
    <w:semiHidden/>
    <w:unhideWhenUsed/>
    <w:rsid w:val="001767ED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1767ED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1767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1767ED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1767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1767E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10</Pages>
  <Words>3172</Words>
  <Characters>18082</Characters>
  <Application>Microsoft Office Word</Application>
  <DocSecurity>0</DocSecurity>
  <Lines>150</Lines>
  <Paragraphs>42</Paragraphs>
  <ScaleCrop>false</ScaleCrop>
  <Company/>
  <LinksUpToDate>false</LinksUpToDate>
  <CharactersWithSpaces>21212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吴丹</dc:creator>
  <cp:lastModifiedBy>HONG J</cp:lastModifiedBy>
  <cp:revision>3</cp:revision>
  <dcterms:created xsi:type="dcterms:W3CDTF">2019-12-27T08:29:00Z</dcterms:created>
  <dcterms:modified xsi:type="dcterms:W3CDTF">2019-12-27T08:31:00Z</dcterms:modified>
</cp:coreProperties>
</file>